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5"/>
        <w:jc w:val="center"/>
        <w:rPr/>
      </w:pPr>
      <w:r>
        <w:rPr>
          <w:sz w:val="32"/>
          <w:szCs w:val="32"/>
        </w:rPr>
        <w:t>Р О С С И Й С К А Я   Ф Е Д Е Р А Ц И Я</w:t>
      </w:r>
    </w:p>
    <w:p>
      <w:pPr>
        <w:pStyle w:val="Style25"/>
        <w:jc w:val="center"/>
        <w:rPr/>
      </w:pPr>
      <w:r>
        <w:rPr>
          <w:sz w:val="32"/>
          <w:szCs w:val="32"/>
        </w:rPr>
        <w:t>Б Е Л Г О Р О Д С К А Я    О Б Л А С Т Ь</w:t>
      </w:r>
    </w:p>
    <w:p>
      <w:pPr>
        <w:pStyle w:val="Style25"/>
        <w:jc w:val="center"/>
        <w:rPr>
          <w:b/>
          <w:b/>
          <w:sz w:val="16"/>
          <w:szCs w:val="16"/>
        </w:rPr>
      </w:pPr>
      <w:r>
        <w:rPr>
          <w:b/>
          <w:sz w:val="16"/>
          <w:szCs w:val="16"/>
        </w:rPr>
      </w:r>
    </w:p>
    <w:p>
      <w:pPr>
        <w:pStyle w:val="Style25"/>
        <w:jc w:val="center"/>
        <w:rPr>
          <w:b/>
          <w:b/>
          <w:sz w:val="16"/>
          <w:szCs w:val="16"/>
        </w:rPr>
      </w:pPr>
      <w:r>
        <w:rPr/>
        <w:drawing>
          <wp:inline distT="0" distB="0" distL="0" distR="0">
            <wp:extent cx="567055" cy="78168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14" t="-9" r="-14" b="-9"/>
                    <a:stretch>
                      <a:fillRect/>
                    </a:stretch>
                  </pic:blipFill>
                  <pic:spPr bwMode="auto">
                    <a:xfrm>
                      <a:off x="0" y="0"/>
                      <a:ext cx="567055" cy="781685"/>
                    </a:xfrm>
                    <a:prstGeom prst="rect">
                      <a:avLst/>
                    </a:prstGeom>
                  </pic:spPr>
                </pic:pic>
              </a:graphicData>
            </a:graphic>
          </wp:inline>
        </w:drawing>
      </w:r>
    </w:p>
    <w:p>
      <w:pPr>
        <w:pStyle w:val="Style25"/>
        <w:jc w:val="center"/>
        <w:rPr>
          <w:b/>
          <w:b/>
          <w:sz w:val="16"/>
          <w:szCs w:val="16"/>
        </w:rPr>
      </w:pPr>
      <w:r>
        <w:rPr>
          <w:b/>
          <w:sz w:val="16"/>
          <w:szCs w:val="16"/>
        </w:rPr>
      </w:r>
    </w:p>
    <w:p>
      <w:pPr>
        <w:pStyle w:val="Style25"/>
        <w:jc w:val="center"/>
        <w:rPr/>
      </w:pPr>
      <w:r>
        <w:rPr>
          <w:sz w:val="28"/>
          <w:szCs w:val="28"/>
        </w:rPr>
        <w:t>МУНИЦИПАЛЬНЫЙ СОВЕТ МУНИЦИПАЛЬНОГО РАЙОНА</w:t>
      </w:r>
    </w:p>
    <w:p>
      <w:pPr>
        <w:pStyle w:val="Style25"/>
        <w:jc w:val="center"/>
        <w:rPr/>
      </w:pPr>
      <w:r>
        <w:rPr>
          <w:sz w:val="28"/>
          <w:szCs w:val="28"/>
        </w:rPr>
        <w:t>«РОВЕНЬСКИЙ РАЙОН»</w:t>
      </w:r>
    </w:p>
    <w:p>
      <w:pPr>
        <w:pStyle w:val="Style25"/>
        <w:jc w:val="center"/>
        <w:rPr>
          <w:sz w:val="24"/>
          <w:szCs w:val="24"/>
        </w:rPr>
      </w:pPr>
      <w:r>
        <w:rPr>
          <w:sz w:val="28"/>
          <w:szCs w:val="28"/>
        </w:rPr>
        <w:t>ТРЕТЬЕГО СОЗЫВА</w:t>
      </w:r>
    </w:p>
    <w:p>
      <w:pPr>
        <w:pStyle w:val="Style25"/>
        <w:jc w:val="center"/>
        <w:rPr>
          <w:sz w:val="24"/>
          <w:szCs w:val="24"/>
        </w:rPr>
      </w:pPr>
      <w:r>
        <w:rPr>
          <w:sz w:val="24"/>
          <w:szCs w:val="24"/>
        </w:rPr>
      </w:r>
    </w:p>
    <w:p>
      <w:pPr>
        <w:pStyle w:val="Style25"/>
        <w:jc w:val="center"/>
        <w:rPr/>
      </w:pPr>
      <w:r>
        <w:rPr>
          <w:b/>
          <w:sz w:val="28"/>
          <w:szCs w:val="28"/>
        </w:rPr>
        <w:t xml:space="preserve">Р Е Ш Е Н И Е                     </w:t>
      </w:r>
    </w:p>
    <w:p>
      <w:pPr>
        <w:pStyle w:val="Style25"/>
        <w:jc w:val="center"/>
        <w:rPr>
          <w:b/>
          <w:b/>
          <w:sz w:val="24"/>
          <w:szCs w:val="24"/>
        </w:rPr>
      </w:pPr>
      <w:r>
        <w:rPr>
          <w:b/>
          <w:sz w:val="24"/>
          <w:szCs w:val="24"/>
        </w:rPr>
      </w:r>
    </w:p>
    <w:p>
      <w:pPr>
        <w:pStyle w:val="Style25"/>
        <w:jc w:val="center"/>
        <w:rPr>
          <w:sz w:val="24"/>
          <w:szCs w:val="24"/>
        </w:rPr>
      </w:pPr>
      <w:r>
        <w:rPr>
          <w:sz w:val="24"/>
          <w:szCs w:val="24"/>
        </w:rPr>
      </w:r>
    </w:p>
    <w:p>
      <w:pPr>
        <w:pStyle w:val="Style25"/>
        <w:rPr/>
      </w:pPr>
      <w:r>
        <w:rPr>
          <w:rFonts w:eastAsia="NSimSun" w:cs="Mangal"/>
          <w:color w:val="auto"/>
          <w:sz w:val="28"/>
          <w:szCs w:val="20"/>
          <w:lang w:val="ru-RU" w:eastAsia="zh-CN" w:bidi="ar-SA"/>
        </w:rPr>
        <w:t xml:space="preserve">18 января </w:t>
      </w:r>
      <w:r>
        <w:rPr>
          <w:sz w:val="28"/>
        </w:rPr>
        <w:t>2022 г.</w:t>
      </w:r>
      <w:r>
        <w:rPr>
          <w:b/>
          <w:sz w:val="28"/>
        </w:rPr>
        <w:t xml:space="preserve">             </w:t>
        <w:tab/>
        <w:tab/>
        <w:t xml:space="preserve">                                               № </w:t>
      </w:r>
      <w:r>
        <w:rPr>
          <w:rFonts w:eastAsia="NSimSun" w:cs="Mangal"/>
          <w:b/>
          <w:color w:val="auto"/>
          <w:sz w:val="28"/>
          <w:szCs w:val="20"/>
          <w:lang w:val="ru-RU" w:eastAsia="zh-CN" w:bidi="ar-SA"/>
        </w:rPr>
        <w:t>4</w:t>
      </w:r>
      <w:r>
        <w:rPr>
          <w:rFonts w:eastAsia="NSimSun" w:cs="Mangal"/>
          <w:b/>
          <w:bCs/>
          <w:color w:val="auto"/>
          <w:sz w:val="28"/>
          <w:szCs w:val="20"/>
          <w:lang w:val="ru-RU" w:eastAsia="zh-CN" w:bidi="ar-SA"/>
        </w:rPr>
        <w:t>4</w:t>
      </w:r>
      <w:r>
        <w:rPr>
          <w:b/>
          <w:bCs/>
          <w:sz w:val="28"/>
        </w:rPr>
        <w:t>/</w:t>
      </w:r>
      <w:r>
        <w:rPr>
          <w:rFonts w:eastAsia="NSimSun" w:cs="Mangal"/>
          <w:b/>
          <w:bCs/>
          <w:color w:val="auto"/>
          <w:sz w:val="28"/>
          <w:szCs w:val="20"/>
          <w:lang w:val="ru-RU" w:eastAsia="zh-CN" w:bidi="ar-SA"/>
        </w:rPr>
        <w:t>341</w:t>
      </w:r>
    </w:p>
    <w:p>
      <w:pPr>
        <w:pStyle w:val="Style25"/>
        <w:rPr>
          <w:b/>
          <w:b/>
          <w:sz w:val="28"/>
        </w:rPr>
      </w:pPr>
      <w:r>
        <w:rPr>
          <w:b/>
          <w:sz w:val="28"/>
        </w:rPr>
      </w:r>
    </w:p>
    <w:p>
      <w:pPr>
        <w:pStyle w:val="Style25"/>
        <w:rPr>
          <w:b/>
          <w:b/>
          <w:sz w:val="28"/>
        </w:rPr>
      </w:pPr>
      <w:r>
        <w:rPr>
          <w:b/>
          <w:sz w:val="28"/>
        </w:rPr>
      </w:r>
    </w:p>
    <w:p>
      <w:pPr>
        <w:pStyle w:val="Style25"/>
        <w:rPr>
          <w:b/>
          <w:b/>
          <w:sz w:val="28"/>
        </w:rPr>
      </w:pPr>
      <w:r>
        <w:rPr>
          <w:b/>
          <w:sz w:val="28"/>
        </w:rPr>
      </w:r>
    </w:p>
    <w:p>
      <w:pPr>
        <w:pStyle w:val="Style25"/>
        <w:rPr/>
      </w:pPr>
      <w:r>
        <w:rPr/>
      </w:r>
    </w:p>
    <w:tbl>
      <w:tblPr>
        <w:tblW w:w="6094"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6094"/>
      </w:tblGrid>
      <w:tr>
        <w:trPr>
          <w:trHeight w:val="2065" w:hRule="atLeast"/>
        </w:trPr>
        <w:tc>
          <w:tcPr>
            <w:tcW w:w="6094" w:type="dxa"/>
            <w:tcBorders/>
          </w:tcPr>
          <w:p>
            <w:pPr>
              <w:pStyle w:val="Style14"/>
              <w:widowControl w:val="false"/>
              <w:jc w:val="both"/>
              <w:rPr>
                <w:b/>
                <w:b/>
                <w:sz w:val="28"/>
                <w:szCs w:val="28"/>
              </w:rPr>
            </w:pPr>
            <w:r>
              <w:rPr>
                <w:b/>
                <w:sz w:val="28"/>
                <w:szCs w:val="28"/>
              </w:rPr>
              <w:t>О внесении изменений в решение Муниципального совета Ровеньского района от 24.09.2015г. № 30/182 «Об утверждении Положения о порядке проведения конкурса на замещение должности главы администрации муниципального района «Ровеньский район» Белгородской области»</w:t>
            </w:r>
          </w:p>
        </w:tc>
      </w:tr>
    </w:tbl>
    <w:p>
      <w:pPr>
        <w:pStyle w:val="Style25"/>
        <w:rPr>
          <w:sz w:val="22"/>
          <w:szCs w:val="22"/>
        </w:rPr>
      </w:pPr>
      <w:r>
        <w:rPr>
          <w:sz w:val="22"/>
          <w:szCs w:val="22"/>
        </w:rPr>
      </w:r>
    </w:p>
    <w:p>
      <w:pPr>
        <w:pStyle w:val="Style25"/>
        <w:rPr>
          <w:sz w:val="22"/>
          <w:szCs w:val="22"/>
        </w:rPr>
      </w:pPr>
      <w:r>
        <w:rPr>
          <w:sz w:val="22"/>
          <w:szCs w:val="22"/>
        </w:rPr>
      </w:r>
    </w:p>
    <w:p>
      <w:pPr>
        <w:pStyle w:val="Style25"/>
        <w:rPr>
          <w:sz w:val="22"/>
          <w:szCs w:val="22"/>
        </w:rPr>
      </w:pPr>
      <w:r>
        <w:rPr>
          <w:sz w:val="22"/>
          <w:szCs w:val="22"/>
        </w:rPr>
      </w:r>
    </w:p>
    <w:p>
      <w:pPr>
        <w:pStyle w:val="Style14"/>
        <w:jc w:val="both"/>
        <w:rPr/>
      </w:pPr>
      <w:r>
        <w:rPr/>
      </w:r>
    </w:p>
    <w:p>
      <w:pPr>
        <w:pStyle w:val="Style14"/>
        <w:ind w:firstLine="708"/>
        <w:jc w:val="both"/>
        <w:rPr/>
      </w:pPr>
      <w:r>
        <w:rPr>
          <w:sz w:val="28"/>
          <w:szCs w:val="28"/>
        </w:rPr>
        <w:t xml:space="preserve">В соответствии со статьей 37 Федерального закона Российской Федерации от 6 октября 2003 года № 131-ФЗ «Об общих принципах организации местного самоуправления в Российской Федерации», Уставом муниципального района «Ровеньский район» Белгородской области   Муниципальный совет Ровеньского района </w:t>
      </w:r>
      <w:r>
        <w:rPr>
          <w:b/>
          <w:spacing w:val="20"/>
          <w:sz w:val="28"/>
          <w:szCs w:val="28"/>
        </w:rPr>
        <w:t>р е ш и л:</w:t>
      </w:r>
    </w:p>
    <w:p>
      <w:pPr>
        <w:pStyle w:val="Style25"/>
        <w:ind w:firstLine="540"/>
        <w:jc w:val="both"/>
        <w:rPr>
          <w:sz w:val="28"/>
          <w:szCs w:val="28"/>
        </w:rPr>
      </w:pPr>
      <w:r>
        <w:rPr>
          <w:b/>
          <w:sz w:val="28"/>
          <w:szCs w:val="28"/>
        </w:rPr>
        <w:tab/>
      </w:r>
      <w:r>
        <w:rPr>
          <w:sz w:val="28"/>
          <w:szCs w:val="28"/>
        </w:rPr>
        <w:t>1. Внести в решение Муниципального совета Ровеньского района от 24.09.2015г. № 30/182 «Об утверждении Положения о порядке проведения конкурса на замещение должности главы администрации муниципального района «Ровеньский район» Белгородской области» изменения,  изложив Положение о порядке проведения конкурса на замещение должности главы администрации муниципального района «Ровеньский район» Белгородской области в новой редакции (прилагается).</w:t>
      </w:r>
    </w:p>
    <w:p>
      <w:pPr>
        <w:pStyle w:val="Style25"/>
        <w:ind w:firstLine="540"/>
        <w:jc w:val="both"/>
        <w:rPr/>
      </w:pPr>
      <w:r>
        <w:rPr>
          <w:sz w:val="28"/>
          <w:szCs w:val="28"/>
        </w:rPr>
        <w:t>2. Опубликовать настоящее решение в газете «Ровеньская нива, разместить в сетевом издании «Ровеньская нива» (niva1931.ru) и на официальном сайте органов местного самоуправления муниципального района «Ровеньский район» Белгородской области в сети «Интернет».</w:t>
      </w:r>
    </w:p>
    <w:p>
      <w:pPr>
        <w:pStyle w:val="Style25"/>
        <w:ind w:firstLine="540"/>
        <w:jc w:val="both"/>
        <w:rPr/>
      </w:pPr>
      <w:r>
        <w:rPr>
          <w:color w:val="000000"/>
          <w:sz w:val="28"/>
          <w:szCs w:val="28"/>
        </w:rPr>
        <w:t>3. Контроль за исполнением данного решения возложить на постоянную комиссию по обеспечению законности, охраны прав и свобод граждан.</w:t>
      </w:r>
    </w:p>
    <w:p>
      <w:pPr>
        <w:pStyle w:val="Style25"/>
        <w:jc w:val="both"/>
        <w:rPr>
          <w:b/>
          <w:b/>
          <w:color w:val="000000"/>
          <w:sz w:val="26"/>
          <w:szCs w:val="26"/>
        </w:rPr>
      </w:pPr>
      <w:r>
        <w:rPr>
          <w:b/>
          <w:color w:val="000000"/>
          <w:sz w:val="26"/>
          <w:szCs w:val="26"/>
        </w:rPr>
      </w:r>
    </w:p>
    <w:p>
      <w:pPr>
        <w:pStyle w:val="Style25"/>
        <w:jc w:val="both"/>
        <w:rPr>
          <w:b/>
          <w:b/>
          <w:sz w:val="26"/>
          <w:szCs w:val="26"/>
        </w:rPr>
      </w:pPr>
      <w:r>
        <w:rPr>
          <w:b/>
          <w:sz w:val="26"/>
          <w:szCs w:val="26"/>
        </w:rPr>
      </w:r>
    </w:p>
    <w:p>
      <w:pPr>
        <w:pStyle w:val="Style25"/>
        <w:jc w:val="both"/>
        <w:rPr>
          <w:b/>
          <w:b/>
          <w:sz w:val="26"/>
          <w:szCs w:val="26"/>
        </w:rPr>
      </w:pPr>
      <w:r>
        <w:rPr>
          <w:b/>
          <w:sz w:val="26"/>
          <w:szCs w:val="26"/>
        </w:rPr>
      </w:r>
    </w:p>
    <w:p>
      <w:pPr>
        <w:pStyle w:val="Style25"/>
        <w:jc w:val="both"/>
        <w:rPr/>
      </w:pPr>
      <w:r>
        <w:rPr>
          <w:b/>
          <w:sz w:val="28"/>
          <w:szCs w:val="28"/>
        </w:rPr>
        <w:t xml:space="preserve">Председатель Муниципального совета </w:t>
      </w:r>
    </w:p>
    <w:p>
      <w:pPr>
        <w:pStyle w:val="Style25"/>
        <w:ind w:firstLine="708"/>
        <w:jc w:val="both"/>
        <w:rPr>
          <w:b/>
          <w:b/>
          <w:sz w:val="28"/>
          <w:szCs w:val="28"/>
        </w:rPr>
      </w:pPr>
      <w:r>
        <w:rPr>
          <w:b/>
          <w:sz w:val="28"/>
          <w:szCs w:val="28"/>
        </w:rPr>
        <w:t xml:space="preserve">    </w:t>
      </w:r>
      <w:r>
        <w:rPr>
          <w:b/>
          <w:sz w:val="28"/>
          <w:szCs w:val="28"/>
        </w:rPr>
        <w:t>Ровеньского района                                                         В.А. Некрасов</w:t>
      </w:r>
    </w:p>
    <w:p>
      <w:pPr>
        <w:pStyle w:val="Style25"/>
        <w:ind w:firstLine="708"/>
        <w:jc w:val="both"/>
        <w:rPr>
          <w:b/>
          <w:b/>
          <w:sz w:val="28"/>
          <w:szCs w:val="28"/>
        </w:rPr>
      </w:pPr>
      <w:r>
        <w:rPr>
          <w:b/>
          <w:sz w:val="28"/>
          <w:szCs w:val="28"/>
        </w:rPr>
      </w:r>
    </w:p>
    <w:p>
      <w:pPr>
        <w:pStyle w:val="Style25"/>
        <w:ind w:firstLine="708"/>
        <w:jc w:val="both"/>
        <w:rPr>
          <w:b/>
          <w:b/>
          <w:sz w:val="28"/>
          <w:szCs w:val="28"/>
        </w:rPr>
      </w:pPr>
      <w:r>
        <w:rPr>
          <w:b/>
          <w:sz w:val="28"/>
          <w:szCs w:val="28"/>
        </w:rPr>
      </w:r>
    </w:p>
    <w:p>
      <w:pPr>
        <w:pStyle w:val="Style25"/>
        <w:ind w:firstLine="708"/>
        <w:jc w:val="both"/>
        <w:rPr>
          <w:b/>
          <w:b/>
          <w:sz w:val="28"/>
          <w:szCs w:val="28"/>
        </w:rPr>
      </w:pPr>
      <w:r>
        <w:rPr>
          <w:b/>
          <w:sz w:val="28"/>
          <w:szCs w:val="28"/>
        </w:rPr>
      </w:r>
    </w:p>
    <w:p>
      <w:pPr>
        <w:pStyle w:val="Style25"/>
        <w:ind w:firstLine="708"/>
        <w:jc w:val="both"/>
        <w:rPr>
          <w:b/>
          <w:b/>
          <w:sz w:val="28"/>
          <w:szCs w:val="28"/>
        </w:rPr>
      </w:pPr>
      <w:r>
        <w:rPr>
          <w:b/>
          <w:sz w:val="28"/>
          <w:szCs w:val="28"/>
        </w:rPr>
      </w:r>
    </w:p>
    <w:p>
      <w:pPr>
        <w:pStyle w:val="Style25"/>
        <w:ind w:firstLine="708"/>
        <w:jc w:val="both"/>
        <w:rPr>
          <w:b/>
          <w:b/>
          <w:sz w:val="28"/>
          <w:szCs w:val="28"/>
        </w:rPr>
      </w:pPr>
      <w:r>
        <w:rPr>
          <w:b/>
          <w:sz w:val="28"/>
          <w:szCs w:val="28"/>
        </w:rPr>
      </w:r>
    </w:p>
    <w:p>
      <w:pPr>
        <w:pStyle w:val="Style25"/>
        <w:ind w:firstLine="708"/>
        <w:jc w:val="both"/>
        <w:rPr>
          <w:b/>
          <w:b/>
          <w:sz w:val="28"/>
          <w:szCs w:val="28"/>
        </w:rPr>
      </w:pPr>
      <w:r>
        <w:rPr>
          <w:b/>
          <w:sz w:val="28"/>
          <w:szCs w:val="28"/>
        </w:rPr>
      </w:r>
    </w:p>
    <w:p>
      <w:pPr>
        <w:pStyle w:val="Style25"/>
        <w:ind w:firstLine="708"/>
        <w:jc w:val="both"/>
        <w:rPr>
          <w:b/>
          <w:b/>
          <w:sz w:val="28"/>
          <w:szCs w:val="28"/>
        </w:rPr>
      </w:pPr>
      <w:r>
        <w:rPr>
          <w:b/>
          <w:sz w:val="28"/>
          <w:szCs w:val="28"/>
        </w:rPr>
      </w:r>
    </w:p>
    <w:p>
      <w:pPr>
        <w:pStyle w:val="Style25"/>
        <w:ind w:firstLine="708"/>
        <w:jc w:val="both"/>
        <w:rPr>
          <w:b/>
          <w:b/>
          <w:sz w:val="28"/>
          <w:szCs w:val="28"/>
        </w:rPr>
      </w:pPr>
      <w:r>
        <w:rPr>
          <w:b/>
          <w:sz w:val="28"/>
          <w:szCs w:val="28"/>
        </w:rPr>
      </w:r>
    </w:p>
    <w:p>
      <w:pPr>
        <w:pStyle w:val="Style25"/>
        <w:ind w:firstLine="708"/>
        <w:jc w:val="both"/>
        <w:rPr>
          <w:b/>
          <w:b/>
          <w:sz w:val="28"/>
          <w:szCs w:val="28"/>
        </w:rPr>
      </w:pPr>
      <w:r>
        <w:rPr>
          <w:b/>
          <w:sz w:val="28"/>
          <w:szCs w:val="28"/>
        </w:rPr>
      </w:r>
    </w:p>
    <w:p>
      <w:pPr>
        <w:pStyle w:val="Style25"/>
        <w:ind w:firstLine="708"/>
        <w:jc w:val="both"/>
        <w:rPr>
          <w:b/>
          <w:b/>
          <w:sz w:val="28"/>
          <w:szCs w:val="28"/>
        </w:rPr>
      </w:pPr>
      <w:r>
        <w:rPr>
          <w:b/>
          <w:sz w:val="28"/>
          <w:szCs w:val="28"/>
        </w:rPr>
      </w:r>
    </w:p>
    <w:p>
      <w:pPr>
        <w:pStyle w:val="Style25"/>
        <w:ind w:firstLine="708"/>
        <w:jc w:val="both"/>
        <w:rPr>
          <w:b/>
          <w:b/>
          <w:sz w:val="28"/>
          <w:szCs w:val="28"/>
        </w:rPr>
      </w:pPr>
      <w:r>
        <w:rPr>
          <w:b/>
          <w:sz w:val="28"/>
          <w:szCs w:val="28"/>
        </w:rPr>
      </w:r>
    </w:p>
    <w:p>
      <w:pPr>
        <w:pStyle w:val="Style25"/>
        <w:ind w:firstLine="708"/>
        <w:jc w:val="both"/>
        <w:rPr>
          <w:b/>
          <w:b/>
          <w:sz w:val="28"/>
          <w:szCs w:val="28"/>
        </w:rPr>
      </w:pPr>
      <w:r>
        <w:rPr>
          <w:b/>
          <w:sz w:val="28"/>
          <w:szCs w:val="28"/>
        </w:rPr>
      </w:r>
    </w:p>
    <w:p>
      <w:pPr>
        <w:pStyle w:val="Style25"/>
        <w:ind w:firstLine="708"/>
        <w:jc w:val="both"/>
        <w:rPr>
          <w:b/>
          <w:b/>
          <w:sz w:val="28"/>
          <w:szCs w:val="28"/>
        </w:rPr>
      </w:pPr>
      <w:r>
        <w:rPr>
          <w:b/>
          <w:sz w:val="28"/>
          <w:szCs w:val="28"/>
        </w:rPr>
      </w:r>
    </w:p>
    <w:p>
      <w:pPr>
        <w:pStyle w:val="Style25"/>
        <w:ind w:firstLine="708"/>
        <w:jc w:val="both"/>
        <w:rPr>
          <w:b/>
          <w:b/>
          <w:sz w:val="28"/>
          <w:szCs w:val="28"/>
        </w:rPr>
      </w:pPr>
      <w:r>
        <w:rPr>
          <w:b/>
          <w:sz w:val="28"/>
          <w:szCs w:val="28"/>
        </w:rPr>
      </w:r>
    </w:p>
    <w:p>
      <w:pPr>
        <w:pStyle w:val="Style25"/>
        <w:ind w:firstLine="708"/>
        <w:jc w:val="both"/>
        <w:rPr>
          <w:b/>
          <w:b/>
          <w:sz w:val="28"/>
          <w:szCs w:val="28"/>
        </w:rPr>
      </w:pPr>
      <w:r>
        <w:rPr>
          <w:b/>
          <w:sz w:val="28"/>
          <w:szCs w:val="28"/>
        </w:rPr>
      </w:r>
    </w:p>
    <w:p>
      <w:pPr>
        <w:pStyle w:val="Style25"/>
        <w:ind w:firstLine="708"/>
        <w:jc w:val="both"/>
        <w:rPr>
          <w:b/>
          <w:b/>
          <w:sz w:val="28"/>
          <w:szCs w:val="28"/>
        </w:rPr>
      </w:pPr>
      <w:r>
        <w:rPr>
          <w:b/>
          <w:sz w:val="28"/>
          <w:szCs w:val="28"/>
        </w:rPr>
      </w:r>
    </w:p>
    <w:p>
      <w:pPr>
        <w:pStyle w:val="Style25"/>
        <w:ind w:firstLine="708"/>
        <w:jc w:val="both"/>
        <w:rPr>
          <w:b/>
          <w:b/>
          <w:sz w:val="28"/>
          <w:szCs w:val="28"/>
        </w:rPr>
      </w:pPr>
      <w:r>
        <w:rPr>
          <w:b/>
          <w:sz w:val="28"/>
          <w:szCs w:val="28"/>
        </w:rPr>
      </w:r>
    </w:p>
    <w:p>
      <w:pPr>
        <w:pStyle w:val="Style25"/>
        <w:ind w:firstLine="708"/>
        <w:jc w:val="both"/>
        <w:rPr>
          <w:b/>
          <w:b/>
          <w:sz w:val="28"/>
          <w:szCs w:val="28"/>
        </w:rPr>
      </w:pPr>
      <w:r>
        <w:rPr>
          <w:b/>
          <w:sz w:val="28"/>
          <w:szCs w:val="28"/>
        </w:rPr>
      </w:r>
    </w:p>
    <w:p>
      <w:pPr>
        <w:pStyle w:val="Style25"/>
        <w:ind w:firstLine="708"/>
        <w:jc w:val="both"/>
        <w:rPr>
          <w:b/>
          <w:b/>
          <w:sz w:val="28"/>
          <w:szCs w:val="28"/>
        </w:rPr>
      </w:pPr>
      <w:r>
        <w:rPr>
          <w:b/>
          <w:sz w:val="28"/>
          <w:szCs w:val="28"/>
        </w:rPr>
      </w:r>
    </w:p>
    <w:p>
      <w:pPr>
        <w:pStyle w:val="Style25"/>
        <w:ind w:firstLine="708"/>
        <w:jc w:val="both"/>
        <w:rPr>
          <w:b/>
          <w:b/>
          <w:sz w:val="28"/>
          <w:szCs w:val="28"/>
        </w:rPr>
      </w:pPr>
      <w:r>
        <w:rPr>
          <w:b/>
          <w:sz w:val="28"/>
          <w:szCs w:val="28"/>
        </w:rPr>
      </w:r>
    </w:p>
    <w:p>
      <w:pPr>
        <w:pStyle w:val="Style25"/>
        <w:ind w:firstLine="708"/>
        <w:jc w:val="both"/>
        <w:rPr>
          <w:b/>
          <w:b/>
          <w:sz w:val="28"/>
          <w:szCs w:val="28"/>
        </w:rPr>
      </w:pPr>
      <w:r>
        <w:rPr>
          <w:b/>
          <w:sz w:val="28"/>
          <w:szCs w:val="28"/>
        </w:rPr>
      </w:r>
    </w:p>
    <w:p>
      <w:pPr>
        <w:pStyle w:val="Style25"/>
        <w:ind w:firstLine="708"/>
        <w:jc w:val="both"/>
        <w:rPr>
          <w:b/>
          <w:b/>
          <w:sz w:val="28"/>
          <w:szCs w:val="28"/>
        </w:rPr>
      </w:pPr>
      <w:r>
        <w:rPr>
          <w:b/>
          <w:sz w:val="28"/>
          <w:szCs w:val="28"/>
        </w:rPr>
      </w:r>
    </w:p>
    <w:p>
      <w:pPr>
        <w:pStyle w:val="Style25"/>
        <w:ind w:firstLine="708"/>
        <w:jc w:val="both"/>
        <w:rPr>
          <w:b/>
          <w:b/>
          <w:sz w:val="28"/>
          <w:szCs w:val="28"/>
        </w:rPr>
      </w:pPr>
      <w:r>
        <w:rPr>
          <w:b/>
          <w:sz w:val="28"/>
          <w:szCs w:val="28"/>
        </w:rPr>
      </w:r>
    </w:p>
    <w:p>
      <w:pPr>
        <w:pStyle w:val="Style25"/>
        <w:ind w:firstLine="708"/>
        <w:jc w:val="both"/>
        <w:rPr>
          <w:b/>
          <w:b/>
          <w:sz w:val="28"/>
          <w:szCs w:val="28"/>
        </w:rPr>
      </w:pPr>
      <w:r>
        <w:rPr>
          <w:b/>
          <w:sz w:val="28"/>
          <w:szCs w:val="28"/>
        </w:rPr>
      </w:r>
    </w:p>
    <w:p>
      <w:pPr>
        <w:pStyle w:val="Style25"/>
        <w:ind w:firstLine="708"/>
        <w:jc w:val="both"/>
        <w:rPr>
          <w:b/>
          <w:b/>
          <w:sz w:val="28"/>
          <w:szCs w:val="28"/>
        </w:rPr>
      </w:pPr>
      <w:r>
        <w:rPr>
          <w:b/>
          <w:sz w:val="28"/>
          <w:szCs w:val="28"/>
        </w:rPr>
      </w:r>
    </w:p>
    <w:p>
      <w:pPr>
        <w:pStyle w:val="Style25"/>
        <w:ind w:firstLine="708"/>
        <w:jc w:val="both"/>
        <w:rPr>
          <w:b/>
          <w:b/>
          <w:sz w:val="28"/>
          <w:szCs w:val="28"/>
        </w:rPr>
      </w:pPr>
      <w:r>
        <w:rPr>
          <w:b/>
          <w:sz w:val="28"/>
          <w:szCs w:val="28"/>
        </w:rPr>
      </w:r>
    </w:p>
    <w:p>
      <w:pPr>
        <w:pStyle w:val="Style25"/>
        <w:ind w:firstLine="708"/>
        <w:jc w:val="both"/>
        <w:rPr>
          <w:b/>
          <w:b/>
          <w:sz w:val="28"/>
          <w:szCs w:val="28"/>
        </w:rPr>
      </w:pPr>
      <w:r>
        <w:rPr>
          <w:b/>
          <w:sz w:val="28"/>
          <w:szCs w:val="28"/>
        </w:rPr>
      </w:r>
    </w:p>
    <w:p>
      <w:pPr>
        <w:pStyle w:val="Style25"/>
        <w:ind w:firstLine="708"/>
        <w:jc w:val="both"/>
        <w:rPr>
          <w:b/>
          <w:b/>
          <w:sz w:val="28"/>
          <w:szCs w:val="28"/>
        </w:rPr>
      </w:pPr>
      <w:r>
        <w:rPr>
          <w:b/>
          <w:sz w:val="28"/>
          <w:szCs w:val="28"/>
        </w:rPr>
      </w:r>
    </w:p>
    <w:p>
      <w:pPr>
        <w:pStyle w:val="Style25"/>
        <w:ind w:firstLine="708"/>
        <w:jc w:val="both"/>
        <w:rPr>
          <w:b/>
          <w:b/>
          <w:sz w:val="28"/>
          <w:szCs w:val="28"/>
        </w:rPr>
      </w:pPr>
      <w:r>
        <w:rPr>
          <w:b/>
          <w:sz w:val="28"/>
          <w:szCs w:val="28"/>
        </w:rPr>
      </w:r>
    </w:p>
    <w:p>
      <w:pPr>
        <w:pStyle w:val="Style25"/>
        <w:ind w:firstLine="708"/>
        <w:jc w:val="both"/>
        <w:rPr>
          <w:b/>
          <w:b/>
          <w:sz w:val="28"/>
          <w:szCs w:val="28"/>
        </w:rPr>
      </w:pPr>
      <w:r>
        <w:rPr>
          <w:b/>
          <w:sz w:val="28"/>
          <w:szCs w:val="28"/>
        </w:rPr>
      </w:r>
    </w:p>
    <w:p>
      <w:pPr>
        <w:pStyle w:val="Style25"/>
        <w:ind w:firstLine="708"/>
        <w:jc w:val="both"/>
        <w:rPr>
          <w:b/>
          <w:b/>
          <w:sz w:val="28"/>
          <w:szCs w:val="28"/>
        </w:rPr>
      </w:pPr>
      <w:r>
        <w:rPr>
          <w:b/>
          <w:sz w:val="28"/>
          <w:szCs w:val="28"/>
        </w:rPr>
      </w:r>
    </w:p>
    <w:p>
      <w:pPr>
        <w:pStyle w:val="Style25"/>
        <w:ind w:firstLine="708"/>
        <w:jc w:val="both"/>
        <w:rPr>
          <w:b/>
          <w:b/>
          <w:sz w:val="28"/>
          <w:szCs w:val="28"/>
        </w:rPr>
      </w:pPr>
      <w:r>
        <w:rPr>
          <w:b/>
          <w:sz w:val="28"/>
          <w:szCs w:val="28"/>
        </w:rPr>
      </w:r>
    </w:p>
    <w:p>
      <w:pPr>
        <w:pStyle w:val="Style25"/>
        <w:ind w:firstLine="708"/>
        <w:jc w:val="both"/>
        <w:rPr>
          <w:b/>
          <w:b/>
          <w:sz w:val="28"/>
          <w:szCs w:val="28"/>
        </w:rPr>
      </w:pPr>
      <w:r>
        <w:rPr>
          <w:b/>
          <w:sz w:val="28"/>
          <w:szCs w:val="28"/>
        </w:rPr>
      </w:r>
    </w:p>
    <w:p>
      <w:pPr>
        <w:pStyle w:val="Style25"/>
        <w:ind w:firstLine="708"/>
        <w:jc w:val="both"/>
        <w:rPr>
          <w:b/>
          <w:b/>
          <w:sz w:val="28"/>
          <w:szCs w:val="28"/>
        </w:rPr>
      </w:pPr>
      <w:r>
        <w:rPr>
          <w:b/>
          <w:sz w:val="28"/>
          <w:szCs w:val="28"/>
        </w:rPr>
      </w:r>
    </w:p>
    <w:p>
      <w:pPr>
        <w:pStyle w:val="Style25"/>
        <w:ind w:firstLine="708"/>
        <w:jc w:val="both"/>
        <w:rPr>
          <w:b/>
          <w:b/>
          <w:sz w:val="28"/>
          <w:szCs w:val="28"/>
        </w:rPr>
      </w:pPr>
      <w:r>
        <w:rPr>
          <w:b/>
          <w:sz w:val="28"/>
          <w:szCs w:val="28"/>
        </w:rPr>
      </w:r>
    </w:p>
    <w:p>
      <w:pPr>
        <w:pStyle w:val="Style25"/>
        <w:ind w:firstLine="708"/>
        <w:jc w:val="both"/>
        <w:rPr>
          <w:b/>
          <w:b/>
          <w:sz w:val="28"/>
          <w:szCs w:val="28"/>
        </w:rPr>
      </w:pPr>
      <w:r>
        <w:rPr>
          <w:b/>
          <w:sz w:val="28"/>
          <w:szCs w:val="28"/>
        </w:rPr>
      </w:r>
    </w:p>
    <w:p>
      <w:pPr>
        <w:pStyle w:val="Style25"/>
        <w:ind w:hanging="0"/>
        <w:jc w:val="both"/>
        <w:rPr>
          <w:b/>
          <w:b/>
          <w:sz w:val="28"/>
          <w:szCs w:val="28"/>
        </w:rPr>
      </w:pPr>
      <w:r>
        <w:rPr>
          <w:b/>
          <w:sz w:val="28"/>
          <w:szCs w:val="28"/>
        </w:rPr>
      </w:r>
    </w:p>
    <w:p>
      <w:pPr>
        <w:pStyle w:val="Style25"/>
        <w:ind w:hanging="0"/>
        <w:jc w:val="both"/>
        <w:rPr>
          <w:b/>
          <w:b/>
          <w:sz w:val="28"/>
          <w:szCs w:val="28"/>
        </w:rPr>
      </w:pPr>
      <w:r>
        <w:rPr>
          <w:b/>
          <w:sz w:val="28"/>
          <w:szCs w:val="28"/>
        </w:rPr>
      </w:r>
    </w:p>
    <w:p>
      <w:pPr>
        <w:pStyle w:val="Style25"/>
        <w:ind w:firstLine="708"/>
        <w:jc w:val="right"/>
        <w:rPr>
          <w:sz w:val="28"/>
        </w:rPr>
      </w:pPr>
      <w:r>
        <w:rPr>
          <w:sz w:val="28"/>
        </w:rPr>
        <w:t xml:space="preserve">Приложение </w:t>
      </w:r>
    </w:p>
    <w:p>
      <w:pPr>
        <w:pStyle w:val="Style25"/>
        <w:ind w:firstLine="708"/>
        <w:jc w:val="right"/>
        <w:rPr>
          <w:sz w:val="28"/>
        </w:rPr>
      </w:pPr>
      <w:r>
        <w:rPr>
          <w:sz w:val="28"/>
        </w:rPr>
        <w:t xml:space="preserve">к решению Муниципального совета </w:t>
      </w:r>
    </w:p>
    <w:p>
      <w:pPr>
        <w:pStyle w:val="Style25"/>
        <w:ind w:firstLine="708"/>
        <w:jc w:val="right"/>
        <w:rPr>
          <w:sz w:val="28"/>
        </w:rPr>
      </w:pPr>
      <w:r>
        <w:rPr>
          <w:sz w:val="28"/>
        </w:rPr>
        <w:t xml:space="preserve">Ровеньского района </w:t>
      </w:r>
    </w:p>
    <w:p>
      <w:pPr>
        <w:pStyle w:val="Style25"/>
        <w:ind w:firstLine="708"/>
        <w:jc w:val="right"/>
        <w:rPr>
          <w:sz w:val="28"/>
        </w:rPr>
      </w:pPr>
      <w:r>
        <w:rPr>
          <w:sz w:val="28"/>
        </w:rPr>
        <w:t xml:space="preserve">от </w:t>
      </w:r>
      <w:r>
        <w:rPr>
          <w:sz w:val="28"/>
        </w:rPr>
        <w:t>18 января</w:t>
      </w:r>
      <w:r>
        <w:rPr>
          <w:sz w:val="28"/>
        </w:rPr>
        <w:t xml:space="preserve"> 2022 г. № </w:t>
      </w:r>
      <w:r>
        <w:rPr>
          <w:sz w:val="28"/>
        </w:rPr>
        <w:t>44/341</w:t>
      </w:r>
    </w:p>
    <w:p>
      <w:pPr>
        <w:pStyle w:val="Style25"/>
        <w:ind w:firstLine="708"/>
        <w:jc w:val="right"/>
        <w:rPr>
          <w:sz w:val="28"/>
        </w:rPr>
      </w:pPr>
      <w:r>
        <w:rPr>
          <w:sz w:val="28"/>
        </w:rPr>
      </w:r>
    </w:p>
    <w:p>
      <w:pPr>
        <w:pStyle w:val="Style25"/>
        <w:ind w:firstLine="708"/>
        <w:jc w:val="both"/>
        <w:rPr/>
      </w:pPr>
      <w:r>
        <w:rPr/>
        <w:t xml:space="preserve"> </w:t>
      </w:r>
    </w:p>
    <w:p>
      <w:pPr>
        <w:pStyle w:val="Style25"/>
        <w:ind w:firstLine="708"/>
        <w:jc w:val="center"/>
        <w:rPr>
          <w:b/>
          <w:b/>
          <w:sz w:val="28"/>
          <w:szCs w:val="28"/>
        </w:rPr>
      </w:pPr>
      <w:r>
        <w:rPr>
          <w:b/>
          <w:sz w:val="28"/>
          <w:szCs w:val="28"/>
        </w:rPr>
        <w:t xml:space="preserve">Положение о порядке проведения конкурса на замещение должности главы администрации муниципального района «Ровеньский район» Белгородской области </w:t>
      </w:r>
    </w:p>
    <w:p>
      <w:pPr>
        <w:pStyle w:val="Style25"/>
        <w:ind w:firstLine="708"/>
        <w:jc w:val="center"/>
        <w:rPr/>
      </w:pPr>
      <w:r>
        <w:rPr/>
      </w:r>
    </w:p>
    <w:p>
      <w:pPr>
        <w:pStyle w:val="Normal"/>
        <w:numPr>
          <w:ilvl w:val="0"/>
          <w:numId w:val="0"/>
        </w:numPr>
        <w:spacing w:lineRule="auto" w:line="240" w:before="0" w:after="0"/>
        <w:ind w:left="0" w:hanging="0"/>
        <w:jc w:val="center"/>
        <w:outlineLvl w:val="2"/>
        <w:rPr>
          <w:rFonts w:ascii="Times New Roman" w:hAnsi="Times New Roman" w:eastAsia="Times New Roman" w:cs="Times New Roman"/>
          <w:lang w:eastAsia="ru-RU"/>
        </w:rPr>
      </w:pPr>
      <w:r>
        <w:rPr>
          <w:rFonts w:eastAsia="Times New Roman" w:cs="Times New Roman"/>
          <w:b/>
          <w:bCs/>
          <w:sz w:val="28"/>
          <w:szCs w:val="28"/>
          <w:lang w:eastAsia="ru-RU"/>
        </w:rPr>
        <w:t>1. Общие положения</w:t>
      </w:r>
    </w:p>
    <w:p>
      <w:pPr>
        <w:pStyle w:val="ConsPlusTitle"/>
        <w:jc w:val="both"/>
        <w:rPr>
          <w:b w:val="false"/>
          <w:b w:val="false"/>
          <w:sz w:val="28"/>
          <w:szCs w:val="28"/>
        </w:rPr>
      </w:pPr>
      <w:r>
        <w:rPr>
          <w:b w:val="false"/>
          <w:sz w:val="28"/>
          <w:szCs w:val="28"/>
        </w:rPr>
      </w:r>
    </w:p>
    <w:p>
      <w:pPr>
        <w:pStyle w:val="ConsPlusTitle"/>
        <w:jc w:val="both"/>
        <w:rPr>
          <w:b w:val="false"/>
          <w:b w:val="false"/>
        </w:rPr>
      </w:pPr>
      <w:r>
        <w:rPr>
          <w:sz w:val="28"/>
          <w:szCs w:val="28"/>
        </w:rPr>
        <w:br/>
      </w:r>
      <w:r>
        <w:rPr>
          <w:b w:val="false"/>
          <w:sz w:val="28"/>
          <w:szCs w:val="28"/>
        </w:rPr>
        <w:t xml:space="preserve">           1.1. Порядок проведения конкурса на замещение должности главы администрации Ровеньского района муниципального района «Ровеньский район» Белгородской области (далее соответственно - Порядок, глава администрации Ровеньского района ) содержит основные правила и условия, устанавливающие в соответствии с законодательством Российской Федерации, законами Белгородской области и Уставом Ровеньского района порядок проведения конкурса на замещение должности главы администрации Ровеньского района (далее - конкурс).</w:t>
      </w:r>
    </w:p>
    <w:p>
      <w:pPr>
        <w:pStyle w:val="ConsPlusNormal"/>
        <w:ind w:firstLine="708"/>
        <w:jc w:val="both"/>
        <w:rPr/>
      </w:pPr>
      <w:r>
        <w:rPr>
          <w:sz w:val="28"/>
          <w:szCs w:val="28"/>
          <w:lang w:eastAsia="ru-RU"/>
        </w:rPr>
        <w:t xml:space="preserve">1.2. Основной целью конкурса является повышение эффективности деятельности администрации </w:t>
      </w:r>
      <w:r>
        <w:rPr>
          <w:sz w:val="28"/>
          <w:szCs w:val="28"/>
        </w:rPr>
        <w:t>Ровеньского района</w:t>
      </w:r>
      <w:r>
        <w:rPr>
          <w:sz w:val="28"/>
          <w:szCs w:val="28"/>
          <w:lang w:eastAsia="ru-RU"/>
        </w:rPr>
        <w:t xml:space="preserve">, </w:t>
      </w:r>
      <w:r>
        <w:rPr>
          <w:sz w:val="28"/>
          <w:szCs w:val="28"/>
        </w:rPr>
        <w:t>отбор на альтернативной основе лиц, наиболее подготовленных для работы в должности главы администрации Ровеньского района.</w:t>
      </w:r>
    </w:p>
    <w:p>
      <w:pPr>
        <w:pStyle w:val="Normal"/>
        <w:spacing w:lineRule="auto" w:line="240" w:before="0" w:after="0"/>
        <w:ind w:firstLine="851"/>
        <w:jc w:val="both"/>
        <w:rPr>
          <w:rFonts w:ascii="Times New Roman" w:hAnsi="Times New Roman" w:eastAsia="Times New Roman" w:cs="Times New Roman"/>
          <w:lang w:eastAsia="ru-RU"/>
        </w:rPr>
      </w:pPr>
      <w:r>
        <w:rPr>
          <w:rFonts w:eastAsia="Times New Roman" w:cs="Times New Roman"/>
          <w:sz w:val="28"/>
          <w:szCs w:val="28"/>
          <w:lang w:eastAsia="ru-RU"/>
        </w:rPr>
        <w:t>1.3. Основными принципами конкурса являются: равный доступ к муниципальной службе, объективность оценки и единство требований ко всем кандидатам.</w:t>
      </w:r>
    </w:p>
    <w:p>
      <w:pPr>
        <w:pStyle w:val="Normal"/>
        <w:spacing w:lineRule="auto" w:line="240" w:before="0" w:after="0"/>
        <w:ind w:firstLine="851"/>
        <w:jc w:val="both"/>
        <w:rPr>
          <w:rFonts w:ascii="Times New Roman" w:hAnsi="Times New Roman" w:eastAsia="Times New Roman" w:cs="Times New Roman"/>
          <w:lang w:eastAsia="ru-RU"/>
        </w:rPr>
      </w:pPr>
      <w:r>
        <w:rPr>
          <w:rFonts w:eastAsia="Times New Roman" w:cs="Times New Roman"/>
          <w:sz w:val="28"/>
          <w:szCs w:val="28"/>
          <w:lang w:eastAsia="ru-RU"/>
        </w:rPr>
        <w:t>1.4. Конкурс объявляется Муниципальным советом Ровеньского района (далее –Муниципальный совет) не позднее, чем за шесть месяцев до истечения срока полномочий главы администрации Ровеньского района.</w:t>
      </w:r>
    </w:p>
    <w:p>
      <w:pPr>
        <w:pStyle w:val="Normal"/>
        <w:spacing w:lineRule="auto" w:line="240" w:before="0" w:after="0"/>
        <w:ind w:firstLine="851"/>
        <w:jc w:val="both"/>
        <w:rPr>
          <w:rFonts w:ascii="Times New Roman" w:hAnsi="Times New Roman" w:eastAsia="Times New Roman" w:cs="Times New Roman"/>
          <w:lang w:eastAsia="ru-RU"/>
        </w:rPr>
      </w:pPr>
      <w:r>
        <w:rPr>
          <w:rFonts w:eastAsia="Times New Roman" w:cs="Times New Roman"/>
          <w:sz w:val="28"/>
          <w:szCs w:val="28"/>
          <w:lang w:eastAsia="ru-RU"/>
        </w:rPr>
        <w:t>В случае досрочного прекращения полномочий главы администрации Ровеньского района председателем Муниципального совета Ровеньского района не позднее 10 дней после досрочного прекращения полномочий принимается распоряжение об объявлении конкурса на замещение должности главы администрации Ровеньского района, которое подлежит опубликованию в порядке, предусмотренном Уставом Ровеньского района. При этом конкурс на замещение должности главы администрации Ровеньского района должен быть проведен  не позднее чем через 2 месяца со дня официального опубликования указанного распоряжения.</w:t>
      </w:r>
    </w:p>
    <w:p>
      <w:pPr>
        <w:pStyle w:val="Normal"/>
        <w:spacing w:lineRule="auto" w:line="240" w:before="0" w:after="0"/>
        <w:ind w:firstLine="851"/>
        <w:jc w:val="both"/>
        <w:rPr>
          <w:rFonts w:ascii="Times New Roman" w:hAnsi="Times New Roman" w:eastAsia="Times New Roman" w:cs="Times New Roman"/>
          <w:lang w:eastAsia="ru-RU"/>
        </w:rPr>
      </w:pPr>
      <w:r>
        <w:rPr>
          <w:rFonts w:eastAsia="Times New Roman" w:cs="Times New Roman"/>
          <w:sz w:val="28"/>
          <w:szCs w:val="28"/>
          <w:lang w:eastAsia="ru-RU"/>
        </w:rPr>
        <w:t xml:space="preserve">1.5. В решении </w:t>
      </w:r>
      <w:r>
        <w:rPr>
          <w:rFonts w:cs="Times New Roman"/>
          <w:sz w:val="28"/>
          <w:szCs w:val="28"/>
        </w:rPr>
        <w:t xml:space="preserve">Муниципального совета Ровеньского района </w:t>
      </w:r>
      <w:r>
        <w:rPr>
          <w:rFonts w:eastAsia="Times New Roman" w:cs="Times New Roman"/>
          <w:sz w:val="28"/>
          <w:szCs w:val="28"/>
          <w:lang w:eastAsia="ru-RU"/>
        </w:rPr>
        <w:t>(распоряжении председателя Муниципального совета Ровеньского района) об объявлении конкурса определяются дата, время, место его проведения, а также адрес приема документов, указанных в разделе 4 настоящего Порядка.</w:t>
      </w:r>
    </w:p>
    <w:p>
      <w:pPr>
        <w:pStyle w:val="ConsPlusNormal"/>
        <w:ind w:firstLine="709"/>
        <w:jc w:val="both"/>
        <w:rPr/>
      </w:pPr>
      <w:r>
        <w:rPr>
          <w:sz w:val="28"/>
          <w:szCs w:val="28"/>
        </w:rPr>
        <w:t xml:space="preserve">1.6. Решение Муниципального совета об объявлении конкурса, а также условия конкурса и контракта, предусмотренные настоящим Порядком, не позднее чем за 20 дней до проведения конкурса подлежат опубликованию в порядке, предусмотренном для официального опубликования муниципальных правовых актов </w:t>
      </w:r>
      <w:r>
        <w:rPr>
          <w:bCs/>
          <w:sz w:val="28"/>
          <w:szCs w:val="28"/>
          <w:lang w:eastAsia="ru-RU"/>
        </w:rPr>
        <w:t>Ровеньского района</w:t>
      </w:r>
      <w:r>
        <w:rPr>
          <w:sz w:val="28"/>
          <w:szCs w:val="28"/>
        </w:rPr>
        <w:t>.</w:t>
      </w:r>
    </w:p>
    <w:p>
      <w:pPr>
        <w:pStyle w:val="ConsPlusNormal"/>
        <w:ind w:hanging="0"/>
        <w:jc w:val="both"/>
        <w:rPr/>
      </w:pPr>
      <w:r>
        <w:rPr/>
      </w:r>
    </w:p>
    <w:p>
      <w:pPr>
        <w:pStyle w:val="Normal"/>
        <w:widowControl w:val="false"/>
        <w:numPr>
          <w:ilvl w:val="0"/>
          <w:numId w:val="0"/>
        </w:numPr>
        <w:spacing w:lineRule="auto" w:line="240" w:before="0" w:after="0"/>
        <w:ind w:left="0" w:hanging="0"/>
        <w:jc w:val="center"/>
        <w:outlineLvl w:val="1"/>
        <w:rPr>
          <w:rFonts w:ascii="Times New Roman" w:hAnsi="Times New Roman" w:eastAsia="Times New Roman" w:cs="Times New Roman"/>
          <w:color w:val="00000A"/>
          <w:lang w:eastAsia="ru-RU"/>
        </w:rPr>
      </w:pPr>
      <w:r>
        <w:rPr>
          <w:rFonts w:eastAsia="Times New Roman" w:cs="Times New Roman"/>
          <w:b/>
          <w:bCs/>
          <w:color w:val="00000A"/>
          <w:sz w:val="28"/>
          <w:szCs w:val="28"/>
          <w:lang w:eastAsia="ru-RU"/>
        </w:rPr>
        <w:t>2. Конкурсная комиссия</w:t>
      </w:r>
    </w:p>
    <w:p>
      <w:pPr>
        <w:pStyle w:val="Normal"/>
        <w:widowControl w:val="false"/>
        <w:numPr>
          <w:ilvl w:val="0"/>
          <w:numId w:val="0"/>
        </w:numPr>
        <w:spacing w:lineRule="auto" w:line="240" w:before="0" w:after="0"/>
        <w:ind w:left="0" w:hanging="0"/>
        <w:jc w:val="center"/>
        <w:outlineLvl w:val="1"/>
        <w:rPr>
          <w:rFonts w:ascii="Times New Roman" w:hAnsi="Times New Roman" w:eastAsia="Times New Roman" w:cs="Times New Roman"/>
          <w:color w:val="00000A"/>
          <w:lang w:eastAsia="ru-RU"/>
        </w:rPr>
      </w:pPr>
      <w:r>
        <w:rPr>
          <w:rFonts w:eastAsia="Times New Roman" w:cs="Times New Roman"/>
          <w:color w:val="00000A"/>
          <w:lang w:eastAsia="ru-RU"/>
        </w:rPr>
      </w:r>
    </w:p>
    <w:p>
      <w:pPr>
        <w:pStyle w:val="Normal"/>
        <w:widowControl w:val="false"/>
        <w:spacing w:lineRule="auto" w:line="240" w:before="0" w:after="0"/>
        <w:ind w:firstLine="851"/>
        <w:jc w:val="both"/>
        <w:rPr>
          <w:rFonts w:ascii="Times New Roman" w:hAnsi="Times New Roman" w:eastAsia="Times New Roman" w:cs="Times New Roman"/>
          <w:lang w:eastAsia="ru-RU"/>
        </w:rPr>
      </w:pPr>
      <w:r>
        <w:rPr>
          <w:rFonts w:eastAsia="Times New Roman" w:cs="Times New Roman"/>
          <w:sz w:val="28"/>
          <w:szCs w:val="28"/>
          <w:lang w:eastAsia="ru-RU"/>
        </w:rPr>
        <w:t>2.1. Для проведения конкурса формируется конкурсная комиссия по проведению конкурса на замещение должности главы администрации Ровеньского района (далее - конкурсная комиссия), которая является самостоятельным коллегиальным органом, обеспечивающим подготовку и проведение конкурса на замещение должности главы администрации Ровеньского района в порядке, установленном настоящим Порядком. Срок деятельности конкурсной комиссии ограничивается периодом проведения конкурса на замещение должности главы администрации Ровеньского района.</w:t>
      </w:r>
    </w:p>
    <w:p>
      <w:pPr>
        <w:pStyle w:val="Normal"/>
        <w:widowControl w:val="false"/>
        <w:spacing w:lineRule="auto" w:line="240" w:before="0" w:after="0"/>
        <w:ind w:firstLine="851"/>
        <w:jc w:val="both"/>
        <w:rPr>
          <w:rFonts w:ascii="Calibri" w:hAnsi="Calibri" w:eastAsia="Times New Roman" w:cs="Calibri"/>
          <w:lang w:eastAsia="ru-RU"/>
        </w:rPr>
      </w:pPr>
      <w:r>
        <w:rPr>
          <w:rFonts w:eastAsia="Times New Roman" w:cs="Times New Roman"/>
          <w:sz w:val="28"/>
          <w:szCs w:val="28"/>
          <w:lang w:eastAsia="ru-RU"/>
        </w:rPr>
        <w:t>2.2. Конкурсная комиссия в пределах своей компетенции независима от органов государственной власти и органов местного самоуправления. Члены конкурсной комиссии осуществляют свою работу на непостоянной неоплачиваемой основе.</w:t>
      </w:r>
    </w:p>
    <w:p>
      <w:pPr>
        <w:pStyle w:val="Normal"/>
        <w:spacing w:lineRule="auto" w:line="240" w:before="0" w:after="0"/>
        <w:ind w:firstLine="851"/>
        <w:jc w:val="both"/>
        <w:rPr>
          <w:rFonts w:ascii="Times New Roman" w:hAnsi="Times New Roman" w:eastAsia="Times New Roman" w:cs="Times New Roman"/>
          <w:lang w:eastAsia="ru-RU"/>
        </w:rPr>
      </w:pPr>
      <w:r>
        <w:rPr>
          <w:rFonts w:eastAsia="Times New Roman" w:cs="Times New Roman"/>
          <w:sz w:val="28"/>
          <w:szCs w:val="28"/>
          <w:lang w:eastAsia="ru-RU"/>
        </w:rPr>
        <w:t xml:space="preserve">2.3. </w:t>
      </w:r>
      <w:r>
        <w:rPr>
          <w:rFonts w:eastAsia="Calibri" w:cs="Times New Roman"/>
          <w:color w:val="00000A"/>
          <w:sz w:val="28"/>
          <w:szCs w:val="28"/>
          <w:highlight w:val="white"/>
        </w:rPr>
        <w:t>Конкурсная комиссия формируется в составе</w:t>
      </w:r>
      <w:r>
        <w:rPr>
          <w:rFonts w:eastAsia="Times New Roman" w:cs="Times New Roman"/>
          <w:sz w:val="28"/>
          <w:szCs w:val="28"/>
          <w:lang w:eastAsia="ru-RU"/>
        </w:rPr>
        <w:t xml:space="preserve"> 6 человек, из которых половина членов конкурсной комиссии назначается </w:t>
      </w:r>
      <w:r>
        <w:rPr>
          <w:rFonts w:cs="Times New Roman"/>
          <w:sz w:val="28"/>
          <w:szCs w:val="28"/>
        </w:rPr>
        <w:t>Муниципальным советом Ровеньского района</w:t>
      </w:r>
      <w:r>
        <w:rPr>
          <w:rFonts w:eastAsia="Times New Roman" w:cs="Times New Roman"/>
          <w:sz w:val="28"/>
          <w:szCs w:val="28"/>
          <w:lang w:eastAsia="ru-RU"/>
        </w:rPr>
        <w:t>, а другая половина - Губернатором Белгородской области.</w:t>
      </w:r>
    </w:p>
    <w:p>
      <w:pPr>
        <w:pStyle w:val="Normal"/>
        <w:spacing w:lineRule="auto" w:line="240" w:before="0" w:after="0"/>
        <w:ind w:firstLine="851"/>
        <w:jc w:val="both"/>
        <w:rPr>
          <w:rFonts w:ascii="Times New Roman" w:hAnsi="Times New Roman" w:eastAsia="Times New Roman" w:cs="Times New Roman"/>
          <w:lang w:eastAsia="ru-RU"/>
        </w:rPr>
      </w:pPr>
      <w:r>
        <w:rPr>
          <w:rFonts w:eastAsia="Times New Roman" w:cs="Times New Roman"/>
          <w:sz w:val="28"/>
          <w:szCs w:val="28"/>
          <w:lang w:eastAsia="ru-RU"/>
        </w:rPr>
        <w:t>В состав конкурсной комиссии могут быть назначены граждане Российской Федерации, достигшие возраста 18 лет, постоянно или преимущественно проживающие на территории Белгородской области.</w:t>
      </w:r>
    </w:p>
    <w:p>
      <w:pPr>
        <w:pStyle w:val="Normal"/>
        <w:spacing w:lineRule="auto" w:line="240" w:before="0" w:after="0"/>
        <w:ind w:firstLine="851"/>
        <w:jc w:val="both"/>
        <w:rPr>
          <w:rFonts w:ascii="Times New Roman" w:hAnsi="Times New Roman" w:eastAsia="Times New Roman" w:cs="Times New Roman"/>
          <w:lang w:eastAsia="ru-RU"/>
        </w:rPr>
      </w:pPr>
      <w:r>
        <w:rPr>
          <w:rFonts w:eastAsia="Times New Roman" w:cs="Times New Roman"/>
          <w:sz w:val="28"/>
          <w:szCs w:val="28"/>
          <w:lang w:eastAsia="ru-RU"/>
        </w:rPr>
        <w:t xml:space="preserve">2.4. Членами конкурсной комиссии не могут быть: </w:t>
      </w:r>
    </w:p>
    <w:p>
      <w:pPr>
        <w:pStyle w:val="Normal"/>
        <w:spacing w:lineRule="auto" w:line="240" w:before="0" w:after="0"/>
        <w:ind w:firstLine="851"/>
        <w:jc w:val="both"/>
        <w:rPr>
          <w:rFonts w:ascii="Times New Roman" w:hAnsi="Times New Roman" w:eastAsia="Times New Roman" w:cs="Times New Roman"/>
          <w:lang w:eastAsia="ru-RU"/>
        </w:rPr>
      </w:pPr>
      <w:r>
        <w:rPr>
          <w:rFonts w:eastAsia="Times New Roman" w:cs="Times New Roman"/>
          <w:sz w:val="28"/>
          <w:szCs w:val="28"/>
          <w:lang w:eastAsia="ru-RU"/>
        </w:rPr>
        <w:t>- лица, не имеющие гражданства Российской Федерации;</w:t>
      </w:r>
    </w:p>
    <w:p>
      <w:pPr>
        <w:pStyle w:val="Normal"/>
        <w:spacing w:lineRule="auto" w:line="240" w:before="0" w:after="0"/>
        <w:ind w:firstLine="851"/>
        <w:jc w:val="both"/>
        <w:rPr>
          <w:rFonts w:ascii="Times New Roman" w:hAnsi="Times New Roman" w:eastAsia="Times New Roman" w:cs="Times New Roman"/>
          <w:lang w:eastAsia="ru-RU"/>
        </w:rPr>
      </w:pPr>
      <w:r>
        <w:rPr>
          <w:rFonts w:eastAsia="Times New Roman" w:cs="Times New Roman"/>
          <w:sz w:val="28"/>
          <w:szCs w:val="28"/>
          <w:lang w:eastAsia="ru-RU"/>
        </w:rPr>
        <w:t xml:space="preserve">- граждане Российской Федерации, признанные недееспособными или ограниченно дееспособными решением суда, вступившим в законную силу; </w:t>
      </w:r>
    </w:p>
    <w:p>
      <w:pPr>
        <w:pStyle w:val="Normal"/>
        <w:spacing w:lineRule="auto" w:line="240" w:before="0" w:after="0"/>
        <w:ind w:firstLine="851"/>
        <w:jc w:val="both"/>
        <w:rPr>
          <w:rFonts w:ascii="Times New Roman" w:hAnsi="Times New Roman" w:eastAsia="Times New Roman" w:cs="Times New Roman"/>
          <w:lang w:eastAsia="ru-RU"/>
        </w:rPr>
      </w:pPr>
      <w:r>
        <w:rPr>
          <w:rFonts w:eastAsia="Times New Roman" w:cs="Times New Roman"/>
          <w:sz w:val="28"/>
          <w:szCs w:val="28"/>
          <w:lang w:eastAsia="ru-RU"/>
        </w:rPr>
        <w:t xml:space="preserve">- лица близкого родства или свойства (родители, супруги, дети, братья, сестры, а также братья, сестры, а также братья, сестры, родители, дети супругов и супруги детей) кандидатов; </w:t>
      </w:r>
    </w:p>
    <w:p>
      <w:pPr>
        <w:pStyle w:val="Normal"/>
        <w:spacing w:lineRule="auto" w:line="240" w:before="0" w:after="0"/>
        <w:ind w:firstLine="851"/>
        <w:jc w:val="both"/>
        <w:rPr>
          <w:rFonts w:ascii="Times New Roman" w:hAnsi="Times New Roman" w:eastAsia="Times New Roman" w:cs="Times New Roman"/>
          <w:lang w:eastAsia="ru-RU"/>
        </w:rPr>
      </w:pPr>
      <w:r>
        <w:rPr>
          <w:rFonts w:eastAsia="Times New Roman" w:cs="Times New Roman"/>
          <w:sz w:val="28"/>
          <w:szCs w:val="28"/>
          <w:lang w:eastAsia="ru-RU"/>
        </w:rPr>
        <w:t>- граждане, работодателями которых являются кандидаты.</w:t>
      </w:r>
    </w:p>
    <w:p>
      <w:pPr>
        <w:pStyle w:val="ConsPlusNormal"/>
        <w:ind w:firstLine="851"/>
        <w:jc w:val="both"/>
        <w:rPr/>
      </w:pPr>
      <w:r>
        <w:rPr>
          <w:sz w:val="28"/>
          <w:szCs w:val="28"/>
        </w:rPr>
        <w:t>2.5.</w:t>
      </w:r>
      <w:r>
        <w:rPr>
          <w:color w:val="FF0000"/>
          <w:sz w:val="28"/>
          <w:szCs w:val="28"/>
        </w:rPr>
        <w:t> </w:t>
      </w:r>
      <w:r>
        <w:rPr>
          <w:sz w:val="28"/>
          <w:szCs w:val="28"/>
        </w:rPr>
        <w:t>Вопрос о назначении членов конкурсной комиссии должен быть рассмотрен Муниципальным советом Ровеньского района не позднее 20 календарных дней, а в случае досрочного прекращения полномочий главы администрации Ровеньского района – не позднее 10 календарных дней со дня опубликования</w:t>
      </w:r>
      <w:r>
        <w:rPr>
          <w:color w:val="FF0000"/>
          <w:sz w:val="28"/>
          <w:szCs w:val="28"/>
        </w:rPr>
        <w:t xml:space="preserve"> </w:t>
      </w:r>
      <w:r>
        <w:rPr>
          <w:color w:val="000000" w:themeColor="text1"/>
          <w:sz w:val="28"/>
          <w:szCs w:val="28"/>
        </w:rPr>
        <w:t xml:space="preserve">решения Муниципального совета </w:t>
      </w:r>
      <w:r>
        <w:rPr>
          <w:sz w:val="28"/>
          <w:szCs w:val="28"/>
        </w:rPr>
        <w:t xml:space="preserve">Ровеньского района </w:t>
      </w:r>
      <w:r>
        <w:rPr>
          <w:color w:val="000000" w:themeColor="text1"/>
          <w:sz w:val="28"/>
          <w:szCs w:val="28"/>
        </w:rPr>
        <w:t>(распоряжения председателя</w:t>
      </w:r>
      <w:r>
        <w:rPr>
          <w:color w:val="FF0000"/>
          <w:sz w:val="28"/>
          <w:szCs w:val="28"/>
        </w:rPr>
        <w:t xml:space="preserve"> </w:t>
      </w:r>
      <w:r>
        <w:rPr>
          <w:sz w:val="28"/>
          <w:szCs w:val="28"/>
        </w:rPr>
        <w:t>Муниципального совета Ровеньского района)</w:t>
      </w:r>
      <w:r>
        <w:rPr>
          <w:color w:val="FF0000"/>
          <w:sz w:val="28"/>
          <w:szCs w:val="28"/>
        </w:rPr>
        <w:t xml:space="preserve"> </w:t>
      </w:r>
      <w:r>
        <w:rPr>
          <w:sz w:val="28"/>
          <w:szCs w:val="28"/>
        </w:rPr>
        <w:t>об объявлении конкурса.</w:t>
      </w:r>
    </w:p>
    <w:p>
      <w:pPr>
        <w:pStyle w:val="ConsPlusNormal"/>
        <w:ind w:firstLine="851"/>
        <w:jc w:val="both"/>
        <w:rPr>
          <w:color w:val="FF0000"/>
        </w:rPr>
      </w:pPr>
      <w:r>
        <w:rPr>
          <w:sz w:val="28"/>
          <w:szCs w:val="28"/>
        </w:rPr>
        <w:t>2.6.</w:t>
      </w:r>
      <w:r>
        <w:rPr>
          <w:color w:val="FF0000"/>
          <w:sz w:val="28"/>
          <w:szCs w:val="28"/>
        </w:rPr>
        <w:t xml:space="preserve"> </w:t>
      </w:r>
      <w:r>
        <w:rPr>
          <w:sz w:val="28"/>
          <w:szCs w:val="28"/>
        </w:rPr>
        <w:t>Кандидатуры членов конкурсной комиссии, назначаемых Муниципальным советом Ровеньского района, могут представляться в Муниципальный совет Ровеньского района Председателем Муниципального совета Ровеньского района, членами Муниципального совета Ровеньского района, членами Белгородской областной Думы, инициативными группами жителей Ровеньского района, обладающих активным избирательным правом, минимальная численность которых составляет 3 процента от числа жителей Ровеньского района, обладающих избирательным правом. При этом каждый из указанных субъектов может представить в Муниципальный совет Ровеньского района не более трех кандидатов.</w:t>
      </w:r>
    </w:p>
    <w:p>
      <w:pPr>
        <w:pStyle w:val="ConsPlusNormal"/>
        <w:ind w:firstLine="851"/>
        <w:jc w:val="both"/>
        <w:rPr/>
      </w:pPr>
      <w:r>
        <w:rPr>
          <w:sz w:val="28"/>
          <w:szCs w:val="28"/>
        </w:rPr>
        <w:t>2.7. Кандидатуры членов конкурсной комиссии представляются в Муниципальный совет Ровеньского района в течение пяти дней со дня опубликования решения (распоряжения) о проведении конкурса. Представление должно содержать фамилию, имя и отчество каждого из представленных кандидатов и биографические сведения о нем, а также контактную информацию и согласие на включение его в состав конкурсной комиссии.</w:t>
      </w:r>
    </w:p>
    <w:p>
      <w:pPr>
        <w:pStyle w:val="ConsPlusNormal"/>
        <w:ind w:firstLine="851"/>
        <w:jc w:val="both"/>
        <w:rPr/>
      </w:pPr>
      <w:r>
        <w:rPr>
          <w:sz w:val="28"/>
          <w:szCs w:val="28"/>
        </w:rPr>
        <w:t>2.8</w:t>
      </w:r>
      <w:r>
        <w:rPr>
          <w:color w:val="FF0000"/>
          <w:sz w:val="28"/>
          <w:szCs w:val="28"/>
        </w:rPr>
        <w:t>.</w:t>
      </w:r>
      <w:r>
        <w:rPr>
          <w:sz w:val="28"/>
          <w:szCs w:val="28"/>
        </w:rPr>
        <w:t xml:space="preserve"> Перед началом рассмотрения вопроса о назначении членов конкурсной комиссии, назначаемых Муниципальным советом Ровеньского района, членам Муниципального совета Ровеньского района выдаются именные бюллетени для голосования, в которых содержится общий список представленных кандидатов, а также имеется место для проставления отметок напротив фамилий кандидатов.</w:t>
      </w:r>
    </w:p>
    <w:p>
      <w:pPr>
        <w:pStyle w:val="ConsPlusNormal"/>
        <w:ind w:firstLine="851"/>
        <w:jc w:val="both"/>
        <w:rPr/>
      </w:pPr>
      <w:r>
        <w:rPr>
          <w:sz w:val="28"/>
          <w:szCs w:val="28"/>
        </w:rPr>
        <w:t xml:space="preserve">2.9. Председатель на заседании Муниципального совета Ровеньского района (далее – председатель) поочередно, в алфавитном порядке предоставляет слово каждому из представленных кандидатов. Члены Муниципального совета Ровеньского района могут задавать вопросы кандидату, высказываться «за» или «против» представленной кандидатуры. </w:t>
      </w:r>
    </w:p>
    <w:p>
      <w:pPr>
        <w:pStyle w:val="ConsPlusNormal"/>
        <w:ind w:firstLine="851"/>
        <w:jc w:val="both"/>
        <w:rPr/>
      </w:pPr>
      <w:r>
        <w:rPr>
          <w:sz w:val="28"/>
          <w:szCs w:val="28"/>
        </w:rPr>
        <w:t>2.10.</w:t>
      </w:r>
      <w:r>
        <w:rPr>
          <w:color w:val="FF0000"/>
          <w:sz w:val="28"/>
          <w:szCs w:val="28"/>
        </w:rPr>
        <w:t> </w:t>
      </w:r>
      <w:r>
        <w:rPr>
          <w:sz w:val="28"/>
          <w:szCs w:val="28"/>
        </w:rPr>
        <w:t>После обсуждения представленных кандидатур председательствующий ставит на голосование вопрос о назначении членов конкурсной комиссии. Голосование осуществляется членами Муниципального совета Ровеньского района путем проставления отметок напротив фамилий кандидатов в розданных им бюллетенях для голосования, которые впоследствии отдаются председательствующему. При этом каждый член Муниципального совета Ровеньского района может голосовать не более чем за трех кандидатов.</w:t>
      </w:r>
    </w:p>
    <w:p>
      <w:pPr>
        <w:pStyle w:val="ConsPlusNormal"/>
        <w:ind w:firstLine="851"/>
        <w:jc w:val="both"/>
        <w:rPr/>
      </w:pPr>
      <w:r>
        <w:rPr>
          <w:sz w:val="28"/>
          <w:szCs w:val="28"/>
        </w:rPr>
        <w:t>2.11. Председательствующий производит подсчет голосов и объявляет результаты голосования. При необходимости председательствующий может уточнить волеизъявление проголосовавшего.</w:t>
      </w:r>
    </w:p>
    <w:p>
      <w:pPr>
        <w:pStyle w:val="ConsPlusNormal"/>
        <w:ind w:firstLine="851"/>
        <w:jc w:val="both"/>
        <w:rPr/>
      </w:pPr>
      <w:r>
        <w:rPr>
          <w:sz w:val="28"/>
          <w:szCs w:val="28"/>
        </w:rPr>
        <w:t>2.12.</w:t>
      </w:r>
      <w:r>
        <w:rPr>
          <w:color w:val="7F00FF"/>
          <w:sz w:val="28"/>
          <w:szCs w:val="28"/>
        </w:rPr>
        <w:t xml:space="preserve"> </w:t>
      </w:r>
      <w:r>
        <w:rPr>
          <w:sz w:val="28"/>
          <w:szCs w:val="28"/>
        </w:rPr>
        <w:t>Назначенными Муниципальным советом Ровеньского района в состав конкурсной комиссии считаются не более трех кандидатов, получивших при голосовании наибольшее количество голосов</w:t>
      </w:r>
      <w:r>
        <w:rPr>
          <w:color w:val="FF0000"/>
          <w:sz w:val="28"/>
          <w:szCs w:val="28"/>
        </w:rPr>
        <w:t xml:space="preserve"> </w:t>
      </w:r>
      <w:r>
        <w:rPr>
          <w:sz w:val="28"/>
          <w:szCs w:val="28"/>
        </w:rPr>
        <w:t>от числа присутствующих на заседании Муниципального совета Ровеньского района.</w:t>
      </w:r>
      <w:r>
        <w:rPr>
          <w:color w:val="FF0000"/>
          <w:sz w:val="28"/>
          <w:szCs w:val="28"/>
        </w:rPr>
        <w:t xml:space="preserve"> </w:t>
      </w:r>
      <w:r>
        <w:rPr>
          <w:sz w:val="28"/>
          <w:szCs w:val="28"/>
        </w:rPr>
        <w:t>Назначение членов конкурсной комиссии Муниципальным советом Ровеньского района оформляется решением Муниципального совета Ровеньского района.</w:t>
      </w:r>
    </w:p>
    <w:p>
      <w:pPr>
        <w:pStyle w:val="ConsPlusNormal"/>
        <w:ind w:firstLine="851"/>
        <w:jc w:val="both"/>
        <w:rPr/>
      </w:pPr>
      <w:r>
        <w:rPr>
          <w:sz w:val="28"/>
          <w:szCs w:val="28"/>
        </w:rPr>
        <w:t>2.13.</w:t>
      </w:r>
      <w:r>
        <w:rPr>
          <w:color w:val="FF0000"/>
          <w:sz w:val="28"/>
          <w:szCs w:val="28"/>
        </w:rPr>
        <w:t xml:space="preserve"> </w:t>
      </w:r>
      <w:r>
        <w:rPr>
          <w:sz w:val="28"/>
          <w:szCs w:val="28"/>
        </w:rPr>
        <w:t>Член конкурсной комиссии освобождается от своих обязанностей в случае:</w:t>
      </w:r>
    </w:p>
    <w:p>
      <w:pPr>
        <w:pStyle w:val="ConsPlusNormal"/>
        <w:ind w:firstLine="851"/>
        <w:jc w:val="both"/>
        <w:rPr/>
      </w:pPr>
      <w:r>
        <w:rPr>
          <w:sz w:val="28"/>
          <w:szCs w:val="28"/>
        </w:rPr>
        <w:t>- подачи членом комиссии заявления в письменной форме о сложении своих полномочий;</w:t>
      </w:r>
    </w:p>
    <w:p>
      <w:pPr>
        <w:pStyle w:val="ConsPlusNormal"/>
        <w:ind w:firstLine="851"/>
        <w:jc w:val="both"/>
        <w:rPr/>
      </w:pPr>
      <w:r>
        <w:rPr>
          <w:sz w:val="28"/>
          <w:szCs w:val="28"/>
        </w:rPr>
        <w:t>- смерти члена комиссии;</w:t>
      </w:r>
    </w:p>
    <w:p>
      <w:pPr>
        <w:pStyle w:val="ConsPlusNormal"/>
        <w:ind w:firstLine="851"/>
        <w:jc w:val="both"/>
        <w:rPr/>
      </w:pPr>
      <w:r>
        <w:rPr>
          <w:sz w:val="28"/>
          <w:szCs w:val="28"/>
        </w:rPr>
        <w:t xml:space="preserve">- появления оснований, предусмотренных пунктом </w:t>
      </w:r>
      <w:hyperlink r:id="rId3" w:tgtFrame="http://2.10">
        <w:r>
          <w:rPr/>
          <w:t>2.</w:t>
        </w:r>
      </w:hyperlink>
      <w:r>
        <w:rPr/>
        <w:t>4</w:t>
      </w:r>
      <w:r>
        <w:rPr>
          <w:color w:val="FF0000"/>
          <w:sz w:val="28"/>
          <w:szCs w:val="28"/>
        </w:rPr>
        <w:t xml:space="preserve"> </w:t>
      </w:r>
      <w:r>
        <w:rPr>
          <w:sz w:val="28"/>
          <w:szCs w:val="28"/>
        </w:rPr>
        <w:t>настоящего Порядка.</w:t>
      </w:r>
    </w:p>
    <w:p>
      <w:pPr>
        <w:pStyle w:val="ConsPlusNormal"/>
        <w:ind w:firstLine="851"/>
        <w:jc w:val="both"/>
        <w:rPr/>
      </w:pPr>
      <w:r>
        <w:rPr>
          <w:sz w:val="28"/>
          <w:szCs w:val="28"/>
        </w:rPr>
        <w:t xml:space="preserve">В случае освобождения от обязанностей, назначенного Муниципальным советом Ровеньского района члена конкурсной комиссии, Муниципальный совет Ровеньского района в течение четырех дней с момента освобождения члена конкурсной комиссии от обязанностей назначает нового члена конкурсной комиссии в порядке, установленном настоящим Порядком. </w:t>
      </w:r>
    </w:p>
    <w:p>
      <w:pPr>
        <w:pStyle w:val="ConsPlusNormal"/>
        <w:ind w:firstLine="851"/>
        <w:jc w:val="both"/>
        <w:rPr/>
      </w:pPr>
      <w:r>
        <w:rPr>
          <w:sz w:val="28"/>
          <w:szCs w:val="28"/>
        </w:rPr>
        <w:t>2.14. Конкурсная комиссия считается созданной и правомочна приступить к работе со дня, следующего после назначения всех ее членов. Деятельность конкурсной комиссии осуществляется коллегиально.</w:t>
      </w:r>
    </w:p>
    <w:p>
      <w:pPr>
        <w:pStyle w:val="ConsPlusNormal"/>
        <w:ind w:firstLine="851"/>
        <w:jc w:val="both"/>
        <w:rPr/>
      </w:pPr>
      <w:r>
        <w:rPr>
          <w:sz w:val="28"/>
          <w:szCs w:val="28"/>
        </w:rPr>
        <w:t>2.15. Конкурсная комиссия собирается на свое первое заседание не позднее чем в пятидневный срок после завершения процесса формирования комиссии.</w:t>
      </w:r>
    </w:p>
    <w:p>
      <w:pPr>
        <w:pStyle w:val="ConsPlusNormal"/>
        <w:ind w:firstLine="851"/>
        <w:jc w:val="both"/>
        <w:rPr/>
      </w:pPr>
      <w:r>
        <w:rPr>
          <w:sz w:val="28"/>
          <w:szCs w:val="28"/>
        </w:rPr>
        <w:t>2.16. Открывает первое заседание конкурсной комиссии и ведет его до избрания председателя конкурсной комиссии Председатель Муниципального совета Ровеньского района. В случае отсутствия Председателя Муниципального совета Ровеньского района открывает первое заседание конкурсной комиссии и ведет его до избрания председателя конкурсной комиссии заместитель Председателя Муниципального совета Ровеньского района.</w:t>
      </w:r>
    </w:p>
    <w:p>
      <w:pPr>
        <w:pStyle w:val="ConsPlusNormal"/>
        <w:ind w:firstLine="851"/>
        <w:jc w:val="both"/>
        <w:rPr>
          <w:highlight w:val="white"/>
        </w:rPr>
      </w:pPr>
      <w:r>
        <w:rPr>
          <w:sz w:val="28"/>
          <w:szCs w:val="28"/>
        </w:rPr>
        <w:t xml:space="preserve">На своем первом заседании члены конкурсной </w:t>
      </w:r>
      <w:r>
        <w:rPr>
          <w:sz w:val="28"/>
          <w:szCs w:val="28"/>
          <w:highlight w:val="white"/>
        </w:rPr>
        <w:t>комиссии открытым голосованием простым большинством голосов от числа членов конкурсной комиссии, присутствующих на заседании, избирают из своего состава председателя, заместителя председателя и секретаря конкурсной комиссии.</w:t>
      </w:r>
    </w:p>
    <w:p>
      <w:pPr>
        <w:pStyle w:val="ConsPlusNormal"/>
        <w:ind w:firstLine="851"/>
        <w:jc w:val="both"/>
        <w:rPr>
          <w:color w:val="000000"/>
          <w:highlight w:val="white"/>
        </w:rPr>
      </w:pPr>
      <w:r>
        <w:rPr>
          <w:sz w:val="28"/>
          <w:szCs w:val="28"/>
        </w:rPr>
        <w:t xml:space="preserve">2.17. </w:t>
      </w:r>
      <w:r>
        <w:rPr>
          <w:color w:val="000000" w:themeColor="text1"/>
          <w:sz w:val="28"/>
          <w:szCs w:val="28"/>
          <w:highlight w:val="white"/>
        </w:rPr>
        <w:t>Из числа членов конкурсной комиссии может быть сформирована рабочая группа для проверки документов, представленных кандидатами, на предмет их соответствия и соответствия кандидата условиям конкурса, установленным разделом 3 настоящего Порядка.</w:t>
      </w:r>
    </w:p>
    <w:p>
      <w:pPr>
        <w:pStyle w:val="ConsPlusNormal"/>
        <w:ind w:firstLine="851"/>
        <w:jc w:val="both"/>
        <w:rPr>
          <w:highlight w:val="white"/>
        </w:rPr>
      </w:pPr>
      <w:r>
        <w:rPr>
          <w:sz w:val="28"/>
          <w:szCs w:val="28"/>
          <w:highlight w:val="white"/>
        </w:rPr>
        <w:t>По решению конкурсной комиссии данные обязанности могут быть возложены на председателя и секретаря комиссии.</w:t>
      </w:r>
    </w:p>
    <w:p>
      <w:pPr>
        <w:pStyle w:val="ConsPlusNormal"/>
        <w:ind w:firstLine="851"/>
        <w:jc w:val="both"/>
        <w:rPr>
          <w:highlight w:val="white"/>
        </w:rPr>
      </w:pPr>
      <w:r>
        <w:rPr>
          <w:sz w:val="28"/>
          <w:szCs w:val="28"/>
        </w:rPr>
        <w:t>2.18.</w:t>
      </w:r>
      <w:r>
        <w:rPr>
          <w:color w:val="FF0000"/>
          <w:sz w:val="28"/>
          <w:szCs w:val="28"/>
        </w:rPr>
        <w:t xml:space="preserve"> </w:t>
      </w:r>
      <w:r>
        <w:rPr>
          <w:sz w:val="28"/>
          <w:szCs w:val="28"/>
          <w:highlight w:val="white"/>
        </w:rPr>
        <w:t>Из числа членов комиссии для подсчета суммарного количества баллов, набранных кандидатами в результате конкурса, формируется счетная комиссия.</w:t>
      </w:r>
    </w:p>
    <w:p>
      <w:pPr>
        <w:pStyle w:val="ConsPlusNormal"/>
        <w:ind w:firstLine="851"/>
        <w:jc w:val="both"/>
        <w:rPr/>
      </w:pPr>
      <w:r>
        <w:rPr>
          <w:sz w:val="28"/>
          <w:szCs w:val="28"/>
          <w:highlight w:val="white"/>
        </w:rPr>
        <w:t>2.19. Основной формой работы конкурсной комиссии являются ее заседания. Заседания конкурсной комиссии созываются ее председателем по мере необходимости. П</w:t>
      </w:r>
      <w:r>
        <w:rPr>
          <w:sz w:val="28"/>
          <w:szCs w:val="28"/>
        </w:rPr>
        <w:t>редседатель конкурсной комиссии обязан созвать заседание по требованию не менее одной трети от установленного числа членов конкурсной комиссии. Все члены конкурсной комиссии обладают правом решающего голоса.</w:t>
      </w:r>
    </w:p>
    <w:p>
      <w:pPr>
        <w:pStyle w:val="ConsPlusNormal"/>
        <w:ind w:firstLine="851"/>
        <w:jc w:val="both"/>
        <w:rPr/>
      </w:pPr>
      <w:r>
        <w:rPr>
          <w:sz w:val="28"/>
          <w:szCs w:val="28"/>
        </w:rPr>
        <w:t>2.20. Член конкурсной комиссии обязан лично присутствовать на всех заседаниях комиссии.</w:t>
      </w:r>
    </w:p>
    <w:p>
      <w:pPr>
        <w:pStyle w:val="14"/>
        <w:shd w:val="clear" w:color="auto" w:fill="auto"/>
        <w:tabs>
          <w:tab w:val="clear" w:pos="708"/>
          <w:tab w:val="left" w:pos="0" w:leader="none"/>
        </w:tabs>
        <w:spacing w:lineRule="exact" w:line="294" w:beforeAutospacing="0" w:before="0" w:after="0"/>
        <w:ind w:right="20" w:firstLine="709"/>
        <w:jc w:val="both"/>
        <w:rPr>
          <w:rFonts w:ascii="Times New Roman" w:hAnsi="Times New Roman" w:eastAsia="Times New Roman" w:cs="Times New Roman"/>
        </w:rPr>
      </w:pPr>
      <w:r>
        <w:rPr>
          <w:sz w:val="28"/>
          <w:szCs w:val="28"/>
        </w:rPr>
        <w:t xml:space="preserve">  </w:t>
      </w:r>
      <w:r>
        <w:rPr>
          <w:rFonts w:cs="Times New Roman"/>
          <w:sz w:val="28"/>
          <w:szCs w:val="28"/>
        </w:rPr>
        <w:t xml:space="preserve">2.21. Заседание конкурсной комиссии является правомочным, если на нем присутствует </w:t>
      </w:r>
      <w:r>
        <w:rPr>
          <w:rFonts w:eastAsia="Times New Roman" w:cs="Times New Roman"/>
          <w:sz w:val="28"/>
          <w:szCs w:val="28"/>
        </w:rPr>
        <w:t>более половины от установленной численности членов конкурсной комиссии.</w:t>
      </w:r>
    </w:p>
    <w:p>
      <w:pPr>
        <w:pStyle w:val="ConsPlusNormal"/>
        <w:ind w:firstLine="851"/>
        <w:jc w:val="both"/>
        <w:rPr/>
      </w:pPr>
      <w:r>
        <w:rPr>
          <w:sz w:val="28"/>
          <w:szCs w:val="28"/>
        </w:rPr>
        <w:t>2.22. Заседание конкурсной комиссии ведет председатель конкурсной комиссии, а в его отсутствие - заместитель председателя конкурсной комиссии.</w:t>
      </w:r>
    </w:p>
    <w:p>
      <w:pPr>
        <w:pStyle w:val="ConsPlusNormal"/>
        <w:tabs>
          <w:tab w:val="clear" w:pos="708"/>
          <w:tab w:val="left" w:pos="1418" w:leader="none"/>
        </w:tabs>
        <w:ind w:firstLine="851"/>
        <w:jc w:val="both"/>
        <w:rPr/>
      </w:pPr>
      <w:r>
        <w:rPr>
          <w:sz w:val="28"/>
          <w:szCs w:val="28"/>
        </w:rPr>
        <w:t>2.23. Решения конкурсной комиссии, включая решение по результатам проведения конкурса, принимаются открытым голосованием простым большинством голосов от числа членов конкурсной комиссии, присутствующих на заседании. Г</w:t>
      </w:r>
      <w:bookmarkStart w:id="0" w:name="P76"/>
      <w:bookmarkEnd w:id="0"/>
      <w:r>
        <w:rPr>
          <w:sz w:val="28"/>
          <w:szCs w:val="28"/>
        </w:rPr>
        <w:t>олосование на заседании конкурсной комиссии осуществляется после удаления из помещения, где заседает конкурсная комиссия, всех иных лиц. Председатель конкурсной комиссии голосует последним. При равенстве голосов членов конкурсной комиссии решающим является голос председателя конкурсной комиссии.</w:t>
      </w:r>
    </w:p>
    <w:p>
      <w:pPr>
        <w:pStyle w:val="ConsPlusNormal"/>
        <w:ind w:firstLine="851"/>
        <w:jc w:val="both"/>
        <w:rPr/>
      </w:pPr>
      <w:r>
        <w:rPr>
          <w:sz w:val="28"/>
          <w:szCs w:val="28"/>
        </w:rPr>
        <w:t>2.24. Результаты голосования конкурсной комиссии оформляются решением, которое подписывается председателем (в случае его отсутствия — заместителем председателя) и секретарем комиссии. Член конкурсной комиссии, не согласный с ее решением, вправе изложить свое особое мнение в письменном виде. Особое мнение члена конкурсной комиссии приобщается к протоколу заседания конкурсной комиссии. Особое мнение члена комиссии не оглашается претендентам, принявшим участие в конкурсе.</w:t>
      </w:r>
    </w:p>
    <w:p>
      <w:pPr>
        <w:pStyle w:val="ConsPlusNormal"/>
        <w:ind w:firstLine="851"/>
        <w:jc w:val="both"/>
        <w:rPr/>
      </w:pPr>
      <w:r>
        <w:rPr>
          <w:sz w:val="28"/>
          <w:szCs w:val="28"/>
        </w:rPr>
        <w:t>2.25.</w:t>
      </w:r>
      <w:r>
        <w:rPr>
          <w:color w:val="FF0000"/>
          <w:sz w:val="28"/>
          <w:szCs w:val="28"/>
        </w:rPr>
        <w:t xml:space="preserve"> </w:t>
      </w:r>
      <w:r>
        <w:rPr>
          <w:sz w:val="28"/>
          <w:szCs w:val="28"/>
        </w:rPr>
        <w:t xml:space="preserve">Протокол заседания конкурсной комиссии ведет ее секретарь. </w:t>
      </w:r>
    </w:p>
    <w:p>
      <w:pPr>
        <w:pStyle w:val="ConsPlusNormal"/>
        <w:ind w:firstLine="851"/>
        <w:jc w:val="both"/>
        <w:rPr/>
      </w:pPr>
      <w:r>
        <w:rPr>
          <w:sz w:val="28"/>
          <w:szCs w:val="28"/>
        </w:rPr>
        <w:t>В протоколе заседания конкурсной комиссии в обязательном порядке указываются:</w:t>
      </w:r>
    </w:p>
    <w:p>
      <w:pPr>
        <w:pStyle w:val="ConsPlusNormal"/>
        <w:ind w:firstLine="851"/>
        <w:jc w:val="both"/>
        <w:rPr/>
      </w:pPr>
      <w:r>
        <w:rPr>
          <w:sz w:val="28"/>
          <w:szCs w:val="28"/>
        </w:rPr>
        <w:t>- дата, время и место проведения заседания;</w:t>
      </w:r>
    </w:p>
    <w:p>
      <w:pPr>
        <w:pStyle w:val="ConsPlusNormal"/>
        <w:ind w:firstLine="851"/>
        <w:jc w:val="both"/>
        <w:rPr/>
      </w:pPr>
      <w:r>
        <w:rPr>
          <w:sz w:val="28"/>
          <w:szCs w:val="28"/>
        </w:rPr>
        <w:t>- состав членов, участвующих в заседании;</w:t>
      </w:r>
    </w:p>
    <w:p>
      <w:pPr>
        <w:pStyle w:val="ConsPlusNormal"/>
        <w:ind w:firstLine="851"/>
        <w:jc w:val="both"/>
        <w:rPr/>
      </w:pPr>
      <w:r>
        <w:rPr>
          <w:sz w:val="28"/>
          <w:szCs w:val="28"/>
        </w:rPr>
        <w:t>- повестка дня заседания;</w:t>
      </w:r>
    </w:p>
    <w:p>
      <w:pPr>
        <w:pStyle w:val="ConsPlusNormal"/>
        <w:ind w:firstLine="851"/>
        <w:jc w:val="both"/>
        <w:rPr/>
      </w:pPr>
      <w:r>
        <w:rPr>
          <w:sz w:val="28"/>
          <w:szCs w:val="28"/>
        </w:rPr>
        <w:t>- краткое изложение выступлений членов конкурсной комиссии;</w:t>
      </w:r>
    </w:p>
    <w:p>
      <w:pPr>
        <w:pStyle w:val="ConsPlusNormal"/>
        <w:ind w:firstLine="851"/>
        <w:jc w:val="both"/>
        <w:rPr/>
      </w:pPr>
      <w:r>
        <w:rPr>
          <w:sz w:val="28"/>
          <w:szCs w:val="28"/>
        </w:rPr>
        <w:t>- краткое изложение выступлений кандидатов и иных лиц, приглашенных на заседание;</w:t>
      </w:r>
    </w:p>
    <w:p>
      <w:pPr>
        <w:pStyle w:val="ConsPlusNormal"/>
        <w:ind w:firstLine="851"/>
        <w:jc w:val="both"/>
        <w:rPr/>
      </w:pPr>
      <w:r>
        <w:rPr>
          <w:sz w:val="28"/>
          <w:szCs w:val="28"/>
        </w:rPr>
        <w:t>- итоги голосования;</w:t>
      </w:r>
    </w:p>
    <w:p>
      <w:pPr>
        <w:pStyle w:val="ConsPlusNormal"/>
        <w:ind w:firstLine="851"/>
        <w:jc w:val="both"/>
        <w:rPr/>
      </w:pPr>
      <w:r>
        <w:rPr>
          <w:sz w:val="28"/>
          <w:szCs w:val="28"/>
        </w:rPr>
        <w:t>- принятые решения.</w:t>
      </w:r>
    </w:p>
    <w:p>
      <w:pPr>
        <w:pStyle w:val="ConsPlusNormal"/>
        <w:ind w:firstLine="851"/>
        <w:jc w:val="both"/>
        <w:rPr/>
      </w:pPr>
      <w:r>
        <w:rPr>
          <w:sz w:val="28"/>
          <w:szCs w:val="28"/>
        </w:rPr>
        <w:t>К протоколу подкладываются материалы, поступившие в конкурсную комиссию и имеющие отношение к рассматриваемым на заседании вопросам.</w:t>
      </w:r>
    </w:p>
    <w:p>
      <w:pPr>
        <w:pStyle w:val="ConsPlusNormal"/>
        <w:ind w:firstLine="851"/>
        <w:jc w:val="both"/>
        <w:rPr/>
      </w:pPr>
      <w:r>
        <w:rPr>
          <w:color w:val="7F00FF"/>
          <w:sz w:val="28"/>
          <w:szCs w:val="28"/>
        </w:rPr>
        <w:t> </w:t>
      </w:r>
      <w:r>
        <w:rPr>
          <w:sz w:val="28"/>
          <w:szCs w:val="28"/>
        </w:rPr>
        <w:t>2.26.</w:t>
      </w:r>
      <w:r>
        <w:rPr>
          <w:color w:val="FF0000"/>
          <w:sz w:val="28"/>
          <w:szCs w:val="28"/>
        </w:rPr>
        <w:t xml:space="preserve"> </w:t>
      </w:r>
      <w:r>
        <w:rPr>
          <w:sz w:val="28"/>
          <w:szCs w:val="28"/>
        </w:rPr>
        <w:t>Члены конкурсной комиссии имеют право:</w:t>
      </w:r>
    </w:p>
    <w:p>
      <w:pPr>
        <w:pStyle w:val="ConsPlusNormal"/>
        <w:ind w:firstLine="851"/>
        <w:jc w:val="both"/>
        <w:rPr/>
      </w:pPr>
      <w:r>
        <w:rPr>
          <w:color w:val="FF0000"/>
          <w:sz w:val="28"/>
          <w:szCs w:val="28"/>
        </w:rPr>
        <w:t> </w:t>
      </w:r>
      <w:r>
        <w:rPr>
          <w:sz w:val="28"/>
          <w:szCs w:val="28"/>
        </w:rPr>
        <w:t>2.26.1. Заблаговременно получать информацию о планируемом заседании комиссии.</w:t>
      </w:r>
    </w:p>
    <w:p>
      <w:pPr>
        <w:pStyle w:val="ConsPlusNormal"/>
        <w:ind w:firstLine="851"/>
        <w:jc w:val="both"/>
        <w:rPr/>
      </w:pPr>
      <w:r>
        <w:rPr>
          <w:sz w:val="28"/>
          <w:szCs w:val="28"/>
        </w:rPr>
        <w:t xml:space="preserve"> </w:t>
      </w:r>
      <w:r>
        <w:rPr>
          <w:sz w:val="28"/>
          <w:szCs w:val="28"/>
        </w:rPr>
        <w:t>2.26.2. Знакомиться с документами и материалами, непосредственно связанными с проведением конкурса.</w:t>
      </w:r>
    </w:p>
    <w:p>
      <w:pPr>
        <w:pStyle w:val="ConsPlusNormal"/>
        <w:ind w:firstLine="851"/>
        <w:jc w:val="both"/>
        <w:rPr/>
      </w:pPr>
      <w:r>
        <w:rPr>
          <w:sz w:val="28"/>
          <w:szCs w:val="28"/>
        </w:rPr>
        <w:t>2.26.3. Удостовериться в подлинности представленных документов.</w:t>
      </w:r>
    </w:p>
    <w:p>
      <w:pPr>
        <w:pStyle w:val="ConsPlusNormal"/>
        <w:ind w:firstLine="851"/>
        <w:jc w:val="both"/>
        <w:rPr/>
      </w:pPr>
      <w:r>
        <w:rPr>
          <w:sz w:val="28"/>
          <w:szCs w:val="28"/>
        </w:rPr>
        <w:t>2.26.4.</w:t>
      </w:r>
      <w:r>
        <w:rPr>
          <w:color w:val="FF0000"/>
          <w:sz w:val="28"/>
          <w:szCs w:val="28"/>
        </w:rPr>
        <w:t xml:space="preserve"> </w:t>
      </w:r>
      <w:r>
        <w:rPr>
          <w:sz w:val="28"/>
          <w:szCs w:val="28"/>
        </w:rPr>
        <w:t>Выступать на заседании конкурсной комиссии, вносить предложения по вопросам, отнесенным к ее компетенции и требовать проведения по данным вопросам голосования.</w:t>
      </w:r>
    </w:p>
    <w:p>
      <w:pPr>
        <w:pStyle w:val="ConsPlusNormal"/>
        <w:ind w:firstLine="851"/>
        <w:jc w:val="both"/>
        <w:rPr/>
      </w:pPr>
      <w:r>
        <w:rPr>
          <w:sz w:val="28"/>
          <w:szCs w:val="28"/>
        </w:rPr>
        <w:t>2.27.</w:t>
      </w:r>
      <w:r>
        <w:rPr>
          <w:color w:val="FF0000"/>
          <w:sz w:val="28"/>
          <w:szCs w:val="28"/>
        </w:rPr>
        <w:t> </w:t>
      </w:r>
      <w:r>
        <w:rPr>
          <w:sz w:val="28"/>
          <w:szCs w:val="28"/>
        </w:rPr>
        <w:t>Председатель конкурсной комиссии:</w:t>
      </w:r>
    </w:p>
    <w:p>
      <w:pPr>
        <w:pStyle w:val="ConsPlusNormal"/>
        <w:ind w:firstLine="851"/>
        <w:jc w:val="both"/>
        <w:rPr/>
      </w:pPr>
      <w:r>
        <w:rPr>
          <w:sz w:val="28"/>
          <w:szCs w:val="28"/>
        </w:rPr>
        <w:t>2.27.1. Представляет конкурсную комиссию во всех взаимоотношениях с кандидатами, органами государственной власти, органами местного самоуправления, общественными объединениями, организациями (в том числе средствами массовой информации и их представителями) и гражданами.</w:t>
      </w:r>
    </w:p>
    <w:p>
      <w:pPr>
        <w:pStyle w:val="ConsPlusNormal"/>
        <w:ind w:firstLine="851"/>
        <w:jc w:val="both"/>
        <w:rPr>
          <w:color w:val="FF0000"/>
        </w:rPr>
      </w:pPr>
      <w:r>
        <w:rPr>
          <w:sz w:val="28"/>
          <w:szCs w:val="28"/>
        </w:rPr>
        <w:t>2.27.2. Созывает и ведет заседания конкурсной комиссии</w:t>
      </w:r>
      <w:r>
        <w:rPr>
          <w:color w:val="FF0000"/>
          <w:sz w:val="28"/>
          <w:szCs w:val="28"/>
        </w:rPr>
        <w:t>.</w:t>
      </w:r>
    </w:p>
    <w:p>
      <w:pPr>
        <w:pStyle w:val="ConsPlusNormal"/>
        <w:ind w:firstLine="851"/>
        <w:jc w:val="both"/>
        <w:rPr/>
      </w:pPr>
      <w:r>
        <w:rPr>
          <w:sz w:val="28"/>
          <w:szCs w:val="28"/>
        </w:rPr>
        <w:t>2.27.3. Председательствует на заседаниях конкурсной комиссии.</w:t>
      </w:r>
    </w:p>
    <w:p>
      <w:pPr>
        <w:pStyle w:val="ConsPlusNormal"/>
        <w:ind w:firstLine="851"/>
        <w:jc w:val="both"/>
        <w:rPr/>
      </w:pPr>
      <w:r>
        <w:rPr>
          <w:sz w:val="28"/>
          <w:szCs w:val="28"/>
        </w:rPr>
        <w:t>2.27.4. Подписывает решения и протоколы заседания конкурсной комиссии.</w:t>
      </w:r>
    </w:p>
    <w:p>
      <w:pPr>
        <w:pStyle w:val="ConsPlusNormal"/>
        <w:ind w:firstLine="851"/>
        <w:jc w:val="both"/>
        <w:rPr/>
      </w:pPr>
      <w:r>
        <w:rPr>
          <w:sz w:val="28"/>
          <w:szCs w:val="28"/>
        </w:rPr>
        <w:t>2.27.5. Осуществляет иные полномочия, предусмотренные настоящим Порядком.</w:t>
      </w:r>
    </w:p>
    <w:p>
      <w:pPr>
        <w:pStyle w:val="ConsPlusNormal"/>
        <w:ind w:firstLine="851"/>
        <w:jc w:val="both"/>
        <w:rPr/>
      </w:pPr>
      <w:r>
        <w:rPr>
          <w:sz w:val="28"/>
          <w:szCs w:val="28"/>
        </w:rPr>
        <w:t>2.28.</w:t>
      </w:r>
      <w:r>
        <w:rPr>
          <w:color w:val="FF0000"/>
          <w:sz w:val="28"/>
          <w:szCs w:val="28"/>
        </w:rPr>
        <w:t xml:space="preserve"> </w:t>
      </w:r>
      <w:r>
        <w:rPr>
          <w:sz w:val="28"/>
          <w:szCs w:val="28"/>
        </w:rPr>
        <w:t>Заместитель председателя конкурсной комиссии:</w:t>
      </w:r>
    </w:p>
    <w:p>
      <w:pPr>
        <w:pStyle w:val="ConsPlusNormal"/>
        <w:ind w:firstLine="851"/>
        <w:jc w:val="both"/>
        <w:rPr/>
      </w:pPr>
      <w:r>
        <w:rPr>
          <w:sz w:val="28"/>
          <w:szCs w:val="28"/>
        </w:rPr>
        <w:t>2.28.1. Исполняет обязанности председателя комиссии в случае его временного отсутствия.</w:t>
      </w:r>
    </w:p>
    <w:p>
      <w:pPr>
        <w:pStyle w:val="ConsPlusNormal"/>
        <w:ind w:firstLine="851"/>
        <w:jc w:val="both"/>
        <w:rPr/>
      </w:pPr>
      <w:r>
        <w:rPr>
          <w:sz w:val="28"/>
          <w:szCs w:val="28"/>
        </w:rPr>
        <w:t>2.28.2. Осуществляет иные полномочия, предусмотренные настоящим Порядком.</w:t>
      </w:r>
    </w:p>
    <w:p>
      <w:pPr>
        <w:pStyle w:val="ConsPlusNormal"/>
        <w:ind w:firstLine="851"/>
        <w:jc w:val="both"/>
        <w:rPr/>
      </w:pPr>
      <w:r>
        <w:rPr>
          <w:sz w:val="28"/>
          <w:szCs w:val="28"/>
        </w:rPr>
        <w:t>2.29.</w:t>
      </w:r>
      <w:r>
        <w:rPr>
          <w:color w:val="FF0000"/>
          <w:sz w:val="28"/>
          <w:szCs w:val="28"/>
        </w:rPr>
        <w:t xml:space="preserve"> </w:t>
      </w:r>
      <w:r>
        <w:rPr>
          <w:sz w:val="28"/>
          <w:szCs w:val="28"/>
        </w:rPr>
        <w:t>Секретарь конкурсной комиссии:</w:t>
      </w:r>
    </w:p>
    <w:p>
      <w:pPr>
        <w:pStyle w:val="ConsPlusNormal"/>
        <w:ind w:firstLine="851"/>
        <w:jc w:val="both"/>
        <w:rPr/>
      </w:pPr>
      <w:r>
        <w:rPr>
          <w:sz w:val="28"/>
          <w:szCs w:val="28"/>
        </w:rPr>
        <w:t>2.29.1. Проводит подготовку к заседаниям конкурсной комиссии.</w:t>
      </w:r>
    </w:p>
    <w:p>
      <w:pPr>
        <w:pStyle w:val="ConsPlusNormal"/>
        <w:ind w:firstLine="851"/>
        <w:jc w:val="both"/>
        <w:rPr/>
      </w:pPr>
      <w:r>
        <w:rPr>
          <w:sz w:val="28"/>
          <w:szCs w:val="28"/>
        </w:rPr>
        <w:t>2.29.2. Осуществляет прием заявлений и документов от граждан, изъявивших желание участвовать в конкурсе.</w:t>
      </w:r>
    </w:p>
    <w:p>
      <w:pPr>
        <w:pStyle w:val="ConsPlusNormal"/>
        <w:ind w:firstLine="851"/>
        <w:jc w:val="both"/>
        <w:rPr/>
      </w:pPr>
      <w:r>
        <w:rPr>
          <w:sz w:val="28"/>
          <w:szCs w:val="28"/>
        </w:rPr>
        <w:t>2.29.3. Ведет делопроизводство конкурсной комиссии.</w:t>
      </w:r>
    </w:p>
    <w:p>
      <w:pPr>
        <w:pStyle w:val="ConsPlusNormal"/>
        <w:ind w:firstLine="851"/>
        <w:jc w:val="both"/>
        <w:rPr/>
      </w:pPr>
      <w:r>
        <w:rPr>
          <w:sz w:val="28"/>
          <w:szCs w:val="28"/>
        </w:rPr>
        <w:t>2.29.4. Осуществляет иные полномочия, предусмотренные настоящим Порядком.</w:t>
      </w:r>
    </w:p>
    <w:p>
      <w:pPr>
        <w:pStyle w:val="ConsPlusNormal"/>
        <w:ind w:firstLine="851"/>
        <w:jc w:val="both"/>
        <w:rPr/>
      </w:pPr>
      <w:r>
        <w:rPr>
          <w:sz w:val="28"/>
          <w:szCs w:val="28"/>
        </w:rPr>
        <w:t>2.30.</w:t>
      </w:r>
      <w:r>
        <w:rPr>
          <w:color w:val="FF0000"/>
          <w:sz w:val="28"/>
          <w:szCs w:val="28"/>
        </w:rPr>
        <w:t xml:space="preserve"> </w:t>
      </w:r>
      <w:r>
        <w:rPr>
          <w:sz w:val="28"/>
          <w:szCs w:val="28"/>
        </w:rPr>
        <w:t>Конкурсная комиссия:</w:t>
      </w:r>
    </w:p>
    <w:p>
      <w:pPr>
        <w:pStyle w:val="ConsPlusNormal"/>
        <w:ind w:firstLine="851"/>
        <w:jc w:val="both"/>
        <w:rPr/>
      </w:pPr>
      <w:r>
        <w:rPr>
          <w:sz w:val="28"/>
          <w:szCs w:val="28"/>
        </w:rPr>
        <w:t>2.30.1. Организует прием документов от кандидатов на замещение должности главы администрации Ровеньского района.</w:t>
      </w:r>
    </w:p>
    <w:p>
      <w:pPr>
        <w:pStyle w:val="ConsPlusNormal"/>
        <w:ind w:firstLine="851"/>
        <w:jc w:val="both"/>
        <w:rPr/>
      </w:pPr>
      <w:r>
        <w:rPr>
          <w:sz w:val="28"/>
          <w:szCs w:val="28"/>
        </w:rPr>
        <w:t>2.30.2.</w:t>
      </w:r>
      <w:r>
        <w:rPr>
          <w:color w:val="7F00FF"/>
          <w:sz w:val="28"/>
          <w:szCs w:val="28"/>
        </w:rPr>
        <w:t xml:space="preserve"> </w:t>
      </w:r>
      <w:r>
        <w:rPr>
          <w:sz w:val="28"/>
          <w:szCs w:val="28"/>
        </w:rPr>
        <w:t>Хранит представленные документы до передачи их в Муниципальный совет Ровеньского района.</w:t>
      </w:r>
    </w:p>
    <w:p>
      <w:pPr>
        <w:pStyle w:val="ConsPlusNormal"/>
        <w:ind w:firstLine="851"/>
        <w:jc w:val="both"/>
        <w:rPr/>
      </w:pPr>
      <w:r>
        <w:rPr>
          <w:sz w:val="28"/>
          <w:szCs w:val="28"/>
        </w:rPr>
        <w:t>2.30.3.</w:t>
      </w:r>
      <w:r>
        <w:rPr>
          <w:color w:val="FF0000"/>
          <w:sz w:val="28"/>
          <w:szCs w:val="28"/>
        </w:rPr>
        <w:t> </w:t>
      </w:r>
      <w:r>
        <w:rPr>
          <w:sz w:val="28"/>
          <w:szCs w:val="28"/>
        </w:rPr>
        <w:t>Определяет соответствие представленных документов требованиям настоящего Порядка.</w:t>
      </w:r>
    </w:p>
    <w:p>
      <w:pPr>
        <w:pStyle w:val="ConsPlusNormal"/>
        <w:ind w:firstLine="851"/>
        <w:jc w:val="both"/>
        <w:rPr/>
      </w:pPr>
      <w:r>
        <w:rPr>
          <w:sz w:val="28"/>
          <w:szCs w:val="28"/>
        </w:rPr>
        <w:t xml:space="preserve">2.30.4. При необходимости запрашивает дополнительную информацию о кандидате в соответствующих органах и организациях, в том числе у самого кандидата. </w:t>
      </w:r>
    </w:p>
    <w:p>
      <w:pPr>
        <w:pStyle w:val="ConsPlusNormal"/>
        <w:ind w:firstLine="851"/>
        <w:jc w:val="both"/>
        <w:rPr/>
      </w:pPr>
      <w:r>
        <w:rPr>
          <w:sz w:val="28"/>
          <w:szCs w:val="28"/>
        </w:rPr>
        <w:t>2.30.5. Рассматривает обращения граждан, связанные с подготовкой и проведением конкурса, принимает по ним решения.</w:t>
      </w:r>
    </w:p>
    <w:p>
      <w:pPr>
        <w:pStyle w:val="ConsPlusNormal"/>
        <w:ind w:firstLine="851"/>
        <w:jc w:val="both"/>
        <w:rPr/>
      </w:pPr>
      <w:r>
        <w:rPr>
          <w:sz w:val="28"/>
          <w:szCs w:val="28"/>
        </w:rPr>
        <w:t>2.30.6. Принимает решение о допуске кандидатов к участию в конкурсе.</w:t>
      </w:r>
    </w:p>
    <w:p>
      <w:pPr>
        <w:pStyle w:val="ConsPlusNormal"/>
        <w:ind w:firstLine="851"/>
        <w:jc w:val="both"/>
        <w:rPr/>
      </w:pPr>
      <w:r>
        <w:rPr>
          <w:sz w:val="28"/>
          <w:szCs w:val="28"/>
        </w:rPr>
        <w:t>2.30.7. Организует проведение и проводит конкурс.</w:t>
      </w:r>
    </w:p>
    <w:p>
      <w:pPr>
        <w:pStyle w:val="ConsPlusNormal"/>
        <w:ind w:firstLine="851"/>
        <w:jc w:val="both"/>
        <w:rPr/>
      </w:pPr>
      <w:r>
        <w:rPr>
          <w:sz w:val="28"/>
          <w:szCs w:val="28"/>
        </w:rPr>
        <w:t>2.30.8.</w:t>
      </w:r>
      <w:r>
        <w:rPr>
          <w:color w:val="7F00FF"/>
          <w:sz w:val="28"/>
          <w:szCs w:val="28"/>
        </w:rPr>
        <w:t xml:space="preserve"> </w:t>
      </w:r>
      <w:r>
        <w:rPr>
          <w:sz w:val="28"/>
          <w:szCs w:val="28"/>
        </w:rPr>
        <w:t>Определяет порядок выступления кандидатов на заседании конкурсной комиссии.</w:t>
      </w:r>
    </w:p>
    <w:p>
      <w:pPr>
        <w:pStyle w:val="ConsPlusNormal"/>
        <w:ind w:firstLine="851"/>
        <w:jc w:val="both"/>
        <w:rPr/>
      </w:pPr>
      <w:r>
        <w:rPr>
          <w:sz w:val="28"/>
          <w:szCs w:val="28"/>
        </w:rPr>
        <w:t>2.30.9. Вносит в Муниципальный совет Ровеньского района предложения, связанные с организацией и проведением конкурса.</w:t>
      </w:r>
    </w:p>
    <w:p>
      <w:pPr>
        <w:pStyle w:val="ConsPlusNormal"/>
        <w:ind w:firstLine="851"/>
        <w:jc w:val="both"/>
        <w:rPr/>
      </w:pPr>
      <w:r>
        <w:rPr>
          <w:sz w:val="28"/>
          <w:szCs w:val="28"/>
        </w:rPr>
        <w:t>2.30.10.</w:t>
      </w:r>
      <w:r>
        <w:rPr>
          <w:color w:val="FF0000"/>
          <w:sz w:val="28"/>
          <w:szCs w:val="28"/>
        </w:rPr>
        <w:t xml:space="preserve"> </w:t>
      </w:r>
      <w:r>
        <w:rPr>
          <w:sz w:val="28"/>
          <w:szCs w:val="28"/>
        </w:rPr>
        <w:t>Представляет в Муниципальный совет Ровеньского района кандидатов по результатам конкурса для назначения на должность главы администрации Ровеньского района.</w:t>
      </w:r>
    </w:p>
    <w:p>
      <w:pPr>
        <w:pStyle w:val="ConsPlusNormal"/>
        <w:ind w:firstLine="851"/>
        <w:jc w:val="both"/>
        <w:rPr/>
      </w:pPr>
      <w:r>
        <w:rPr>
          <w:sz w:val="28"/>
          <w:szCs w:val="28"/>
        </w:rPr>
        <w:t>2.30.11.</w:t>
      </w:r>
      <w:r>
        <w:rPr>
          <w:color w:val="FF0000"/>
          <w:sz w:val="28"/>
          <w:szCs w:val="28"/>
        </w:rPr>
        <w:t> </w:t>
      </w:r>
      <w:r>
        <w:rPr>
          <w:sz w:val="28"/>
          <w:szCs w:val="28"/>
        </w:rPr>
        <w:t>Передает в Муниципальный совет Ровеньского района поступившие заявления с прилагаемыми к ним копиями документов, а также все материалы и документы, связанные с работой конкурсной проведением конкурса.</w:t>
      </w:r>
    </w:p>
    <w:p>
      <w:pPr>
        <w:pStyle w:val="Normal"/>
        <w:spacing w:lineRule="auto" w:line="240" w:before="0" w:after="0"/>
        <w:ind w:firstLine="851"/>
        <w:jc w:val="both"/>
        <w:rPr>
          <w:rFonts w:ascii="Times New Roman" w:hAnsi="Times New Roman" w:eastAsia="Times New Roman" w:cs="Times New Roman"/>
          <w:lang w:eastAsia="ru-RU"/>
        </w:rPr>
      </w:pPr>
      <w:r>
        <w:rPr>
          <w:rFonts w:eastAsia="Times New Roman" w:cs="Times New Roman"/>
          <w:sz w:val="28"/>
          <w:szCs w:val="28"/>
          <w:lang w:eastAsia="ru-RU"/>
        </w:rPr>
        <w:t>2.30.12. Исполняет иные функции и полномочия в соответствии с настоящим Порядком.</w:t>
      </w:r>
    </w:p>
    <w:p>
      <w:pPr>
        <w:pStyle w:val="Normal"/>
        <w:spacing w:lineRule="auto" w:line="240" w:before="0" w:after="0"/>
        <w:ind w:firstLine="851"/>
        <w:jc w:val="both"/>
        <w:rPr>
          <w:rFonts w:ascii="Times New Roman" w:hAnsi="Times New Roman" w:eastAsia="Times New Roman" w:cs="Times New Roman"/>
          <w:lang w:eastAsia="ru-RU"/>
        </w:rPr>
      </w:pPr>
      <w:r>
        <w:rPr>
          <w:rFonts w:eastAsia="Times New Roman" w:cs="Times New Roman"/>
          <w:sz w:val="28"/>
          <w:szCs w:val="28"/>
          <w:lang w:eastAsia="ru-RU"/>
        </w:rPr>
        <w:t>2.31. Материально-техническое обеспечение работы конкурсной комиссии возлагается на  Муниципальный совет Ровеньского района.</w:t>
      </w:r>
    </w:p>
    <w:p>
      <w:pPr>
        <w:pStyle w:val="Normal"/>
        <w:spacing w:lineRule="auto" w:line="240" w:before="0" w:after="0"/>
        <w:ind w:firstLine="851"/>
        <w:jc w:val="both"/>
        <w:rPr>
          <w:rFonts w:ascii="Times New Roman" w:hAnsi="Times New Roman" w:eastAsia="Times New Roman" w:cs="Times New Roman"/>
          <w:lang w:eastAsia="ru-RU"/>
        </w:rPr>
      </w:pPr>
      <w:r>
        <w:rPr>
          <w:rFonts w:eastAsia="Times New Roman" w:cs="Times New Roman"/>
          <w:sz w:val="28"/>
          <w:szCs w:val="28"/>
          <w:lang w:eastAsia="ru-RU"/>
        </w:rPr>
        <w:t>2.32. Конкурсная комиссия слагает свои полномочия после принятия Муниципальным советом Ровеньского района решения о назначении на должность главы администрации Ровеньского района.</w:t>
      </w:r>
    </w:p>
    <w:p>
      <w:pPr>
        <w:pStyle w:val="Normal"/>
        <w:spacing w:lineRule="auto" w:line="240" w:before="0" w:after="0"/>
        <w:jc w:val="both"/>
        <w:rPr>
          <w:rFonts w:ascii="Times New Roman" w:hAnsi="Times New Roman" w:eastAsia="Times New Roman" w:cs="Times New Roman"/>
          <w:lang w:eastAsia="ru-RU"/>
        </w:rPr>
      </w:pPr>
      <w:r>
        <w:rPr>
          <w:rFonts w:eastAsia="Times New Roman" w:cs="Times New Roman"/>
          <w:lang w:eastAsia="ru-RU"/>
        </w:rPr>
      </w:r>
    </w:p>
    <w:p>
      <w:pPr>
        <w:pStyle w:val="Normal"/>
        <w:numPr>
          <w:ilvl w:val="0"/>
          <w:numId w:val="0"/>
        </w:numPr>
        <w:spacing w:lineRule="auto" w:line="240" w:before="0" w:after="0"/>
        <w:ind w:left="0" w:hanging="0"/>
        <w:jc w:val="center"/>
        <w:outlineLvl w:val="2"/>
        <w:rPr>
          <w:rFonts w:ascii="Times New Roman" w:hAnsi="Times New Roman" w:eastAsia="Times New Roman" w:cs="Times New Roman"/>
          <w:lang w:eastAsia="ru-RU"/>
        </w:rPr>
      </w:pPr>
      <w:r>
        <w:rPr>
          <w:rFonts w:eastAsia="Times New Roman" w:cs="Times New Roman"/>
          <w:b/>
          <w:bCs/>
          <w:sz w:val="28"/>
          <w:szCs w:val="28"/>
          <w:lang w:eastAsia="ru-RU"/>
        </w:rPr>
        <w:t>3. Условия конкурса</w:t>
      </w:r>
    </w:p>
    <w:p>
      <w:pPr>
        <w:pStyle w:val="Normal"/>
        <w:spacing w:lineRule="auto" w:line="240" w:before="0" w:after="0"/>
        <w:ind w:firstLine="851"/>
        <w:jc w:val="both"/>
        <w:rPr>
          <w:rFonts w:ascii="Times New Roman" w:hAnsi="Times New Roman" w:eastAsia="Times New Roman" w:cs="Times New Roman"/>
          <w:lang w:eastAsia="ru-RU"/>
        </w:rPr>
      </w:pPr>
      <w:r>
        <w:rPr>
          <w:rFonts w:eastAsia="Times New Roman" w:cs="Times New Roman"/>
          <w:sz w:val="28"/>
          <w:szCs w:val="28"/>
          <w:lang w:eastAsia="ru-RU"/>
        </w:rPr>
        <w:br/>
        <w:tab/>
        <w:t>3.1. Кандидатура на должность главы администрации Ровеньского района</w:t>
      </w:r>
      <w:r>
        <w:rPr>
          <w:rFonts w:eastAsia="Times New Roman" w:cs="Times New Roman"/>
          <w:sz w:val="28"/>
          <w:szCs w:val="28"/>
        </w:rPr>
        <w:t xml:space="preserve"> </w:t>
      </w:r>
      <w:r>
        <w:rPr>
          <w:rFonts w:eastAsia="Times New Roman" w:cs="Times New Roman"/>
          <w:sz w:val="28"/>
          <w:szCs w:val="28"/>
          <w:lang w:eastAsia="ru-RU"/>
        </w:rPr>
        <w:t>может быть выдвинута:</w:t>
      </w:r>
    </w:p>
    <w:p>
      <w:pPr>
        <w:pStyle w:val="Normal"/>
        <w:spacing w:lineRule="auto" w:line="240" w:before="0" w:after="0"/>
        <w:ind w:firstLine="851"/>
        <w:jc w:val="both"/>
        <w:rPr>
          <w:rFonts w:ascii="Times New Roman" w:hAnsi="Times New Roman" w:eastAsia="Times New Roman" w:cs="Times New Roman"/>
          <w:lang w:eastAsia="ru-RU"/>
        </w:rPr>
      </w:pPr>
      <w:r>
        <w:rPr>
          <w:rFonts w:eastAsia="Times New Roman" w:cs="Times New Roman"/>
          <w:sz w:val="28"/>
          <w:szCs w:val="28"/>
          <w:lang w:eastAsia="ru-RU"/>
        </w:rPr>
        <w:t>- Губернатором Белгородской области;</w:t>
      </w:r>
    </w:p>
    <w:p>
      <w:pPr>
        <w:pStyle w:val="Normal"/>
        <w:spacing w:lineRule="auto" w:line="240" w:before="0" w:after="0"/>
        <w:ind w:firstLine="851"/>
        <w:jc w:val="both"/>
        <w:rPr>
          <w:rFonts w:ascii="Times New Roman" w:hAnsi="Times New Roman" w:eastAsia="Times New Roman" w:cs="Times New Roman"/>
          <w:lang w:eastAsia="ru-RU"/>
        </w:rPr>
      </w:pPr>
      <w:r>
        <w:rPr>
          <w:rFonts w:eastAsia="Times New Roman" w:cs="Times New Roman"/>
          <w:sz w:val="28"/>
          <w:szCs w:val="28"/>
          <w:lang w:eastAsia="ru-RU"/>
        </w:rPr>
        <w:t>- Председателем Муниципального совета Ровеньского района;</w:t>
      </w:r>
    </w:p>
    <w:p>
      <w:pPr>
        <w:pStyle w:val="Normal"/>
        <w:spacing w:lineRule="auto" w:line="240" w:before="0" w:after="0"/>
        <w:ind w:firstLine="851"/>
        <w:jc w:val="both"/>
        <w:rPr>
          <w:rFonts w:ascii="Times New Roman" w:hAnsi="Times New Roman" w:eastAsia="Times New Roman" w:cs="Times New Roman"/>
          <w:lang w:eastAsia="ru-RU"/>
        </w:rPr>
      </w:pPr>
      <w:r>
        <w:rPr>
          <w:rFonts w:eastAsia="Times New Roman" w:cs="Times New Roman"/>
          <w:sz w:val="28"/>
          <w:szCs w:val="28"/>
          <w:lang w:eastAsia="ru-RU"/>
        </w:rPr>
        <w:t>- группой членов Муниципального совета Ровеньского района не менее пяти человек;</w:t>
      </w:r>
    </w:p>
    <w:p>
      <w:pPr>
        <w:pStyle w:val="Normal"/>
        <w:spacing w:lineRule="auto" w:line="240" w:before="0" w:after="0"/>
        <w:ind w:firstLine="851"/>
        <w:jc w:val="both"/>
        <w:rPr>
          <w:rFonts w:ascii="Times New Roman" w:hAnsi="Times New Roman" w:eastAsia="Times New Roman" w:cs="Times New Roman"/>
          <w:lang w:eastAsia="ru-RU"/>
        </w:rPr>
      </w:pPr>
      <w:r>
        <w:rPr>
          <w:rFonts w:eastAsia="Times New Roman" w:cs="Times New Roman"/>
          <w:sz w:val="28"/>
          <w:szCs w:val="28"/>
          <w:lang w:eastAsia="ru-RU"/>
        </w:rPr>
        <w:t>- общественными объединениями;</w:t>
      </w:r>
    </w:p>
    <w:p>
      <w:pPr>
        <w:pStyle w:val="Normal"/>
        <w:spacing w:lineRule="auto" w:line="240" w:before="0" w:after="0"/>
        <w:ind w:firstLine="851"/>
        <w:jc w:val="both"/>
        <w:rPr>
          <w:rFonts w:ascii="Times New Roman" w:hAnsi="Times New Roman" w:eastAsia="Times New Roman" w:cs="Times New Roman"/>
          <w:lang w:eastAsia="ru-RU"/>
        </w:rPr>
      </w:pPr>
      <w:r>
        <w:rPr>
          <w:rFonts w:eastAsia="Times New Roman" w:cs="Times New Roman"/>
          <w:sz w:val="28"/>
          <w:szCs w:val="28"/>
          <w:lang w:eastAsia="ru-RU"/>
        </w:rPr>
        <w:t>- собраниями граждан;</w:t>
      </w:r>
    </w:p>
    <w:p>
      <w:pPr>
        <w:pStyle w:val="Normal"/>
        <w:spacing w:lineRule="auto" w:line="240" w:before="0" w:after="0"/>
        <w:ind w:firstLine="851"/>
        <w:jc w:val="both"/>
        <w:rPr>
          <w:rFonts w:ascii="Times New Roman" w:hAnsi="Times New Roman" w:eastAsia="Times New Roman" w:cs="Times New Roman"/>
          <w:lang w:eastAsia="ru-RU"/>
        </w:rPr>
      </w:pPr>
      <w:r>
        <w:rPr>
          <w:rFonts w:eastAsia="Times New Roman" w:cs="Times New Roman"/>
          <w:sz w:val="28"/>
          <w:szCs w:val="28"/>
          <w:lang w:eastAsia="ru-RU"/>
        </w:rPr>
        <w:t>- путем самовыдвижения.</w:t>
      </w:r>
    </w:p>
    <w:p>
      <w:pPr>
        <w:pStyle w:val="Normal"/>
        <w:spacing w:lineRule="auto" w:line="240" w:before="0" w:after="0"/>
        <w:ind w:firstLine="851"/>
        <w:jc w:val="both"/>
        <w:rPr>
          <w:rFonts w:ascii="Times New Roman" w:hAnsi="Times New Roman" w:eastAsia="Times New Roman" w:cs="Times New Roman"/>
          <w:lang w:eastAsia="ru-RU"/>
        </w:rPr>
      </w:pPr>
      <w:r>
        <w:rPr>
          <w:rFonts w:eastAsia="Times New Roman" w:cs="Times New Roman"/>
          <w:sz w:val="28"/>
          <w:szCs w:val="28"/>
          <w:lang w:eastAsia="ru-RU"/>
        </w:rPr>
        <w:t>3.2. В случае, когда инициаторами выдвижения гражданина на должность главы администрации Ровеньского района являются общественные объединения или собрания граждан, выдвижение осуществляется соответственно на конференциях, собраниях общественных объединений, проводимых в соответствии с их уставами (положениями), либо на собраниях граждан.</w:t>
      </w:r>
    </w:p>
    <w:p>
      <w:pPr>
        <w:pStyle w:val="Normal"/>
        <w:spacing w:lineRule="auto" w:line="240" w:before="0" w:after="0"/>
        <w:ind w:firstLine="851"/>
        <w:jc w:val="both"/>
        <w:rPr>
          <w:rFonts w:ascii="Times New Roman" w:hAnsi="Times New Roman" w:eastAsia="Times New Roman" w:cs="Times New Roman"/>
          <w:lang w:eastAsia="ru-RU"/>
        </w:rPr>
      </w:pPr>
      <w:r>
        <w:rPr>
          <w:rFonts w:eastAsia="Times New Roman" w:cs="Times New Roman"/>
          <w:sz w:val="28"/>
          <w:szCs w:val="28"/>
          <w:lang w:eastAsia="ru-RU"/>
        </w:rPr>
        <w:t>3.3. Гражданин имеет право участвовать в конкурсе, если им предоставлены документы согласно перечню и в сроки, установленные настоящим Порядком.</w:t>
      </w:r>
    </w:p>
    <w:p>
      <w:pPr>
        <w:pStyle w:val="ConsPlusNormal"/>
        <w:ind w:firstLine="851"/>
        <w:jc w:val="both"/>
        <w:rPr/>
      </w:pPr>
      <w:r>
        <w:rPr>
          <w:sz w:val="28"/>
          <w:szCs w:val="28"/>
          <w:highlight w:val="white"/>
          <w:shd w:fill="FFFFFF" w:val="clear"/>
        </w:rPr>
        <w:t>3.4.</w:t>
      </w:r>
      <w:r>
        <w:rPr>
          <w:color w:val="FF0000"/>
          <w:sz w:val="28"/>
          <w:szCs w:val="28"/>
          <w:highlight w:val="white"/>
          <w:shd w:fill="FFFFFF" w:val="clear"/>
        </w:rPr>
        <w:t xml:space="preserve"> </w:t>
      </w:r>
      <w:r>
        <w:rPr>
          <w:sz w:val="28"/>
          <w:szCs w:val="28"/>
          <w:highlight w:val="white"/>
          <w:shd w:fill="FFFFFF" w:val="clear"/>
        </w:rPr>
        <w:t>Кандидат на должность главы администрации Ровеньского района должен соответствовать требованиям, установленным Федеральным законом от 02 марта 2007 года № 25-ФЗ «О муниципальной службе в Российской Федерации», законом Белгородской области от 30 марта 2005 года № 177 «Об особенностях организации местного самоуправления   Белгородской области», законом Белгородской области от 24 сентября 2007 года № 150 «Об особенно</w:t>
      </w:r>
      <w:r>
        <w:rPr>
          <w:sz w:val="28"/>
          <w:szCs w:val="28"/>
        </w:rPr>
        <w:t>стях организации муниципальной службы в Белгородской области»,</w:t>
      </w:r>
      <w:r>
        <w:rPr>
          <w:sz w:val="28"/>
          <w:szCs w:val="28"/>
          <w:highlight w:val="white"/>
        </w:rPr>
        <w:t xml:space="preserve"> </w:t>
      </w:r>
      <w:r>
        <w:rPr>
          <w:sz w:val="28"/>
          <w:szCs w:val="28"/>
        </w:rPr>
        <w:t>Уставом Ровеньского района.</w:t>
      </w:r>
    </w:p>
    <w:p>
      <w:pPr>
        <w:pStyle w:val="Normal"/>
        <w:spacing w:lineRule="auto" w:line="240" w:before="0" w:after="0"/>
        <w:ind w:firstLine="851"/>
        <w:jc w:val="both"/>
        <w:rPr>
          <w:rFonts w:ascii="Times New Roman" w:hAnsi="Times New Roman" w:eastAsia="Times New Roman" w:cs="Times New Roman"/>
          <w:lang w:eastAsia="ru-RU"/>
        </w:rPr>
      </w:pPr>
      <w:r>
        <w:rPr>
          <w:rFonts w:eastAsia="Times New Roman" w:cs="Times New Roman"/>
          <w:sz w:val="28"/>
          <w:szCs w:val="28"/>
          <w:lang w:eastAsia="ru-RU"/>
        </w:rPr>
        <w:t>3.5. Кандидат не допускается к участию в конкурсе в случаях:</w:t>
      </w:r>
    </w:p>
    <w:p>
      <w:pPr>
        <w:pStyle w:val="Normal"/>
        <w:spacing w:lineRule="auto" w:line="240" w:before="0" w:after="0"/>
        <w:ind w:firstLine="851"/>
        <w:jc w:val="both"/>
        <w:rPr>
          <w:rFonts w:ascii="Times New Roman" w:hAnsi="Times New Roman" w:eastAsia="Times New Roman" w:cs="Times New Roman"/>
          <w:lang w:eastAsia="ru-RU"/>
        </w:rPr>
      </w:pPr>
      <w:r>
        <w:rPr>
          <w:rFonts w:eastAsia="Times New Roman" w:cs="Times New Roman"/>
          <w:sz w:val="28"/>
          <w:szCs w:val="28"/>
          <w:lang w:eastAsia="ru-RU"/>
        </w:rPr>
        <w:t>3.5.1. Несоответствия требованиям правовых актов, перечисленных  в пункте 3.4 настоящего Порядка;</w:t>
      </w:r>
    </w:p>
    <w:p>
      <w:pPr>
        <w:pStyle w:val="Normal"/>
        <w:spacing w:lineRule="auto" w:line="240" w:before="0" w:after="0"/>
        <w:ind w:firstLine="851"/>
        <w:jc w:val="both"/>
        <w:rPr>
          <w:rFonts w:ascii="Times New Roman" w:hAnsi="Times New Roman" w:eastAsia="Times New Roman" w:cs="Times New Roman"/>
          <w:lang w:eastAsia="ru-RU"/>
        </w:rPr>
      </w:pPr>
      <w:r>
        <w:rPr>
          <w:rFonts w:eastAsia="Times New Roman" w:cs="Times New Roman"/>
          <w:sz w:val="28"/>
          <w:szCs w:val="28"/>
          <w:lang w:eastAsia="ru-RU"/>
        </w:rPr>
        <w:t>3.5.2. Несвоевременного представления документов, указанных в разделе 4 настоящего Порядка, и (или) представления их не в полном объеме и (или) с нарушением правил оформления, а также предоставления кандидатом недостоверных или неполных сведений.</w:t>
      </w:r>
    </w:p>
    <w:p>
      <w:pPr>
        <w:pStyle w:val="Normal"/>
        <w:spacing w:lineRule="auto" w:line="240" w:before="0" w:after="0"/>
        <w:ind w:firstLine="851"/>
        <w:jc w:val="both"/>
        <w:rPr>
          <w:rFonts w:ascii="Times New Roman" w:hAnsi="Times New Roman" w:eastAsia="Times New Roman" w:cs="Times New Roman"/>
          <w:lang w:eastAsia="ru-RU"/>
        </w:rPr>
      </w:pPr>
      <w:r>
        <w:rPr>
          <w:rFonts w:eastAsia="Times New Roman" w:cs="Times New Roman"/>
          <w:sz w:val="28"/>
          <w:szCs w:val="28"/>
          <w:lang w:eastAsia="ru-RU"/>
        </w:rPr>
        <w:t>3.6. Расходы по участию в конкурсе (проезд к месту проведения конкурса и обратно, наем жилого помещения, проживание, пользование услугами связи), а также решение организационных вопросов, связанных с явкой на заседание конкурсной комиссии (отпуск по месту работы и пр.), кандидаты осуществляют самостоятельно.</w:t>
      </w:r>
    </w:p>
    <w:p>
      <w:pPr>
        <w:pStyle w:val="Normal"/>
        <w:spacing w:lineRule="auto" w:line="240" w:before="0" w:after="0"/>
        <w:jc w:val="both"/>
        <w:rPr>
          <w:rFonts w:ascii="Times New Roman" w:hAnsi="Times New Roman" w:eastAsia="Times New Roman" w:cs="Times New Roman"/>
          <w:lang w:eastAsia="ru-RU"/>
        </w:rPr>
      </w:pPr>
      <w:r>
        <w:rPr>
          <w:rFonts w:eastAsia="Times New Roman" w:cs="Times New Roman"/>
          <w:lang w:eastAsia="ru-RU"/>
        </w:rPr>
      </w:r>
    </w:p>
    <w:p>
      <w:pPr>
        <w:pStyle w:val="Normal"/>
        <w:numPr>
          <w:ilvl w:val="0"/>
          <w:numId w:val="0"/>
        </w:numPr>
        <w:spacing w:lineRule="auto" w:line="240" w:before="0" w:after="0"/>
        <w:ind w:left="0" w:hanging="0"/>
        <w:jc w:val="center"/>
        <w:outlineLvl w:val="2"/>
        <w:rPr>
          <w:rFonts w:ascii="Times New Roman" w:hAnsi="Times New Roman" w:eastAsia="Times New Roman" w:cs="Times New Roman"/>
          <w:lang w:eastAsia="ru-RU"/>
        </w:rPr>
      </w:pPr>
      <w:r>
        <w:rPr>
          <w:rFonts w:eastAsia="Times New Roman" w:cs="Times New Roman"/>
          <w:b/>
          <w:bCs/>
          <w:sz w:val="28"/>
          <w:szCs w:val="28"/>
          <w:lang w:eastAsia="ru-RU"/>
        </w:rPr>
        <w:t>4. Порядок выдвижения кандидатов и представления ими документов</w:t>
      </w:r>
    </w:p>
    <w:p>
      <w:pPr>
        <w:pStyle w:val="Normal"/>
        <w:spacing w:lineRule="auto" w:line="240" w:before="0" w:after="0"/>
        <w:jc w:val="both"/>
        <w:rPr>
          <w:rFonts w:ascii="Times New Roman" w:hAnsi="Times New Roman" w:cs="Times New Roman"/>
        </w:rPr>
      </w:pPr>
      <w:r>
        <w:rPr>
          <w:rFonts w:eastAsia="Times New Roman" w:cs="Times New Roman"/>
          <w:sz w:val="28"/>
          <w:szCs w:val="28"/>
          <w:lang w:eastAsia="ru-RU"/>
        </w:rPr>
        <w:br/>
        <w:tab/>
        <w:t xml:space="preserve">4.1. </w:t>
      </w:r>
      <w:r>
        <w:rPr>
          <w:rFonts w:cs="Times New Roman"/>
          <w:sz w:val="28"/>
          <w:szCs w:val="28"/>
        </w:rPr>
        <w:t>Кандидат лично либо уполномоченное им лицо на основании доверенности, оформленной в установленном законодательством порядке (далее – уполномоченное лицо), не позднее чем за пять дней до начала конкурса представляет в конкурсную комиссию следующие документы:</w:t>
      </w:r>
    </w:p>
    <w:p>
      <w:pPr>
        <w:pStyle w:val="Normal"/>
        <w:spacing w:lineRule="auto" w:line="240" w:before="0" w:after="0"/>
        <w:jc w:val="both"/>
        <w:rPr>
          <w:rFonts w:ascii="Times New Roman" w:hAnsi="Times New Roman" w:cs="Times New Roman"/>
        </w:rPr>
      </w:pPr>
      <w:r>
        <w:rPr>
          <w:rFonts w:eastAsia="Times New Roman" w:cs="Times New Roman"/>
          <w:sz w:val="28"/>
          <w:szCs w:val="28"/>
          <w:lang w:eastAsia="ru-RU"/>
        </w:rPr>
        <w:tab/>
        <w:t xml:space="preserve">4.1.1 </w:t>
      </w:r>
      <w:r>
        <w:rPr>
          <w:rFonts w:cs="Times New Roman"/>
          <w:sz w:val="28"/>
          <w:szCs w:val="28"/>
        </w:rPr>
        <w:t>Личное заявление установленной формы (приложение № 1 к настоящему Порядку).</w:t>
      </w:r>
    </w:p>
    <w:p>
      <w:pPr>
        <w:pStyle w:val="Normal"/>
        <w:widowControl/>
        <w:tabs>
          <w:tab w:val="clear" w:pos="708"/>
          <w:tab w:val="left" w:pos="851" w:leader="none"/>
        </w:tabs>
        <w:spacing w:lineRule="auto" w:line="240" w:before="0" w:after="0"/>
        <w:ind w:left="0" w:right="0" w:firstLine="680"/>
        <w:jc w:val="both"/>
        <w:rPr>
          <w:rFonts w:ascii="Times New Roman" w:hAnsi="Times New Roman" w:eastAsia="Times New Roman" w:cs="Times New Roman"/>
          <w:lang w:eastAsia="ru-RU"/>
        </w:rPr>
      </w:pPr>
      <w:r>
        <w:rPr>
          <w:rFonts w:eastAsia="Times New Roman" w:cs="Times New Roman"/>
          <w:sz w:val="28"/>
          <w:szCs w:val="28"/>
          <w:lang w:eastAsia="ru-RU"/>
        </w:rPr>
        <w:t>4.1.2. Документ о выдвижении его кандидатом (за исключением случаев самовыдвижения, когда факт самовыдвижения указывается кандидатом в личном заявлении), а именно:</w:t>
      </w:r>
    </w:p>
    <w:p>
      <w:pPr>
        <w:pStyle w:val="Normal"/>
        <w:tabs>
          <w:tab w:val="clear" w:pos="708"/>
          <w:tab w:val="left" w:pos="851" w:leader="none"/>
        </w:tabs>
        <w:spacing w:lineRule="auto" w:line="240" w:before="0" w:after="0"/>
        <w:ind w:firstLine="851"/>
        <w:jc w:val="both"/>
        <w:rPr>
          <w:rFonts w:ascii="Times New Roman" w:hAnsi="Times New Roman" w:eastAsia="Times New Roman" w:cs="Times New Roman"/>
          <w:lang w:eastAsia="ru-RU"/>
        </w:rPr>
      </w:pPr>
      <w:r>
        <w:rPr>
          <w:rFonts w:eastAsia="Times New Roman" w:cs="Times New Roman"/>
          <w:sz w:val="28"/>
          <w:szCs w:val="28"/>
          <w:lang w:eastAsia="ru-RU"/>
        </w:rPr>
        <w:t>- выписка из протокола конференции, собрания общественного объединения — в  случае выдвижения кандидата общественным объединением;</w:t>
      </w:r>
    </w:p>
    <w:p>
      <w:pPr>
        <w:pStyle w:val="Normal"/>
        <w:tabs>
          <w:tab w:val="clear" w:pos="708"/>
          <w:tab w:val="left" w:pos="851" w:leader="none"/>
        </w:tabs>
        <w:spacing w:lineRule="auto" w:line="240" w:before="0" w:after="0"/>
        <w:ind w:firstLine="851"/>
        <w:jc w:val="both"/>
        <w:rPr>
          <w:rFonts w:ascii="Times New Roman" w:hAnsi="Times New Roman" w:eastAsia="Times New Roman" w:cs="Times New Roman"/>
          <w:lang w:eastAsia="ru-RU"/>
        </w:rPr>
      </w:pPr>
      <w:r>
        <w:rPr>
          <w:rFonts w:eastAsia="Times New Roman" w:cs="Times New Roman"/>
          <w:sz w:val="28"/>
          <w:szCs w:val="28"/>
          <w:lang w:eastAsia="ru-RU"/>
        </w:rPr>
        <w:t>- выписка из протокола собрания граждан — в  случае выдвижения кандидата собранием граждан;</w:t>
      </w:r>
    </w:p>
    <w:p>
      <w:pPr>
        <w:pStyle w:val="Normal"/>
        <w:tabs>
          <w:tab w:val="clear" w:pos="708"/>
          <w:tab w:val="left" w:pos="851" w:leader="none"/>
        </w:tabs>
        <w:spacing w:lineRule="auto" w:line="240" w:before="0" w:after="0"/>
        <w:ind w:firstLine="851"/>
        <w:jc w:val="both"/>
        <w:rPr>
          <w:rFonts w:ascii="Times New Roman" w:hAnsi="Times New Roman" w:eastAsia="Times New Roman" w:cs="Times New Roman"/>
          <w:lang w:eastAsia="ru-RU"/>
        </w:rPr>
      </w:pPr>
      <w:r>
        <w:rPr>
          <w:rFonts w:eastAsia="Times New Roman" w:cs="Times New Roman"/>
          <w:sz w:val="28"/>
          <w:szCs w:val="28"/>
          <w:lang w:eastAsia="ru-RU"/>
        </w:rPr>
        <w:t>- представление — в  случае выдвижения кандидата Губернатором Белгородской области, Председателем Муниципального совета Ровеньского района или группой членов Муниципального совета Ровеньского района.</w:t>
      </w:r>
    </w:p>
    <w:p>
      <w:pPr>
        <w:pStyle w:val="Normal"/>
        <w:tabs>
          <w:tab w:val="clear" w:pos="708"/>
          <w:tab w:val="left" w:pos="851" w:leader="none"/>
        </w:tabs>
        <w:spacing w:lineRule="auto" w:line="240" w:before="0" w:after="0"/>
        <w:ind w:firstLine="851"/>
        <w:jc w:val="both"/>
        <w:rPr>
          <w:rFonts w:ascii="Times New Roman" w:hAnsi="Times New Roman" w:eastAsia="Times New Roman" w:cs="Times New Roman"/>
          <w:lang w:eastAsia="ru-RU"/>
        </w:rPr>
      </w:pPr>
      <w:r>
        <w:rPr>
          <w:rFonts w:eastAsia="Times New Roman" w:cs="Times New Roman"/>
          <w:sz w:val="28"/>
          <w:szCs w:val="28"/>
          <w:lang w:eastAsia="ru-RU"/>
        </w:rPr>
        <w:t>4.1.3. Ксерокопию паспорта гражданина Российской Федерации   или иного документа, заменяющего паспорт гражданина.</w:t>
      </w:r>
    </w:p>
    <w:p>
      <w:pPr>
        <w:pStyle w:val="Normal"/>
        <w:tabs>
          <w:tab w:val="clear" w:pos="708"/>
          <w:tab w:val="left" w:pos="851" w:leader="none"/>
        </w:tabs>
        <w:spacing w:lineRule="auto" w:line="240" w:before="0" w:after="0"/>
        <w:ind w:firstLine="851"/>
        <w:jc w:val="both"/>
        <w:rPr>
          <w:rFonts w:ascii="Times New Roman" w:hAnsi="Times New Roman" w:eastAsia="Times New Roman" w:cs="Times New Roman"/>
          <w:lang w:eastAsia="ru-RU"/>
        </w:rPr>
      </w:pPr>
      <w:r>
        <w:rPr>
          <w:rFonts w:eastAsia="Times New Roman" w:cs="Times New Roman"/>
          <w:sz w:val="28"/>
          <w:szCs w:val="28"/>
          <w:lang w:eastAsia="ru-RU"/>
        </w:rPr>
        <w:t>4.1.4. Автобиографию.</w:t>
      </w:r>
    </w:p>
    <w:p>
      <w:pPr>
        <w:pStyle w:val="Normal"/>
        <w:tabs>
          <w:tab w:val="clear" w:pos="708"/>
          <w:tab w:val="left" w:pos="851" w:leader="none"/>
        </w:tabs>
        <w:spacing w:lineRule="auto" w:line="240" w:before="0" w:after="0"/>
        <w:ind w:firstLine="851"/>
        <w:jc w:val="both"/>
        <w:rPr>
          <w:rFonts w:ascii="Times New Roman" w:hAnsi="Times New Roman" w:eastAsia="Calibri" w:cs="Times New Roman"/>
        </w:rPr>
      </w:pPr>
      <w:r>
        <w:rPr>
          <w:rFonts w:eastAsia="Times New Roman" w:cs="Times New Roman"/>
          <w:sz w:val="28"/>
          <w:szCs w:val="28"/>
          <w:lang w:eastAsia="ru-RU"/>
        </w:rPr>
        <w:t xml:space="preserve">4.1.5. Анкету по форме, утвержденной </w:t>
      </w:r>
      <w:hyperlink r:id="rId4" w:tgtFrame="http://docs.cntd.ru/document/901934853">
        <w:r>
          <w:rPr>
            <w:rFonts w:eastAsia="Times New Roman" w:cs="Times New Roman"/>
            <w:sz w:val="28"/>
            <w:szCs w:val="28"/>
            <w:lang w:eastAsia="ru-RU"/>
          </w:rPr>
          <w:t>распоряжением Правительства Российской Федерации от 26 мая 2005 года № 667-р</w:t>
        </w:r>
      </w:hyperlink>
      <w:r>
        <w:rPr>
          <w:rFonts w:eastAsia="Times New Roman" w:cs="Times New Roman"/>
          <w:sz w:val="28"/>
          <w:szCs w:val="28"/>
          <w:lang w:eastAsia="ru-RU"/>
        </w:rPr>
        <w:t xml:space="preserve"> </w:t>
      </w:r>
      <w:r>
        <w:rPr>
          <w:rFonts w:eastAsia="Calibri" w:cs="Times New Roman"/>
          <w:sz w:val="28"/>
          <w:szCs w:val="28"/>
          <w:highlight w:val="white"/>
        </w:rPr>
        <w:t>«</w:t>
      </w:r>
      <w:r>
        <w:rPr>
          <w:rFonts w:eastAsia="Calibri" w:cs="Times New Roman"/>
          <w:sz w:val="28"/>
          <w:szCs w:val="28"/>
        </w:rPr>
        <w:t>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
    <w:p>
      <w:pPr>
        <w:pStyle w:val="Normal"/>
        <w:widowControl w:val="false"/>
        <w:spacing w:lineRule="auto" w:line="240" w:before="0" w:after="0"/>
        <w:ind w:firstLine="851"/>
        <w:jc w:val="both"/>
        <w:rPr>
          <w:rFonts w:ascii="Times New Roman" w:hAnsi="Times New Roman" w:eastAsia="Times New Roman" w:cs="Times New Roman"/>
          <w:lang w:eastAsia="ru-RU"/>
        </w:rPr>
      </w:pPr>
      <w:r>
        <w:rPr>
          <w:rFonts w:eastAsia="Times New Roman" w:cs="Times New Roman"/>
          <w:sz w:val="28"/>
          <w:szCs w:val="28"/>
          <w:lang w:eastAsia="ru-RU"/>
        </w:rPr>
        <w:t>4.1.6. Собственноручно заполненную и подписанную анкету по форме, утвержденной постановлением Правительства Российской Федерации от 06 февраля 2010 года № 63 «Об утверждении Инструкции о порядке допуска должностных лиц и граждан Российской Федерации к государственной тайне».</w:t>
      </w:r>
    </w:p>
    <w:p>
      <w:pPr>
        <w:pStyle w:val="Normal"/>
        <w:widowControl w:val="false"/>
        <w:spacing w:lineRule="auto" w:line="240" w:before="0" w:after="0"/>
        <w:ind w:firstLine="851"/>
        <w:jc w:val="both"/>
        <w:rPr>
          <w:rFonts w:ascii="Calibri" w:hAnsi="Calibri" w:eastAsia="Times New Roman" w:cs="Calibri"/>
          <w:lang w:eastAsia="ru-RU"/>
        </w:rPr>
      </w:pPr>
      <w:r>
        <w:rPr>
          <w:rFonts w:eastAsia="Calibri" w:cs="Times New Roman"/>
          <w:sz w:val="28"/>
          <w:szCs w:val="28"/>
          <w:highlight w:val="white"/>
        </w:rPr>
        <w:t>4.1.7. З</w:t>
      </w:r>
      <w:r>
        <w:rPr>
          <w:rFonts w:eastAsia="Calibri" w:cs="Times New Roman"/>
          <w:color w:val="00000A"/>
          <w:sz w:val="28"/>
          <w:szCs w:val="28"/>
          <w:highlight w:val="white"/>
        </w:rPr>
        <w:t>аверенную нотариально или кадровой службой по месту работы (службы) кандидата копи</w:t>
      </w:r>
      <w:r>
        <w:rPr>
          <w:rFonts w:eastAsia="Calibri" w:cs="Times New Roman"/>
          <w:sz w:val="28"/>
          <w:szCs w:val="28"/>
          <w:highlight w:val="white"/>
        </w:rPr>
        <w:t>ю</w:t>
      </w:r>
      <w:r>
        <w:rPr>
          <w:rFonts w:eastAsia="Calibri" w:cs="Times New Roman"/>
          <w:color w:val="00000A"/>
          <w:sz w:val="28"/>
          <w:szCs w:val="28"/>
          <w:highlight w:val="white"/>
        </w:rPr>
        <w:t xml:space="preserve"> трудовой книжки </w:t>
      </w:r>
      <w:r>
        <w:rPr>
          <w:rFonts w:eastAsia="Calibri" w:cs="Times New Roman"/>
          <w:sz w:val="28"/>
          <w:szCs w:val="28"/>
          <w:highlight w:val="white"/>
        </w:rPr>
        <w:t>и (</w:t>
      </w:r>
      <w:r>
        <w:rPr>
          <w:rFonts w:eastAsia="Calibri" w:cs="Times New Roman"/>
          <w:sz w:val="28"/>
          <w:szCs w:val="28"/>
        </w:rPr>
        <w:t>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 или иные документы, подтверждающие трудовую (служебную) деятельность гражданина.</w:t>
      </w:r>
    </w:p>
    <w:p>
      <w:pPr>
        <w:pStyle w:val="ConsPlusNormal"/>
        <w:tabs>
          <w:tab w:val="clear" w:pos="708"/>
          <w:tab w:val="left" w:pos="851" w:leader="none"/>
        </w:tabs>
        <w:ind w:firstLine="851"/>
        <w:jc w:val="both"/>
        <w:rPr/>
      </w:pPr>
      <w:r>
        <w:rPr>
          <w:sz w:val="28"/>
          <w:szCs w:val="28"/>
          <w:lang w:eastAsia="ru-RU"/>
        </w:rPr>
        <w:t>4.1.8. Д</w:t>
      </w:r>
      <w:r>
        <w:rPr>
          <w:sz w:val="28"/>
          <w:szCs w:val="28"/>
        </w:rPr>
        <w:t>окумент об образовании.</w:t>
      </w:r>
    </w:p>
    <w:p>
      <w:pPr>
        <w:pStyle w:val="ConsPlusNormal"/>
        <w:tabs>
          <w:tab w:val="clear" w:pos="708"/>
          <w:tab w:val="left" w:pos="851" w:leader="none"/>
          <w:tab w:val="left" w:pos="1418" w:leader="none"/>
        </w:tabs>
        <w:ind w:firstLine="851"/>
        <w:jc w:val="both"/>
        <w:rPr/>
      </w:pPr>
      <w:r>
        <w:rPr>
          <w:rFonts w:eastAsia="Calibri"/>
          <w:sz w:val="28"/>
          <w:szCs w:val="28"/>
        </w:rPr>
        <w:t>4.1.9. Документ, подтверждающий регистрацию в системе индивидуального (персонифицированного) учета (СНИЛС).</w:t>
      </w:r>
    </w:p>
    <w:p>
      <w:pPr>
        <w:pStyle w:val="Normal"/>
        <w:widowControl w:val="false"/>
        <w:spacing w:lineRule="auto" w:line="240" w:before="0" w:after="0"/>
        <w:ind w:firstLine="851"/>
        <w:jc w:val="both"/>
        <w:rPr>
          <w:rFonts w:ascii="Times New Roman" w:hAnsi="Times New Roman" w:eastAsia="Times New Roman" w:cs="Times New Roman"/>
          <w:color w:val="FF0000"/>
          <w:lang w:eastAsia="ru-RU"/>
        </w:rPr>
      </w:pPr>
      <w:r>
        <w:rPr>
          <w:rFonts w:eastAsia="Times New Roman" w:cs="Times New Roman"/>
          <w:sz w:val="28"/>
          <w:szCs w:val="28"/>
          <w:lang w:eastAsia="ru-RU"/>
        </w:rPr>
        <w:t>4.1.10. С</w:t>
      </w:r>
      <w:r>
        <w:rPr>
          <w:rFonts w:eastAsia="Times New Roman" w:cs="Times New Roman"/>
          <w:color w:val="00000A"/>
          <w:sz w:val="28"/>
          <w:szCs w:val="28"/>
          <w:highlight w:val="white"/>
          <w:lang w:eastAsia="ru-RU"/>
        </w:rPr>
        <w:t xml:space="preserve">видетельство о постановке </w:t>
      </w:r>
      <w:r>
        <w:rPr>
          <w:rFonts w:eastAsia="Times New Roman" w:cs="Times New Roman"/>
          <w:sz w:val="28"/>
          <w:szCs w:val="28"/>
          <w:highlight w:val="white"/>
          <w:lang w:eastAsia="ru-RU"/>
        </w:rPr>
        <w:t>физического лица</w:t>
      </w:r>
      <w:r>
        <w:rPr>
          <w:rFonts w:eastAsia="Times New Roman" w:cs="Times New Roman"/>
          <w:color w:val="00000A"/>
          <w:sz w:val="28"/>
          <w:szCs w:val="28"/>
          <w:highlight w:val="white"/>
          <w:lang w:eastAsia="ru-RU"/>
        </w:rPr>
        <w:t xml:space="preserve"> на учет в налоговом органе по месту жительства на территории Российской Федераци</w:t>
      </w:r>
      <w:r>
        <w:rPr>
          <w:rFonts w:eastAsia="Times New Roman" w:cs="Times New Roman"/>
          <w:sz w:val="28"/>
          <w:szCs w:val="28"/>
          <w:lang w:eastAsia="ru-RU"/>
        </w:rPr>
        <w:t>и.</w:t>
      </w:r>
    </w:p>
    <w:p>
      <w:pPr>
        <w:pStyle w:val="Normal"/>
        <w:widowControl w:val="false"/>
        <w:spacing w:lineRule="auto" w:line="240" w:before="0" w:after="0"/>
        <w:ind w:firstLine="851"/>
        <w:jc w:val="both"/>
        <w:rPr>
          <w:rFonts w:ascii="Times New Roman" w:hAnsi="Times New Roman" w:eastAsia="Times New Roman" w:cs="Times New Roman"/>
          <w:color w:val="00000A"/>
          <w:highlight w:val="white"/>
          <w:lang w:eastAsia="ru-RU"/>
        </w:rPr>
      </w:pPr>
      <w:r>
        <w:rPr>
          <w:rFonts w:eastAsia="Times New Roman" w:cs="Times New Roman"/>
          <w:sz w:val="28"/>
          <w:szCs w:val="28"/>
          <w:lang w:eastAsia="ru-RU"/>
        </w:rPr>
        <w:t>4.1.11.</w:t>
      </w:r>
      <w:r>
        <w:rPr>
          <w:rFonts w:eastAsia="Times New Roman" w:cs="Times New Roman"/>
          <w:color w:val="FF0000"/>
          <w:sz w:val="28"/>
          <w:szCs w:val="28"/>
          <w:lang w:eastAsia="ru-RU"/>
        </w:rPr>
        <w:t> </w:t>
      </w:r>
      <w:r>
        <w:rPr>
          <w:rFonts w:eastAsia="Times New Roman" w:cs="Times New Roman"/>
          <w:color w:val="00000A"/>
          <w:sz w:val="28"/>
          <w:szCs w:val="28"/>
          <w:highlight w:val="white"/>
          <w:lang w:eastAsia="ru-RU"/>
        </w:rPr>
        <w:t>Документы воинского учета — для граждан, пребывающих в запасе, и лиц, подлежащих призыву на военную службу.</w:t>
      </w:r>
    </w:p>
    <w:p>
      <w:pPr>
        <w:pStyle w:val="Normal"/>
        <w:widowControl w:val="false"/>
        <w:spacing w:lineRule="auto" w:line="240" w:before="0" w:after="0"/>
        <w:ind w:firstLine="851"/>
        <w:jc w:val="both"/>
        <w:rPr>
          <w:rFonts w:ascii="Calibri" w:hAnsi="Calibri" w:eastAsia="Times New Roman" w:cs="Calibri"/>
          <w:lang w:eastAsia="ru-RU"/>
        </w:rPr>
      </w:pPr>
      <w:r>
        <w:rPr>
          <w:rFonts w:eastAsia="Times New Roman" w:cs="Times New Roman"/>
          <w:sz w:val="28"/>
          <w:szCs w:val="28"/>
          <w:lang w:eastAsia="ru-RU"/>
        </w:rPr>
        <w:t>4.1.12. Заключение медицинской организации об отсутствии заболевания, препятствующего поступлению на муниципальную службу, учетной формы № 001-ГС/у в соответствии с Перечнем заболеваний, препятствующих поступлению на государственную гражданскую службу Российской Федерации и муниципальную службу или ее прохождению, утвержденным приказом Министерства здравоохранения и социального развития Российской Федерации от 14 декабря 2009 года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p>
    <w:p>
      <w:pPr>
        <w:pStyle w:val="Normal"/>
        <w:widowControl w:val="false"/>
        <w:spacing w:lineRule="auto" w:line="240" w:before="0" w:after="0"/>
        <w:ind w:firstLine="851"/>
        <w:jc w:val="both"/>
        <w:rPr>
          <w:rFonts w:ascii="Calibri" w:hAnsi="Calibri" w:eastAsia="Times New Roman" w:cs="Calibri"/>
          <w:color w:val="FF0000"/>
          <w:lang w:eastAsia="ru-RU"/>
        </w:rPr>
      </w:pPr>
      <w:r>
        <w:rPr>
          <w:rFonts w:eastAsia="Times New Roman" w:cs="Times New Roman"/>
          <w:sz w:val="28"/>
          <w:szCs w:val="28"/>
          <w:lang w:eastAsia="ru-RU"/>
        </w:rPr>
        <w:t>4.1.13.</w:t>
      </w:r>
      <w:r>
        <w:rPr>
          <w:rFonts w:eastAsia="Times New Roman" w:cs="Times New Roman"/>
          <w:color w:val="FF0000"/>
          <w:sz w:val="28"/>
          <w:szCs w:val="28"/>
          <w:lang w:eastAsia="ru-RU"/>
        </w:rPr>
        <w:t> </w:t>
      </w:r>
      <w:r>
        <w:rPr>
          <w:rFonts w:eastAsia="Times New Roman" w:cs="Times New Roman"/>
          <w:sz w:val="28"/>
          <w:szCs w:val="28"/>
          <w:lang w:eastAsia="ru-RU"/>
        </w:rPr>
        <w:t>Справку об отсутствии медицинских противопоказаний для работы с использованием сведений, составляющих государственную тайну, по форме, утвержденной приказом Министерства здравоохранения и социального развития Российской Федерации от 26 августа 2011 года № 989н «Об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w:t>
      </w:r>
      <w:r>
        <w:rPr>
          <w:rFonts w:eastAsia="Times New Roman" w:cs="Calibri" w:ascii="Calibri" w:hAnsi="Calibri"/>
          <w:sz w:val="20"/>
          <w:szCs w:val="20"/>
          <w:lang w:eastAsia="ru-RU"/>
        </w:rPr>
        <w:t>.</w:t>
      </w:r>
    </w:p>
    <w:p>
      <w:pPr>
        <w:pStyle w:val="Normal"/>
        <w:widowControl w:val="false"/>
        <w:spacing w:lineRule="auto" w:line="240" w:before="0" w:after="0"/>
        <w:ind w:firstLine="851"/>
        <w:jc w:val="both"/>
        <w:rPr>
          <w:rFonts w:ascii="Times New Roman" w:hAnsi="Times New Roman" w:eastAsia="Times New Roman" w:cs="Times New Roman"/>
          <w:color w:val="00000A"/>
          <w:lang w:eastAsia="ru-RU"/>
        </w:rPr>
      </w:pPr>
      <w:r>
        <w:rPr>
          <w:rFonts w:eastAsia="Times New Roman" w:cs="Times New Roman"/>
          <w:sz w:val="28"/>
          <w:szCs w:val="20"/>
          <w:lang w:eastAsia="ru-RU"/>
        </w:rPr>
        <w:t xml:space="preserve">4.1.14. </w:t>
      </w:r>
      <w:r>
        <w:rPr>
          <w:rFonts w:eastAsia="Times New Roman" w:cs="Times New Roman"/>
          <w:sz w:val="28"/>
          <w:szCs w:val="28"/>
          <w:highlight w:val="white"/>
          <w:lang w:eastAsia="ru-RU"/>
        </w:rPr>
        <w:t>Реестр представления/приема справки</w:t>
      </w:r>
      <w:r>
        <w:rPr>
          <w:rFonts w:eastAsia="Times New Roman" w:cs="Times New Roman"/>
          <w:color w:val="00000A"/>
          <w:sz w:val="28"/>
          <w:szCs w:val="28"/>
          <w:highlight w:val="white"/>
          <w:lang w:eastAsia="ru-RU"/>
        </w:rPr>
        <w:t xml:space="preserve"> о доходах, расходах, об имуществе и обязательствах имущественного характера</w:t>
      </w:r>
      <w:r>
        <w:rPr>
          <w:rFonts w:eastAsia="Times New Roman" w:cs="Times New Roman"/>
          <w:color w:val="FF0000"/>
          <w:sz w:val="28"/>
          <w:szCs w:val="28"/>
          <w:highlight w:val="white"/>
          <w:lang w:eastAsia="ru-RU"/>
        </w:rPr>
        <w:t xml:space="preserve"> </w:t>
      </w:r>
      <w:r>
        <w:rPr>
          <w:rFonts w:eastAsia="Times New Roman" w:cs="Times New Roman"/>
          <w:sz w:val="28"/>
          <w:szCs w:val="28"/>
          <w:highlight w:val="white"/>
          <w:lang w:eastAsia="ru-RU"/>
        </w:rPr>
        <w:t>или уведомление о вручении, либо иные документы, подтверждающие направление Губернатору Белгородской области сведений о своих доходах, расходах, об имуществе и обязательствах имущественного характера, доходах, расходах, об имуществе и обязательствах имущественного характера своих супруги (супруга) и несовершеннолетних детей</w:t>
      </w:r>
      <w:r>
        <w:rPr>
          <w:rFonts w:eastAsia="Times New Roman" w:cs="Times New Roman"/>
          <w:color w:val="00000A"/>
          <w:sz w:val="28"/>
          <w:szCs w:val="28"/>
          <w:highlight w:val="white"/>
          <w:lang w:eastAsia="ru-RU"/>
        </w:rPr>
        <w:t xml:space="preserve">. Предоставление указанных сведений осуществляется в соответствии с законом Белгородской области от </w:t>
      </w:r>
      <w:r>
        <w:rPr>
          <w:rFonts w:eastAsia="Times New Roman" w:cs="Times New Roman"/>
          <w:sz w:val="28"/>
          <w:szCs w:val="28"/>
          <w:highlight w:val="white"/>
          <w:lang w:eastAsia="ru-RU"/>
        </w:rPr>
        <w:t>09 ноября 2017 года</w:t>
      </w:r>
      <w:r>
        <w:rPr>
          <w:rFonts w:eastAsia="Times New Roman" w:cs="Times New Roman"/>
          <w:color w:val="FF0000"/>
          <w:sz w:val="28"/>
          <w:szCs w:val="28"/>
          <w:highlight w:val="white"/>
          <w:lang w:eastAsia="ru-RU"/>
        </w:rPr>
        <w:t xml:space="preserve"> </w:t>
      </w:r>
      <w:r>
        <w:rPr>
          <w:rFonts w:eastAsia="Times New Roman" w:cs="Times New Roman"/>
          <w:color w:val="00000A"/>
          <w:sz w:val="28"/>
          <w:szCs w:val="28"/>
          <w:highlight w:val="white"/>
          <w:lang w:eastAsia="ru-RU"/>
        </w:rPr>
        <w:t>№ 202 «О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проведения проверки достоверности и полноты указанных сведений».</w:t>
      </w:r>
    </w:p>
    <w:p>
      <w:pPr>
        <w:pStyle w:val="Normal"/>
        <w:widowControl w:val="false"/>
        <w:spacing w:lineRule="auto" w:line="240" w:before="0" w:after="0"/>
        <w:ind w:firstLine="851"/>
        <w:jc w:val="both"/>
        <w:rPr>
          <w:rFonts w:ascii="Times New Roman" w:hAnsi="Times New Roman" w:eastAsia="Times New Roman" w:cs="Times New Roman"/>
          <w:lang w:eastAsia="ru-RU"/>
        </w:rPr>
      </w:pPr>
      <w:r>
        <w:rPr>
          <w:rFonts w:eastAsia="Times New Roman" w:cs="Times New Roman"/>
          <w:sz w:val="28"/>
          <w:szCs w:val="28"/>
          <w:lang w:eastAsia="ru-RU"/>
        </w:rPr>
        <w:t>4.1.15.</w:t>
      </w:r>
      <w:r>
        <w:rPr>
          <w:rFonts w:eastAsia="Times New Roman" w:cs="Times New Roman"/>
          <w:color w:val="FF0000"/>
          <w:sz w:val="28"/>
          <w:szCs w:val="28"/>
          <w:lang w:eastAsia="ru-RU"/>
        </w:rPr>
        <w:t xml:space="preserve"> </w:t>
      </w:r>
      <w:r>
        <w:rPr>
          <w:rFonts w:eastAsia="Times New Roman" w:cs="Times New Roman"/>
          <w:color w:val="00000A"/>
          <w:sz w:val="28"/>
          <w:szCs w:val="28"/>
          <w:highlight w:val="white"/>
          <w:lang w:eastAsia="ru-RU"/>
        </w:rPr>
        <w:t xml:space="preserve">Сведения </w:t>
      </w:r>
      <w:r>
        <w:rPr>
          <w:rFonts w:eastAsia="Times New Roman" w:cs="Times New Roman"/>
          <w:sz w:val="28"/>
          <w:szCs w:val="28"/>
          <w:highlight w:val="white"/>
          <w:lang w:eastAsia="ru-RU"/>
        </w:rPr>
        <w:t xml:space="preserve">об </w:t>
      </w:r>
      <w:r>
        <w:rPr>
          <w:rFonts w:eastAsia="Times New Roman" w:cs="Times New Roman"/>
          <w:sz w:val="28"/>
          <w:szCs w:val="28"/>
          <w:lang w:eastAsia="ru-RU"/>
        </w:rPr>
        <w:t>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w:t>
      </w:r>
      <w:r>
        <w:rPr>
          <w:rFonts w:eastAsia="Times New Roman" w:cs="Times New Roman"/>
          <w:color w:val="FF0000"/>
          <w:sz w:val="28"/>
          <w:szCs w:val="28"/>
          <w:lang w:eastAsia="ru-RU"/>
        </w:rPr>
        <w:t xml:space="preserve"> </w:t>
      </w:r>
      <w:r>
        <w:rPr>
          <w:rFonts w:eastAsia="Times New Roman" w:cs="Times New Roman"/>
          <w:color w:val="00000A"/>
          <w:sz w:val="28"/>
          <w:szCs w:val="28"/>
          <w:highlight w:val="white"/>
          <w:lang w:eastAsia="ru-RU"/>
        </w:rPr>
        <w:t>по форме, утвержденной распоряжением Правительства Российской Федерации от</w:t>
      </w:r>
      <w:r>
        <w:rPr>
          <w:rFonts w:eastAsia="Times New Roman" w:cs="Times New Roman"/>
          <w:color w:val="FF0000"/>
          <w:sz w:val="28"/>
          <w:szCs w:val="28"/>
          <w:highlight w:val="white"/>
          <w:lang w:eastAsia="ru-RU"/>
        </w:rPr>
        <w:t xml:space="preserve"> </w:t>
      </w:r>
      <w:r>
        <w:rPr>
          <w:rFonts w:eastAsia="Times New Roman" w:cs="Times New Roman"/>
          <w:sz w:val="28"/>
          <w:szCs w:val="28"/>
          <w:highlight w:val="white"/>
          <w:lang w:eastAsia="ru-RU"/>
        </w:rPr>
        <w:t>28 декабря 2</w:t>
      </w:r>
      <w:r>
        <w:rPr>
          <w:rFonts w:eastAsia="Times New Roman" w:cs="Times New Roman"/>
          <w:color w:val="00000A"/>
          <w:sz w:val="28"/>
          <w:szCs w:val="28"/>
          <w:highlight w:val="white"/>
          <w:lang w:eastAsia="ru-RU"/>
        </w:rPr>
        <w:t>016 года № 2867-р</w:t>
      </w:r>
      <w:r>
        <w:rPr>
          <w:rFonts w:eastAsia="Times New Roman" w:cs="Times New Roman"/>
          <w:color w:val="FF0000"/>
          <w:sz w:val="28"/>
          <w:szCs w:val="28"/>
          <w:lang w:eastAsia="ru-RU"/>
        </w:rPr>
        <w:t xml:space="preserve"> </w:t>
      </w:r>
      <w:r>
        <w:rPr>
          <w:rFonts w:eastAsia="Times New Roman" w:cs="Times New Roman"/>
          <w:sz w:val="28"/>
          <w:szCs w:val="28"/>
          <w:lang w:eastAsia="ru-RU"/>
        </w:rPr>
        <w:t>«Об утверждении формы представления сведений об адресах сайтов и (или) страниц сайтов в информационно-телекоммуникационной сети «Интернет», на которых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w:t>
      </w:r>
    </w:p>
    <w:p>
      <w:pPr>
        <w:pStyle w:val="Normal"/>
        <w:widowControl w:val="false"/>
        <w:spacing w:lineRule="auto" w:line="240" w:before="0" w:after="0"/>
        <w:ind w:firstLine="851"/>
        <w:jc w:val="both"/>
        <w:rPr>
          <w:rFonts w:ascii="Times New Roman" w:hAnsi="Times New Roman" w:eastAsia="Times New Roman" w:cs="Times New Roman"/>
          <w:highlight w:val="white"/>
          <w:lang w:eastAsia="ru-RU"/>
        </w:rPr>
      </w:pPr>
      <w:r>
        <w:rPr>
          <w:rFonts w:eastAsia="Times New Roman" w:cs="Times New Roman"/>
          <w:sz w:val="28"/>
          <w:szCs w:val="28"/>
          <w:lang w:eastAsia="ru-RU"/>
        </w:rPr>
        <w:t>4.1.16. Справку о наличии (отсутствии) судимости и (или) факта уголовного преследования либо о прекращении уголовного преследования по форме, утвержденной приказом Министерства внутренних дел Российской Федерации от 27 сентября 2019 года № 660 «Об утверждении Административного регламента Министерства внутренних дел Российской Федерации по предоставлению государственной услуги по выдач</w:t>
      </w:r>
      <w:r>
        <w:rPr>
          <w:rFonts w:eastAsia="Times New Roman" w:cs="Times New Roman"/>
          <w:sz w:val="28"/>
          <w:szCs w:val="28"/>
          <w:highlight w:val="white"/>
          <w:lang w:eastAsia="ru-RU"/>
        </w:rPr>
        <w:t>е справок о наличии (отсутствии) судимости и (или) факта уголовного преследования либо о прекращении уголовного преследования».</w:t>
      </w:r>
    </w:p>
    <w:p>
      <w:pPr>
        <w:pStyle w:val="Normal"/>
        <w:widowControl w:val="false"/>
        <w:spacing w:lineRule="auto" w:line="240" w:before="0" w:after="0"/>
        <w:ind w:firstLine="851"/>
        <w:jc w:val="both"/>
        <w:rPr>
          <w:rFonts w:ascii="Times New Roman" w:hAnsi="Times New Roman" w:eastAsia="Times New Roman" w:cs="Times New Roman"/>
          <w:lang w:eastAsia="ru-RU"/>
        </w:rPr>
      </w:pPr>
      <w:r>
        <w:rPr>
          <w:rFonts w:eastAsia="Times New Roman" w:cs="Times New Roman"/>
          <w:sz w:val="28"/>
          <w:szCs w:val="28"/>
          <w:highlight w:val="white"/>
          <w:lang w:eastAsia="ru-RU"/>
        </w:rPr>
        <w:t>4.1.17. С</w:t>
      </w:r>
      <w:r>
        <w:rPr>
          <w:rFonts w:eastAsia="Times New Roman" w:cs="Times New Roman"/>
          <w:color w:val="00000A"/>
          <w:sz w:val="28"/>
          <w:szCs w:val="28"/>
          <w:highlight w:val="white"/>
          <w:lang w:eastAsia="ru-RU"/>
        </w:rPr>
        <w:t>огласие на обработку персональных данных</w:t>
      </w:r>
      <w:r>
        <w:rPr>
          <w:rFonts w:eastAsia="Times New Roman" w:cs="Times New Roman"/>
          <w:sz w:val="28"/>
          <w:szCs w:val="28"/>
          <w:highlight w:val="white"/>
          <w:lang w:eastAsia="ru-RU"/>
        </w:rPr>
        <w:t xml:space="preserve"> по форме согласно</w:t>
      </w:r>
      <w:r>
        <w:rPr>
          <w:rFonts w:eastAsia="Times New Roman" w:cs="Times New Roman"/>
          <w:color w:val="FF0000"/>
          <w:sz w:val="28"/>
          <w:szCs w:val="28"/>
          <w:highlight w:val="white"/>
          <w:u w:val="single"/>
          <w:lang w:eastAsia="ru-RU"/>
        </w:rPr>
        <w:t xml:space="preserve"> </w:t>
      </w:r>
      <w:r>
        <w:rPr>
          <w:rFonts w:eastAsia="Times New Roman" w:cs="Times New Roman"/>
          <w:sz w:val="28"/>
          <w:szCs w:val="28"/>
          <w:highlight w:val="white"/>
          <w:lang w:eastAsia="ru-RU"/>
        </w:rPr>
        <w:t>приложению № 2</w:t>
      </w:r>
      <w:r>
        <w:rPr>
          <w:rFonts w:eastAsia="Times New Roman" w:cs="Times New Roman"/>
          <w:color w:val="FF0000"/>
          <w:sz w:val="28"/>
          <w:szCs w:val="28"/>
          <w:highlight w:val="white"/>
          <w:lang w:eastAsia="ru-RU"/>
        </w:rPr>
        <w:t xml:space="preserve"> </w:t>
      </w:r>
      <w:r>
        <w:rPr>
          <w:rFonts w:eastAsia="Times New Roman" w:cs="Times New Roman"/>
          <w:sz w:val="28"/>
          <w:szCs w:val="28"/>
          <w:highlight w:val="white"/>
          <w:lang w:eastAsia="ru-RU"/>
        </w:rPr>
        <w:t>к настоящему Положению</w:t>
      </w:r>
      <w:r>
        <w:rPr>
          <w:rFonts w:eastAsia="Times New Roman" w:cs="Times New Roman"/>
          <w:sz w:val="28"/>
          <w:szCs w:val="28"/>
          <w:lang w:eastAsia="ru-RU"/>
        </w:rPr>
        <w:t>.</w:t>
      </w:r>
    </w:p>
    <w:p>
      <w:pPr>
        <w:pStyle w:val="Normal"/>
        <w:widowControl w:val="false"/>
        <w:tabs>
          <w:tab w:val="clear" w:pos="708"/>
          <w:tab w:val="left" w:pos="1560" w:leader="none"/>
        </w:tabs>
        <w:spacing w:lineRule="auto" w:line="240" w:before="0" w:after="0"/>
        <w:ind w:firstLine="851"/>
        <w:jc w:val="both"/>
        <w:rPr>
          <w:rFonts w:ascii="Times New Roman" w:hAnsi="Times New Roman" w:eastAsia="Times New Roman" w:cs="Times New Roman"/>
          <w:lang w:eastAsia="ru-RU"/>
        </w:rPr>
      </w:pPr>
      <w:r>
        <w:rPr>
          <w:rFonts w:eastAsia="Times New Roman" w:cs="Times New Roman"/>
          <w:sz w:val="28"/>
          <w:szCs w:val="28"/>
          <w:lang w:eastAsia="ru-RU"/>
        </w:rPr>
        <w:t>4.1.18. П</w:t>
      </w:r>
      <w:r>
        <w:rPr>
          <w:rFonts w:eastAsia="Times New Roman" w:cs="Times New Roman"/>
          <w:color w:val="00000A"/>
          <w:sz w:val="28"/>
          <w:szCs w:val="28"/>
          <w:highlight w:val="white"/>
          <w:lang w:eastAsia="ru-RU"/>
        </w:rPr>
        <w:t xml:space="preserve">рограмму социально-экономического развития Ровеньского района, в которой дается развернутое описание приоритетных, по мнению кандидата, направлений работы администрации Ровеньского района на срок действия контракта главы администрации </w:t>
      </w:r>
      <w:r>
        <w:rPr>
          <w:rFonts w:eastAsia="Times New Roman" w:cs="Times New Roman"/>
          <w:color w:val="00000A"/>
          <w:sz w:val="28"/>
          <w:szCs w:val="28"/>
          <w:lang w:eastAsia="ru-RU"/>
        </w:rPr>
        <w:t>Ровеньского района.</w:t>
      </w:r>
    </w:p>
    <w:p>
      <w:pPr>
        <w:pStyle w:val="Normal"/>
        <w:widowControl w:val="false"/>
        <w:tabs>
          <w:tab w:val="clear" w:pos="708"/>
          <w:tab w:val="left" w:pos="1560" w:leader="none"/>
        </w:tabs>
        <w:spacing w:lineRule="auto" w:line="240" w:before="0" w:after="0"/>
        <w:ind w:firstLine="851"/>
        <w:jc w:val="both"/>
        <w:rPr>
          <w:rFonts w:ascii="Times New Roman" w:hAnsi="Times New Roman" w:eastAsia="Times New Roman" w:cs="Times New Roman"/>
          <w:lang w:eastAsia="ru-RU"/>
        </w:rPr>
      </w:pPr>
      <w:r>
        <w:rPr>
          <w:rFonts w:eastAsia="Times New Roman" w:cs="Times New Roman"/>
          <w:sz w:val="28"/>
          <w:szCs w:val="28"/>
          <w:lang w:eastAsia="ru-RU"/>
        </w:rPr>
        <w:t xml:space="preserve">4.1.19 </w:t>
      </w:r>
      <w:r>
        <w:rPr>
          <w:rFonts w:eastAsia="Times New Roman" w:cs="Times New Roman"/>
          <w:sz w:val="28"/>
          <w:szCs w:val="28"/>
          <w:highlight w:val="white"/>
          <w:lang w:eastAsia="ru-RU"/>
        </w:rPr>
        <w:t>П</w:t>
      </w:r>
      <w:r>
        <w:rPr>
          <w:rFonts w:eastAsia="Times New Roman" w:cs="Times New Roman"/>
          <w:color w:val="00000A"/>
          <w:sz w:val="28"/>
          <w:szCs w:val="28"/>
          <w:highlight w:val="white"/>
          <w:lang w:eastAsia="ru-RU"/>
        </w:rPr>
        <w:t xml:space="preserve">роект </w:t>
      </w:r>
      <w:r>
        <w:rPr>
          <w:rFonts w:eastAsia="Times New Roman" w:cs="Times New Roman"/>
          <w:sz w:val="28"/>
          <w:szCs w:val="28"/>
          <w:highlight w:val="white"/>
          <w:lang w:eastAsia="ru-RU"/>
        </w:rPr>
        <w:t xml:space="preserve">структуры </w:t>
      </w:r>
      <w:r>
        <w:rPr>
          <w:rFonts w:eastAsia="Times New Roman" w:cs="Times New Roman"/>
          <w:color w:val="00000A"/>
          <w:sz w:val="28"/>
          <w:szCs w:val="28"/>
          <w:highlight w:val="white"/>
          <w:lang w:eastAsia="ru-RU"/>
        </w:rPr>
        <w:t>администрации Ровеньского района</w:t>
      </w:r>
      <w:r>
        <w:rPr>
          <w:rFonts w:eastAsia="Times New Roman" w:cs="Times New Roman"/>
          <w:color w:val="00000A"/>
          <w:sz w:val="28"/>
          <w:szCs w:val="28"/>
          <w:lang w:eastAsia="ru-RU"/>
        </w:rPr>
        <w:t xml:space="preserve"> с указанием основных направлений деятельности и ее структурных подразделений.</w:t>
      </w:r>
    </w:p>
    <w:p>
      <w:pPr>
        <w:pStyle w:val="Normal"/>
        <w:widowControl w:val="false"/>
        <w:tabs>
          <w:tab w:val="clear" w:pos="708"/>
          <w:tab w:val="left" w:pos="1560" w:leader="none"/>
        </w:tabs>
        <w:spacing w:lineRule="auto" w:line="240" w:before="0" w:after="0"/>
        <w:ind w:firstLine="851"/>
        <w:jc w:val="both"/>
        <w:rPr>
          <w:rFonts w:ascii="Times New Roman" w:hAnsi="Times New Roman" w:eastAsia="Times New Roman" w:cs="Times New Roman"/>
          <w:lang w:eastAsia="ru-RU"/>
        </w:rPr>
      </w:pPr>
      <w:r>
        <w:rPr>
          <w:rFonts w:eastAsia="Times New Roman" w:cs="Times New Roman"/>
          <w:sz w:val="28"/>
          <w:szCs w:val="28"/>
          <w:lang w:eastAsia="ru-RU"/>
        </w:rPr>
        <w:t xml:space="preserve">4.1.20. </w:t>
      </w:r>
      <w:r>
        <w:rPr>
          <w:rFonts w:eastAsia="Times New Roman" w:cs="Times New Roman"/>
          <w:sz w:val="28"/>
          <w:szCs w:val="28"/>
          <w:highlight w:val="white"/>
          <w:lang w:eastAsia="ru-RU"/>
        </w:rPr>
        <w:t>К</w:t>
      </w:r>
      <w:r>
        <w:rPr>
          <w:rFonts w:eastAsia="Times New Roman" w:cs="Times New Roman"/>
          <w:color w:val="00000A"/>
          <w:sz w:val="28"/>
          <w:szCs w:val="28"/>
          <w:highlight w:val="white"/>
          <w:lang w:eastAsia="ru-RU"/>
        </w:rPr>
        <w:t>онтактные данные (адрес, адрес электронной почты, номер телефона).</w:t>
      </w:r>
    </w:p>
    <w:p>
      <w:pPr>
        <w:pStyle w:val="Normal"/>
        <w:widowControl w:val="false"/>
        <w:tabs>
          <w:tab w:val="clear" w:pos="708"/>
          <w:tab w:val="left" w:pos="1560" w:leader="none"/>
        </w:tabs>
        <w:spacing w:lineRule="auto" w:line="240" w:before="0" w:after="0"/>
        <w:ind w:firstLine="851"/>
        <w:jc w:val="both"/>
        <w:rPr>
          <w:rFonts w:ascii="Times New Roman" w:hAnsi="Times New Roman" w:eastAsia="Times New Roman" w:cs="Times New Roman"/>
          <w:lang w:eastAsia="ru-RU"/>
        </w:rPr>
      </w:pPr>
      <w:r>
        <w:rPr>
          <w:rFonts w:eastAsia="Times New Roman" w:cs="Times New Roman"/>
          <w:sz w:val="28"/>
          <w:szCs w:val="28"/>
          <w:lang w:eastAsia="ru-RU"/>
        </w:rPr>
        <w:t>4.1.21. Кандидатом лично либо уполномоченным им лицом также представляются копии документов, указанных в пункте 4.1 настоящего Порядка.</w:t>
      </w:r>
    </w:p>
    <w:p>
      <w:pPr>
        <w:pStyle w:val="Normal"/>
        <w:widowControl w:val="false"/>
        <w:tabs>
          <w:tab w:val="clear" w:pos="708"/>
          <w:tab w:val="left" w:pos="1560" w:leader="none"/>
        </w:tabs>
        <w:spacing w:lineRule="auto" w:line="240" w:before="0" w:after="0"/>
        <w:ind w:firstLine="851"/>
        <w:jc w:val="both"/>
        <w:rPr>
          <w:rFonts w:ascii="Times New Roman" w:hAnsi="Times New Roman" w:eastAsia="Times New Roman" w:cs="Times New Roman"/>
          <w:lang w:eastAsia="ru-RU"/>
        </w:rPr>
      </w:pPr>
      <w:r>
        <w:rPr>
          <w:rFonts w:eastAsia="Times New Roman" w:cs="Times New Roman"/>
          <w:sz w:val="28"/>
          <w:szCs w:val="28"/>
          <w:lang w:eastAsia="ru-RU"/>
        </w:rPr>
        <w:t>4.1.22. Кандидат лично либо уполномоченное им лицо вправе представить другие документы, характеризующие профессиональную подготовку кандидата, а также их копии.</w:t>
      </w:r>
    </w:p>
    <w:p>
      <w:pPr>
        <w:pStyle w:val="Normal"/>
        <w:widowControl w:val="false"/>
        <w:tabs>
          <w:tab w:val="clear" w:pos="708"/>
          <w:tab w:val="left" w:pos="1560" w:leader="none"/>
        </w:tabs>
        <w:spacing w:lineRule="auto" w:line="240" w:before="0" w:after="0"/>
        <w:ind w:firstLine="851"/>
        <w:jc w:val="both"/>
        <w:rPr>
          <w:rFonts w:ascii="Times New Roman" w:hAnsi="Times New Roman" w:eastAsia="Times New Roman" w:cs="Times New Roman"/>
          <w:lang w:eastAsia="ru-RU"/>
        </w:rPr>
      </w:pPr>
      <w:r>
        <w:rPr>
          <w:rFonts w:eastAsia="Times New Roman" w:cs="Times New Roman"/>
          <w:sz w:val="28"/>
          <w:szCs w:val="28"/>
          <w:lang w:eastAsia="ru-RU"/>
        </w:rPr>
        <w:t xml:space="preserve">4.2. </w:t>
      </w:r>
      <w:r>
        <w:rPr>
          <w:rFonts w:eastAsia="Times New Roman" w:cs="Times New Roman"/>
          <w:color w:val="00000A"/>
          <w:sz w:val="28"/>
          <w:szCs w:val="28"/>
          <w:highlight w:val="white"/>
          <w:lang w:eastAsia="ru-RU"/>
        </w:rPr>
        <w:t xml:space="preserve">В случае если кандидат лично </w:t>
      </w:r>
      <w:r>
        <w:rPr>
          <w:rFonts w:eastAsia="Times New Roman" w:cs="Times New Roman"/>
          <w:sz w:val="28"/>
          <w:szCs w:val="28"/>
          <w:highlight w:val="white"/>
          <w:lang w:eastAsia="ru-RU"/>
        </w:rPr>
        <w:t xml:space="preserve">либо уполномоченное им лицо </w:t>
      </w:r>
      <w:r>
        <w:rPr>
          <w:rFonts w:eastAsia="Times New Roman" w:cs="Times New Roman"/>
          <w:color w:val="00000A"/>
          <w:sz w:val="28"/>
          <w:szCs w:val="28"/>
          <w:highlight w:val="white"/>
          <w:lang w:eastAsia="ru-RU"/>
        </w:rPr>
        <w:t xml:space="preserve">указывает при подаче документов дополнительные сведения о себе (о наградах, званиях, ученых степенях и прочее), он обязан одновременно с подачей указанных </w:t>
      </w:r>
      <w:r>
        <w:rPr>
          <w:rFonts w:eastAsia="Times New Roman" w:cs="Times New Roman"/>
          <w:sz w:val="28"/>
          <w:szCs w:val="28"/>
          <w:highlight w:val="white"/>
          <w:lang w:eastAsia="ru-RU"/>
        </w:rPr>
        <w:t>сведений</w:t>
      </w:r>
      <w:r>
        <w:rPr>
          <w:rFonts w:eastAsia="Times New Roman" w:cs="Times New Roman"/>
          <w:color w:val="00000A"/>
          <w:sz w:val="28"/>
          <w:szCs w:val="28"/>
          <w:highlight w:val="white"/>
          <w:lang w:eastAsia="ru-RU"/>
        </w:rPr>
        <w:t xml:space="preserve"> представить документ</w:t>
      </w:r>
      <w:r>
        <w:rPr>
          <w:rFonts w:eastAsia="Times New Roman" w:cs="Times New Roman"/>
          <w:sz w:val="28"/>
          <w:szCs w:val="28"/>
          <w:highlight w:val="white"/>
          <w:lang w:eastAsia="ru-RU"/>
        </w:rPr>
        <w:t>ы</w:t>
      </w:r>
      <w:r>
        <w:rPr>
          <w:rFonts w:eastAsia="Times New Roman" w:cs="Times New Roman"/>
          <w:color w:val="00000A"/>
          <w:sz w:val="28"/>
          <w:szCs w:val="28"/>
          <w:highlight w:val="white"/>
          <w:lang w:eastAsia="ru-RU"/>
        </w:rPr>
        <w:t>, подтверждающи</w:t>
      </w:r>
      <w:r>
        <w:rPr>
          <w:rFonts w:eastAsia="Times New Roman" w:cs="Times New Roman"/>
          <w:sz w:val="28"/>
          <w:szCs w:val="28"/>
          <w:highlight w:val="white"/>
          <w:lang w:eastAsia="ru-RU"/>
        </w:rPr>
        <w:t>е</w:t>
      </w:r>
      <w:r>
        <w:rPr>
          <w:rFonts w:eastAsia="Times New Roman" w:cs="Times New Roman"/>
          <w:color w:val="00000A"/>
          <w:sz w:val="28"/>
          <w:szCs w:val="28"/>
          <w:highlight w:val="white"/>
          <w:lang w:eastAsia="ru-RU"/>
        </w:rPr>
        <w:t xml:space="preserve"> указанные сведения</w:t>
      </w:r>
      <w:r>
        <w:rPr>
          <w:rFonts w:eastAsia="Times New Roman" w:cs="Times New Roman"/>
          <w:sz w:val="28"/>
          <w:szCs w:val="28"/>
          <w:highlight w:val="white"/>
          <w:lang w:eastAsia="ru-RU"/>
        </w:rPr>
        <w:t>, а также их копии.</w:t>
      </w:r>
    </w:p>
    <w:p>
      <w:pPr>
        <w:pStyle w:val="Normal"/>
        <w:widowControl w:val="false"/>
        <w:spacing w:lineRule="auto" w:line="240" w:before="0" w:after="0"/>
        <w:ind w:firstLine="540"/>
        <w:jc w:val="both"/>
        <w:rPr>
          <w:rFonts w:ascii="Calibri" w:hAnsi="Calibri" w:eastAsia="Times New Roman" w:cs="Calibri"/>
          <w:highlight w:val="white"/>
          <w:lang w:eastAsia="ru-RU"/>
        </w:rPr>
      </w:pPr>
      <w:r>
        <w:rPr>
          <w:rFonts w:eastAsia="Times New Roman" w:cs="Times New Roman"/>
          <w:sz w:val="28"/>
          <w:szCs w:val="28"/>
          <w:highlight w:val="white"/>
          <w:lang w:eastAsia="ru-RU"/>
        </w:rPr>
        <w:t>4.3. П</w:t>
      </w:r>
      <w:r>
        <w:rPr>
          <w:rFonts w:eastAsia="Times New Roman" w:cs="Times New Roman"/>
          <w:color w:val="00000A"/>
          <w:sz w:val="28"/>
          <w:szCs w:val="28"/>
          <w:highlight w:val="white"/>
          <w:lang w:eastAsia="ru-RU"/>
        </w:rPr>
        <w:t xml:space="preserve">одлинники документов, указанных в пунктах </w:t>
      </w:r>
      <w:r>
        <w:rPr>
          <w:rFonts w:eastAsia="Times New Roman" w:cs="Times New Roman"/>
          <w:sz w:val="28"/>
          <w:szCs w:val="28"/>
          <w:highlight w:val="white"/>
          <w:lang w:eastAsia="ru-RU"/>
        </w:rPr>
        <w:t>4.1, 4.2</w:t>
      </w:r>
      <w:r>
        <w:rPr>
          <w:rFonts w:eastAsia="Times New Roman" w:cs="Times New Roman"/>
          <w:color w:val="00000A"/>
          <w:sz w:val="28"/>
          <w:szCs w:val="28"/>
          <w:highlight w:val="white"/>
          <w:lang w:eastAsia="ru-RU"/>
        </w:rPr>
        <w:t xml:space="preserve"> </w:t>
      </w:r>
      <w:r>
        <w:rPr>
          <w:rFonts w:eastAsia="Times New Roman" w:cs="Times New Roman"/>
          <w:sz w:val="28"/>
          <w:szCs w:val="28"/>
          <w:highlight w:val="white"/>
          <w:lang w:eastAsia="ru-RU"/>
        </w:rPr>
        <w:t>раздела 4</w:t>
      </w:r>
      <w:r>
        <w:rPr>
          <w:rFonts w:eastAsia="Times New Roman" w:cs="Times New Roman"/>
          <w:color w:val="FF0000"/>
          <w:sz w:val="28"/>
          <w:szCs w:val="28"/>
          <w:highlight w:val="white"/>
          <w:lang w:eastAsia="ru-RU"/>
        </w:rPr>
        <w:t xml:space="preserve"> </w:t>
      </w:r>
      <w:r>
        <w:rPr>
          <w:rFonts w:eastAsia="Times New Roman" w:cs="Times New Roman"/>
          <w:color w:val="00000A"/>
          <w:sz w:val="28"/>
          <w:szCs w:val="28"/>
          <w:highlight w:val="white"/>
          <w:lang w:eastAsia="ru-RU"/>
        </w:rPr>
        <w:t xml:space="preserve">настоящего </w:t>
      </w:r>
      <w:r>
        <w:rPr>
          <w:rFonts w:eastAsia="Times New Roman" w:cs="Times New Roman"/>
          <w:sz w:val="28"/>
          <w:szCs w:val="28"/>
          <w:highlight w:val="white"/>
          <w:lang w:eastAsia="ru-RU"/>
        </w:rPr>
        <w:t>Порядка</w:t>
      </w:r>
      <w:r>
        <w:rPr>
          <w:rFonts w:eastAsia="Times New Roman" w:cs="Times New Roman"/>
          <w:color w:val="00000A"/>
          <w:sz w:val="28"/>
          <w:szCs w:val="28"/>
          <w:highlight w:val="white"/>
          <w:lang w:eastAsia="ru-RU"/>
        </w:rPr>
        <w:t xml:space="preserve">, </w:t>
      </w:r>
      <w:r>
        <w:rPr>
          <w:rFonts w:eastAsia="Times New Roman" w:cs="Times New Roman"/>
          <w:sz w:val="28"/>
          <w:szCs w:val="28"/>
          <w:highlight w:val="white"/>
          <w:lang w:eastAsia="ru-RU"/>
        </w:rPr>
        <w:t>возвращаются кандидату лично или уполномоченному им лицу в день предъявления, а их копии подшиваются к делу кандидата на замещение должности главы администрации Ровеньского района.</w:t>
      </w:r>
    </w:p>
    <w:p>
      <w:pPr>
        <w:pStyle w:val="Normal"/>
        <w:widowControl w:val="false"/>
        <w:spacing w:lineRule="auto" w:line="240" w:before="0" w:after="0"/>
        <w:ind w:firstLine="540"/>
        <w:jc w:val="both"/>
        <w:rPr>
          <w:rFonts w:ascii="Calibri" w:hAnsi="Calibri" w:eastAsia="Times New Roman" w:cs="Calibri"/>
          <w:color w:val="00000A"/>
          <w:lang w:eastAsia="ru-RU"/>
        </w:rPr>
      </w:pPr>
      <w:r>
        <w:rPr>
          <w:rFonts w:eastAsia="Times New Roman" w:cs="Times New Roman"/>
          <w:sz w:val="28"/>
          <w:szCs w:val="28"/>
          <w:highlight w:val="white"/>
          <w:lang w:eastAsia="ru-RU"/>
        </w:rPr>
        <w:t>О приеме документов кандидату лично или уполномоченному им лицу выдается расписка в принятии документов от кандидата</w:t>
      </w:r>
      <w:r>
        <w:rPr>
          <w:rFonts w:eastAsia="Times New Roman" w:cs="Times New Roman"/>
          <w:color w:val="00000A"/>
          <w:sz w:val="28"/>
          <w:szCs w:val="28"/>
          <w:highlight w:val="white"/>
          <w:lang w:eastAsia="ru-RU"/>
        </w:rPr>
        <w:t xml:space="preserve"> на замещение должности главы администрации Ровеньского района </w:t>
      </w:r>
      <w:r>
        <w:rPr>
          <w:rFonts w:eastAsia="Times New Roman" w:cs="Times New Roman"/>
          <w:sz w:val="28"/>
          <w:szCs w:val="28"/>
          <w:highlight w:val="white"/>
          <w:lang w:eastAsia="ru-RU"/>
        </w:rPr>
        <w:t>с описью документов, представленных кандидатом в конкурсную комиссию по проведению конкурса на замещение должности главы администрации Ровеньского района</w:t>
      </w:r>
      <w:r>
        <w:rPr>
          <w:rFonts w:eastAsia="Times New Roman" w:cs="Times New Roman"/>
          <w:color w:val="FF0000"/>
          <w:sz w:val="28"/>
          <w:szCs w:val="28"/>
          <w:highlight w:val="white"/>
          <w:lang w:eastAsia="ru-RU"/>
        </w:rPr>
        <w:t xml:space="preserve"> </w:t>
      </w:r>
      <w:r>
        <w:rPr>
          <w:rFonts w:eastAsia="Times New Roman" w:cs="Times New Roman"/>
          <w:color w:val="00000A"/>
          <w:sz w:val="28"/>
          <w:szCs w:val="28"/>
          <w:highlight w:val="white"/>
          <w:lang w:eastAsia="ru-RU"/>
        </w:rPr>
        <w:t xml:space="preserve">по форме, согласно приложению </w:t>
      </w:r>
      <w:r>
        <w:rPr>
          <w:rFonts w:eastAsia="Times New Roman" w:cs="Times New Roman"/>
          <w:color w:val="00000A"/>
          <w:sz w:val="28"/>
          <w:szCs w:val="28"/>
          <w:highlight w:val="white"/>
          <w:shd w:fill="FFFFFF" w:val="clear"/>
          <w:lang w:eastAsia="ru-RU"/>
        </w:rPr>
        <w:t>№ 3</w:t>
      </w:r>
      <w:r>
        <w:rPr>
          <w:rFonts w:eastAsia="Times New Roman" w:cs="Times New Roman"/>
          <w:color w:val="00000A"/>
          <w:sz w:val="28"/>
          <w:szCs w:val="28"/>
          <w:shd w:fill="FFFFFF" w:val="clear"/>
          <w:lang w:eastAsia="ru-RU"/>
        </w:rPr>
        <w:t xml:space="preserve"> </w:t>
      </w:r>
      <w:r>
        <w:rPr>
          <w:rFonts w:eastAsia="Times New Roman" w:cs="Times New Roman"/>
          <w:sz w:val="28"/>
          <w:szCs w:val="28"/>
          <w:lang w:eastAsia="ru-RU"/>
        </w:rPr>
        <w:t>к настоящему Порядку</w:t>
      </w:r>
      <w:r>
        <w:rPr>
          <w:rFonts w:eastAsia="Times New Roman" w:cs="Times New Roman"/>
          <w:color w:val="00000A"/>
          <w:sz w:val="28"/>
          <w:szCs w:val="28"/>
          <w:highlight w:val="white"/>
          <w:shd w:fill="FFFFFF" w:val="clear"/>
          <w:lang w:eastAsia="ru-RU"/>
        </w:rPr>
        <w:t xml:space="preserve">. Сведения о поданных документах также вносятся в журнал </w:t>
      </w:r>
      <w:r>
        <w:rPr>
          <w:rFonts w:eastAsia="Times New Roman" w:cs="Times New Roman"/>
          <w:sz w:val="28"/>
          <w:szCs w:val="28"/>
          <w:highlight w:val="white"/>
          <w:shd w:fill="FFFFFF" w:val="clear"/>
          <w:lang w:eastAsia="ru-RU"/>
        </w:rPr>
        <w:t>регистрации кандидатов и учета</w:t>
      </w:r>
      <w:r>
        <w:rPr>
          <w:rFonts w:eastAsia="Times New Roman" w:cs="Times New Roman"/>
          <w:color w:val="FF0000"/>
          <w:sz w:val="28"/>
          <w:szCs w:val="28"/>
          <w:highlight w:val="white"/>
          <w:shd w:fill="FFFFFF" w:val="clear"/>
          <w:lang w:eastAsia="ru-RU"/>
        </w:rPr>
        <w:t xml:space="preserve"> </w:t>
      </w:r>
      <w:r>
        <w:rPr>
          <w:rFonts w:eastAsia="Times New Roman" w:cs="Times New Roman"/>
          <w:color w:val="00000A"/>
          <w:sz w:val="28"/>
          <w:szCs w:val="28"/>
          <w:highlight w:val="white"/>
          <w:shd w:fill="FFFFFF" w:val="clear"/>
          <w:lang w:eastAsia="ru-RU"/>
        </w:rPr>
        <w:t>документов, поступивших от кандидатов, участвующих в конкурсе на замещение должности главы администрации Ровеньского района, ведущийся по форме, согласно приложению № 4</w:t>
      </w:r>
      <w:r>
        <w:rPr>
          <w:rFonts w:eastAsia="Times New Roman" w:cs="Times New Roman"/>
          <w:color w:val="00000A"/>
          <w:sz w:val="28"/>
          <w:szCs w:val="28"/>
          <w:shd w:fill="FFFFFF" w:val="clear"/>
          <w:lang w:eastAsia="ru-RU"/>
        </w:rPr>
        <w:t xml:space="preserve"> </w:t>
      </w:r>
      <w:r>
        <w:rPr>
          <w:rFonts w:eastAsia="Times New Roman" w:cs="Times New Roman"/>
          <w:sz w:val="28"/>
          <w:szCs w:val="28"/>
          <w:lang w:eastAsia="ru-RU"/>
        </w:rPr>
        <w:t>к настоящему Порядку.</w:t>
      </w:r>
    </w:p>
    <w:p>
      <w:pPr>
        <w:pStyle w:val="Normal"/>
        <w:widowControl w:val="false"/>
        <w:spacing w:lineRule="auto" w:line="240" w:before="0" w:after="0"/>
        <w:ind w:firstLine="540"/>
        <w:jc w:val="both"/>
        <w:rPr>
          <w:rFonts w:ascii="Calibri" w:hAnsi="Calibri" w:eastAsia="Times New Roman" w:cs="Calibri"/>
          <w:lang w:eastAsia="ru-RU"/>
        </w:rPr>
      </w:pPr>
      <w:r>
        <w:rPr>
          <w:rFonts w:eastAsia="Times New Roman" w:cs="Times New Roman"/>
          <w:sz w:val="28"/>
          <w:szCs w:val="28"/>
          <w:lang w:eastAsia="ru-RU"/>
        </w:rPr>
        <w:t>4.4. Представленные кандидатом лично или уполномоченным им лицом сведения подлежат проверке в порядке, установленном действующим законодательством.</w:t>
      </w:r>
    </w:p>
    <w:p>
      <w:pPr>
        <w:pStyle w:val="Normal"/>
        <w:widowControl w:val="false"/>
        <w:spacing w:lineRule="auto" w:line="240" w:before="0" w:after="0"/>
        <w:ind w:firstLine="540"/>
        <w:jc w:val="both"/>
        <w:rPr>
          <w:rFonts w:ascii="Times New Roman" w:hAnsi="Times New Roman" w:eastAsia="Times New Roman" w:cs="Times New Roman"/>
          <w:lang w:eastAsia="ru-RU"/>
        </w:rPr>
      </w:pPr>
      <w:r>
        <w:rPr>
          <w:rFonts w:eastAsia="Times New Roman" w:cs="Times New Roman"/>
          <w:sz w:val="28"/>
          <w:szCs w:val="28"/>
          <w:lang w:eastAsia="ru-RU"/>
        </w:rPr>
        <w:t xml:space="preserve">Конкурсная комиссия при необходимости вправе запрашивать дополнительную информацию о кандидате в соответствующих органах и организациях, в том числе у самого кандидата. </w:t>
      </w:r>
    </w:p>
    <w:p>
      <w:pPr>
        <w:pStyle w:val="Normal"/>
        <w:widowControl w:val="false"/>
        <w:spacing w:lineRule="auto" w:line="240" w:before="0" w:after="0"/>
        <w:ind w:firstLine="540"/>
        <w:jc w:val="both"/>
        <w:rPr>
          <w:rFonts w:ascii="Times New Roman" w:hAnsi="Times New Roman" w:eastAsia="Times New Roman" w:cs="Times New Roman"/>
          <w:color w:val="00000A"/>
          <w:lang w:eastAsia="ru-RU"/>
        </w:rPr>
      </w:pPr>
      <w:r>
        <w:rPr>
          <w:rFonts w:eastAsia="Times New Roman" w:cs="Times New Roman"/>
          <w:sz w:val="28"/>
          <w:szCs w:val="28"/>
          <w:lang w:eastAsia="ru-RU"/>
        </w:rPr>
        <w:t>4.5.</w:t>
      </w:r>
      <w:r>
        <w:rPr>
          <w:rFonts w:eastAsia="Times New Roman" w:cs="Times New Roman"/>
          <w:color w:val="FF0000"/>
          <w:sz w:val="28"/>
          <w:szCs w:val="28"/>
          <w:lang w:eastAsia="ru-RU"/>
        </w:rPr>
        <w:t xml:space="preserve"> </w:t>
      </w:r>
      <w:r>
        <w:rPr>
          <w:rFonts w:eastAsia="Times New Roman" w:cs="Times New Roman"/>
          <w:color w:val="00000A"/>
          <w:sz w:val="28"/>
          <w:szCs w:val="28"/>
          <w:highlight w:val="white"/>
          <w:lang w:eastAsia="ru-RU"/>
        </w:rPr>
        <w:t xml:space="preserve">Члены конкурсной комиссии должны заблаговременно ознакомиться с программами социально-экономического развития Ровеньского района и проектами решений Муниципального совета Ровеньского района об утверждении структуры администрации Ровеньского района, </w:t>
      </w:r>
      <w:r>
        <w:rPr>
          <w:rFonts w:eastAsia="Times New Roman" w:cs="Times New Roman"/>
          <w:sz w:val="28"/>
          <w:szCs w:val="28"/>
          <w:highlight w:val="white"/>
          <w:lang w:eastAsia="ru-RU"/>
        </w:rPr>
        <w:t>представленными кандидатами</w:t>
      </w:r>
      <w:r>
        <w:rPr>
          <w:rFonts w:eastAsia="Times New Roman" w:cs="Times New Roman"/>
          <w:color w:val="00000A"/>
          <w:sz w:val="28"/>
          <w:szCs w:val="28"/>
          <w:highlight w:val="white"/>
          <w:lang w:eastAsia="ru-RU"/>
        </w:rPr>
        <w:t>.</w:t>
      </w:r>
    </w:p>
    <w:p>
      <w:pPr>
        <w:pStyle w:val="Normal"/>
        <w:widowControl w:val="false"/>
        <w:spacing w:lineRule="auto" w:line="240" w:before="0" w:after="0"/>
        <w:ind w:firstLine="540"/>
        <w:jc w:val="both"/>
        <w:rPr>
          <w:rFonts w:ascii="Times New Roman" w:hAnsi="Times New Roman" w:eastAsia="Times New Roman" w:cs="Times New Roman"/>
          <w:color w:val="00000A"/>
          <w:lang w:eastAsia="ru-RU"/>
        </w:rPr>
      </w:pPr>
      <w:r>
        <w:rPr>
          <w:rFonts w:eastAsia="Times New Roman" w:cs="Times New Roman"/>
          <w:color w:val="00000A"/>
          <w:sz w:val="28"/>
          <w:szCs w:val="28"/>
          <w:lang w:eastAsia="ru-RU"/>
        </w:rPr>
        <w:t>4.6</w:t>
      </w:r>
      <w:r>
        <w:rPr>
          <w:rFonts w:eastAsia="Times New Roman" w:cs="Times New Roman"/>
          <w:sz w:val="28"/>
          <w:szCs w:val="28"/>
          <w:highlight w:val="white"/>
          <w:lang w:eastAsia="ru-RU"/>
        </w:rPr>
        <w:t>.</w:t>
      </w:r>
      <w:r>
        <w:rPr>
          <w:rFonts w:eastAsia="Times New Roman" w:cs="Times New Roman"/>
          <w:color w:val="00000A"/>
          <w:sz w:val="28"/>
          <w:szCs w:val="28"/>
          <w:highlight w:val="white"/>
          <w:lang w:eastAsia="ru-RU"/>
        </w:rPr>
        <w:t xml:space="preserve"> Кандидат вправе до принятия конкурсной комиссией решения </w:t>
      </w:r>
      <w:r>
        <w:rPr>
          <w:rFonts w:eastAsia="Times New Roman" w:cs="Times New Roman"/>
          <w:sz w:val="28"/>
          <w:szCs w:val="28"/>
          <w:highlight w:val="white"/>
          <w:lang w:eastAsia="ru-RU"/>
        </w:rPr>
        <w:t>по результатам конкурса представить в конкурсную комиссию</w:t>
      </w:r>
      <w:r>
        <w:rPr>
          <w:rFonts w:eastAsia="Times New Roman" w:cs="Times New Roman"/>
          <w:color w:val="FF0000"/>
          <w:sz w:val="28"/>
          <w:szCs w:val="28"/>
          <w:highlight w:val="white"/>
          <w:lang w:eastAsia="ru-RU"/>
        </w:rPr>
        <w:t xml:space="preserve"> </w:t>
      </w:r>
      <w:r>
        <w:rPr>
          <w:rFonts w:eastAsia="Times New Roman" w:cs="Times New Roman"/>
          <w:color w:val="00000A"/>
          <w:sz w:val="28"/>
          <w:szCs w:val="28"/>
          <w:highlight w:val="white"/>
          <w:lang w:eastAsia="ru-RU"/>
        </w:rPr>
        <w:t xml:space="preserve">письменное заявление о снятии своей кандидатуры. </w:t>
      </w:r>
      <w:r>
        <w:rPr>
          <w:rFonts w:eastAsia="Times New Roman" w:cs="Times New Roman"/>
          <w:sz w:val="28"/>
          <w:szCs w:val="28"/>
          <w:highlight w:val="white"/>
          <w:lang w:eastAsia="ru-RU"/>
        </w:rPr>
        <w:t>С мо</w:t>
      </w:r>
      <w:r>
        <w:rPr>
          <w:rFonts w:eastAsia="Times New Roman" w:cs="Times New Roman"/>
          <w:sz w:val="28"/>
          <w:szCs w:val="28"/>
          <w:lang w:eastAsia="ru-RU"/>
        </w:rPr>
        <w:t>мента поступления указанного заявления в конкурсную комиссию кандидат считается снявшим свою кандидатуру.</w:t>
      </w:r>
    </w:p>
    <w:p>
      <w:pPr>
        <w:pStyle w:val="Normal"/>
        <w:numPr>
          <w:ilvl w:val="0"/>
          <w:numId w:val="0"/>
        </w:numPr>
        <w:spacing w:lineRule="auto" w:line="240" w:before="0" w:after="0"/>
        <w:ind w:left="0" w:hanging="0"/>
        <w:jc w:val="center"/>
        <w:outlineLvl w:val="2"/>
        <w:rPr>
          <w:rFonts w:ascii="Times New Roman" w:hAnsi="Times New Roman" w:eastAsia="Times New Roman" w:cs="Times New Roman"/>
          <w:lang w:eastAsia="ru-RU"/>
        </w:rPr>
      </w:pPr>
      <w:r>
        <w:rPr>
          <w:rFonts w:eastAsia="Times New Roman" w:cs="Times New Roman"/>
          <w:b/>
          <w:bCs/>
          <w:sz w:val="28"/>
          <w:szCs w:val="28"/>
          <w:lang w:eastAsia="ru-RU"/>
        </w:rPr>
        <w:t xml:space="preserve">5. Порядок проведения конкурса </w:t>
      </w:r>
    </w:p>
    <w:p>
      <w:pPr>
        <w:pStyle w:val="Normal"/>
        <w:spacing w:lineRule="auto" w:line="240" w:before="0" w:after="0"/>
        <w:ind w:firstLine="851"/>
        <w:jc w:val="both"/>
        <w:rPr>
          <w:rFonts w:ascii="Times New Roman" w:hAnsi="Times New Roman" w:eastAsia="Times New Roman" w:cs="Times New Roman"/>
          <w:lang w:eastAsia="ru-RU"/>
        </w:rPr>
      </w:pPr>
      <w:r>
        <w:rPr>
          <w:rFonts w:eastAsia="Times New Roman" w:cs="Times New Roman"/>
          <w:b/>
          <w:sz w:val="28"/>
          <w:szCs w:val="28"/>
          <w:lang w:eastAsia="ru-RU"/>
        </w:rPr>
        <w:br/>
        <w:tab/>
      </w:r>
      <w:r>
        <w:rPr>
          <w:rFonts w:eastAsia="Times New Roman" w:cs="Times New Roman"/>
          <w:sz w:val="28"/>
          <w:szCs w:val="28"/>
          <w:lang w:eastAsia="ru-RU"/>
        </w:rPr>
        <w:t>5.1. Регламент заседаний устанавливается конкурсной комиссией самостоятельно. Конкурсная комиссия также определяет место и время, на которое назначено собеседование с каждым из кандидатов.</w:t>
      </w:r>
    </w:p>
    <w:p>
      <w:pPr>
        <w:pStyle w:val="Normal"/>
        <w:spacing w:lineRule="auto" w:line="240" w:before="0" w:after="0"/>
        <w:ind w:firstLine="851"/>
        <w:jc w:val="both"/>
        <w:rPr>
          <w:rFonts w:ascii="Times New Roman" w:hAnsi="Times New Roman" w:eastAsia="Times New Roman" w:cs="Times New Roman"/>
          <w:lang w:eastAsia="ru-RU"/>
        </w:rPr>
      </w:pPr>
      <w:r>
        <w:rPr>
          <w:rFonts w:eastAsia="Times New Roman" w:cs="Times New Roman"/>
          <w:sz w:val="28"/>
          <w:szCs w:val="28"/>
          <w:lang w:eastAsia="ru-RU"/>
        </w:rPr>
        <w:t>5.2. Конкурс проводится в два этапа:</w:t>
      </w:r>
    </w:p>
    <w:p>
      <w:pPr>
        <w:pStyle w:val="Normal"/>
        <w:spacing w:lineRule="auto" w:line="240" w:before="0" w:after="0"/>
        <w:ind w:firstLine="851"/>
        <w:jc w:val="both"/>
        <w:rPr>
          <w:rFonts w:ascii="Times New Roman" w:hAnsi="Times New Roman" w:eastAsia="Times New Roman" w:cs="Times New Roman"/>
          <w:lang w:eastAsia="ru-RU"/>
        </w:rPr>
      </w:pPr>
      <w:r>
        <w:rPr>
          <w:rFonts w:eastAsia="Times New Roman" w:cs="Times New Roman"/>
          <w:sz w:val="28"/>
          <w:szCs w:val="28"/>
          <w:lang w:eastAsia="ru-RU"/>
        </w:rPr>
        <w:t>Первый этап проводится в форме конкурса документов, заключается в оценке соответствия документов, представленных кандидатами, требованиям настоящего Порядка.</w:t>
      </w:r>
    </w:p>
    <w:p>
      <w:pPr>
        <w:pStyle w:val="Normal"/>
        <w:spacing w:lineRule="auto" w:line="240" w:before="0" w:after="0"/>
        <w:ind w:firstLine="851"/>
        <w:jc w:val="both"/>
        <w:rPr>
          <w:rFonts w:ascii="Times New Roman" w:hAnsi="Times New Roman" w:eastAsia="Times New Roman" w:cs="Times New Roman"/>
          <w:lang w:eastAsia="ru-RU"/>
        </w:rPr>
      </w:pPr>
      <w:r>
        <w:rPr>
          <w:rFonts w:eastAsia="Times New Roman" w:cs="Times New Roman"/>
          <w:sz w:val="28"/>
          <w:szCs w:val="28"/>
          <w:lang w:eastAsia="ru-RU"/>
        </w:rPr>
        <w:t>Второй этап проводится в форме индивидуального собеседования.</w:t>
      </w:r>
    </w:p>
    <w:p>
      <w:pPr>
        <w:pStyle w:val="Normal"/>
        <w:spacing w:lineRule="auto" w:line="240" w:before="0" w:after="0"/>
        <w:ind w:firstLine="851"/>
        <w:jc w:val="both"/>
        <w:rPr>
          <w:rFonts w:ascii="Times New Roman" w:hAnsi="Times New Roman" w:eastAsia="Times New Roman" w:cs="Times New Roman"/>
          <w:lang w:eastAsia="ru-RU"/>
        </w:rPr>
      </w:pPr>
      <w:r>
        <w:rPr>
          <w:rFonts w:eastAsia="Times New Roman" w:cs="Times New Roman"/>
          <w:sz w:val="28"/>
          <w:szCs w:val="28"/>
          <w:lang w:eastAsia="ru-RU"/>
        </w:rPr>
        <w:t xml:space="preserve">В целях обеспечения сохранности интеллектуальной собственности кандидатов второй этап конкурса является закрытым. </w:t>
      </w:r>
    </w:p>
    <w:p>
      <w:pPr>
        <w:pStyle w:val="Normal"/>
        <w:spacing w:lineRule="auto" w:line="240" w:before="0" w:after="0"/>
        <w:ind w:firstLine="851"/>
        <w:jc w:val="both"/>
        <w:rPr>
          <w:rFonts w:ascii="Times New Roman" w:hAnsi="Times New Roman" w:eastAsia="Times New Roman" w:cs="Times New Roman"/>
          <w:lang w:eastAsia="ru-RU"/>
        </w:rPr>
      </w:pPr>
      <w:r>
        <w:rPr>
          <w:rFonts w:eastAsia="Times New Roman" w:cs="Times New Roman"/>
          <w:sz w:val="28"/>
          <w:szCs w:val="28"/>
          <w:lang w:eastAsia="ru-RU"/>
        </w:rPr>
        <w:t>Оба этапа конкурса могут быть проведены в один день.</w:t>
      </w:r>
    </w:p>
    <w:p>
      <w:pPr>
        <w:pStyle w:val="Normal"/>
        <w:spacing w:lineRule="auto" w:line="240" w:before="0" w:after="0"/>
        <w:ind w:firstLine="851"/>
        <w:jc w:val="both"/>
        <w:rPr>
          <w:rFonts w:ascii="Times New Roman" w:hAnsi="Times New Roman" w:eastAsia="Times New Roman" w:cs="Times New Roman"/>
          <w:lang w:eastAsia="ru-RU"/>
        </w:rPr>
      </w:pPr>
      <w:r>
        <w:rPr>
          <w:rFonts w:eastAsia="Times New Roman" w:cs="Times New Roman"/>
          <w:sz w:val="28"/>
          <w:szCs w:val="28"/>
          <w:lang w:eastAsia="ru-RU"/>
        </w:rPr>
        <w:t>5.3. При проведении первого этапа членами конкурсной комиссии изучаются документы, представленные кандидатами или уполномоченными ими представителями на:</w:t>
      </w:r>
    </w:p>
    <w:p>
      <w:pPr>
        <w:pStyle w:val="Normal"/>
        <w:spacing w:lineRule="auto" w:line="240" w:before="0" w:after="0"/>
        <w:ind w:firstLine="851"/>
        <w:jc w:val="both"/>
        <w:rPr>
          <w:rFonts w:ascii="Times New Roman" w:hAnsi="Times New Roman" w:eastAsia="Times New Roman" w:cs="Times New Roman"/>
          <w:lang w:eastAsia="ru-RU"/>
        </w:rPr>
      </w:pPr>
      <w:r>
        <w:rPr>
          <w:rFonts w:eastAsia="Times New Roman" w:cs="Times New Roman"/>
          <w:sz w:val="28"/>
          <w:szCs w:val="28"/>
          <w:lang w:eastAsia="ru-RU"/>
        </w:rPr>
        <w:t>- соответствие кандидата требованиям, установленным в пункте 3.4 раздела 3 настоящего Порядка, правилам их оформления, достоверности, содержащихся сведений.</w:t>
      </w:r>
    </w:p>
    <w:p>
      <w:pPr>
        <w:pStyle w:val="ConsPlusNormal"/>
        <w:ind w:firstLine="851"/>
        <w:jc w:val="both"/>
        <w:rPr/>
      </w:pPr>
      <w:r>
        <w:rPr>
          <w:sz w:val="28"/>
          <w:szCs w:val="28"/>
        </w:rPr>
        <w:t xml:space="preserve">По итогам рассмотрения производится отбор кандидатов, допущенных к участию во втором этапе конкурса. </w:t>
      </w:r>
    </w:p>
    <w:p>
      <w:pPr>
        <w:pStyle w:val="ConsPlusNormal"/>
        <w:ind w:firstLine="851"/>
        <w:jc w:val="both"/>
        <w:rPr>
          <w:color w:val="FF0000"/>
        </w:rPr>
      </w:pPr>
      <w:r>
        <w:rPr>
          <w:sz w:val="28"/>
          <w:szCs w:val="28"/>
        </w:rPr>
        <w:t xml:space="preserve">5.4. Решения конкурсной комиссии принимаются большинством голосов </w:t>
      </w:r>
      <w:bookmarkStart w:id="1" w:name="_Hlk89864777"/>
      <w:r>
        <w:rPr>
          <w:sz w:val="28"/>
          <w:szCs w:val="28"/>
        </w:rPr>
        <w:t>от числа присутствующих на заседании членов комиссии</w:t>
      </w:r>
      <w:bookmarkEnd w:id="1"/>
      <w:r>
        <w:rPr>
          <w:sz w:val="28"/>
          <w:szCs w:val="28"/>
        </w:rPr>
        <w:t xml:space="preserve"> при открытом голосовании. Председатель конкурсной комиссии голосует последним. В случае если голоса разделились поровну, голос председателя комиссии является решающим. При этом применительно к каждому из указанных кандидатов указываются конкретные основания, по которым кандидат не допускается к участию во втором этапе конкурса.</w:t>
      </w:r>
      <w:r>
        <w:rPr>
          <w:color w:val="FF0000"/>
          <w:sz w:val="28"/>
          <w:szCs w:val="28"/>
          <w:u w:val="single"/>
        </w:rPr>
        <w:t xml:space="preserve"> </w:t>
      </w:r>
    </w:p>
    <w:p>
      <w:pPr>
        <w:pStyle w:val="ConsPlusNormal"/>
        <w:ind w:firstLine="851"/>
        <w:jc w:val="both"/>
        <w:rPr/>
      </w:pPr>
      <w:r>
        <w:rPr>
          <w:sz w:val="28"/>
          <w:szCs w:val="28"/>
          <w:highlight w:val="white"/>
        </w:rPr>
        <w:t xml:space="preserve">Решение о результатах первого этапа конкурса, а также о дате и времени проведения второго этапа конкурса доводится до кандидата любым доступным способом не позднее двух суток с момента его принятия. </w:t>
      </w:r>
    </w:p>
    <w:p>
      <w:pPr>
        <w:pStyle w:val="ConsPlusNormal"/>
        <w:ind w:firstLine="851"/>
        <w:jc w:val="both"/>
        <w:rPr/>
      </w:pPr>
      <w:r>
        <w:rPr>
          <w:sz w:val="28"/>
          <w:szCs w:val="28"/>
        </w:rPr>
        <w:t xml:space="preserve">В случае проведения всех этапов конкурса в один день решение о результатах первого этапа конкурса, а также о дате и времени проведения второго этапа конкурса доводится до сведения кандидатов незамедлительно. </w:t>
      </w:r>
    </w:p>
    <w:p>
      <w:pPr>
        <w:pStyle w:val="ConsPlusNormal"/>
        <w:ind w:firstLine="851"/>
        <w:jc w:val="both"/>
        <w:rPr>
          <w:lang w:eastAsia="ru-RU"/>
        </w:rPr>
      </w:pPr>
      <w:r>
        <w:rPr>
          <w:sz w:val="28"/>
          <w:szCs w:val="28"/>
          <w:lang w:eastAsia="ru-RU"/>
        </w:rPr>
        <w:t>5.5. На втором этапе конкурса конкурсная комиссия поочередно (в порядке регистрации заявлений) проводит собеседование с каждым из кандидатов.</w:t>
      </w:r>
    </w:p>
    <w:p>
      <w:pPr>
        <w:pStyle w:val="Normal"/>
        <w:spacing w:lineRule="auto" w:line="240" w:before="0" w:after="0"/>
        <w:ind w:firstLine="851"/>
        <w:jc w:val="both"/>
        <w:rPr>
          <w:rFonts w:ascii="Times New Roman" w:hAnsi="Times New Roman" w:eastAsia="Times New Roman" w:cs="Times New Roman"/>
          <w:lang w:eastAsia="ru-RU"/>
        </w:rPr>
      </w:pPr>
      <w:r>
        <w:rPr>
          <w:rFonts w:eastAsia="Times New Roman" w:cs="Times New Roman"/>
          <w:sz w:val="28"/>
          <w:szCs w:val="28"/>
          <w:lang w:eastAsia="ru-RU"/>
        </w:rPr>
        <w:t xml:space="preserve">Конкурс заключается в оценке профессионального уровня кандидатов, способности кандидата замещать должность главы администрации Ровеньского района. </w:t>
      </w:r>
    </w:p>
    <w:p>
      <w:pPr>
        <w:pStyle w:val="ConsPlusNormal"/>
        <w:ind w:firstLine="851"/>
        <w:jc w:val="both"/>
        <w:rPr>
          <w:rFonts w:ascii="Calibri" w:hAnsi="Calibri" w:cs="Calibri"/>
          <w:color w:val="00000A"/>
          <w:highlight w:val="white"/>
          <w:lang w:eastAsia="ru-RU"/>
        </w:rPr>
      </w:pPr>
      <w:r>
        <w:rPr>
          <w:sz w:val="28"/>
          <w:szCs w:val="28"/>
          <w:lang w:eastAsia="ru-RU"/>
        </w:rPr>
        <w:t xml:space="preserve">Конкурсная комиссия оценивает кандидатов на основании представленных ими программ социально-экономического развития Ровеньского района и </w:t>
      </w:r>
      <w:r>
        <w:rPr>
          <w:color w:val="00000A"/>
          <w:sz w:val="28"/>
          <w:szCs w:val="28"/>
          <w:highlight w:val="white"/>
          <w:lang w:eastAsia="ru-RU"/>
        </w:rPr>
        <w:t xml:space="preserve">проектов решений Муниципального совета Ровеньского района </w:t>
      </w:r>
      <w:r>
        <w:rPr>
          <w:sz w:val="28"/>
          <w:szCs w:val="28"/>
          <w:highlight w:val="white"/>
          <w:lang w:eastAsia="ru-RU"/>
        </w:rPr>
        <w:t xml:space="preserve">об утверждении структуры администрации </w:t>
      </w:r>
      <w:r>
        <w:rPr>
          <w:color w:val="00000A"/>
          <w:sz w:val="28"/>
          <w:szCs w:val="28"/>
          <w:highlight w:val="white"/>
          <w:lang w:eastAsia="ru-RU"/>
        </w:rPr>
        <w:t>Ровеньского района.</w:t>
      </w:r>
    </w:p>
    <w:p>
      <w:pPr>
        <w:pStyle w:val="Normal"/>
        <w:spacing w:lineRule="auto" w:line="240" w:before="0" w:after="0"/>
        <w:ind w:firstLine="851"/>
        <w:jc w:val="both"/>
        <w:rPr>
          <w:rFonts w:ascii="Times New Roman" w:hAnsi="Times New Roman" w:eastAsia="Times New Roman" w:cs="Times New Roman"/>
          <w:lang w:eastAsia="ru-RU"/>
        </w:rPr>
      </w:pPr>
      <w:r>
        <w:rPr>
          <w:rFonts w:eastAsia="Times New Roman" w:cs="Times New Roman"/>
          <w:sz w:val="28"/>
          <w:szCs w:val="28"/>
          <w:lang w:eastAsia="ru-RU"/>
        </w:rPr>
        <w:t>5.6. Собеседование начинается с представления кандидатом программы социально-экономического развития Ровеньского района, п</w:t>
      </w:r>
      <w:r>
        <w:rPr>
          <w:rFonts w:cs="Times New Roman"/>
          <w:bCs/>
          <w:sz w:val="28"/>
          <w:szCs w:val="28"/>
        </w:rPr>
        <w:t xml:space="preserve">роекта структуры администрации </w:t>
      </w:r>
      <w:r>
        <w:rPr>
          <w:rFonts w:eastAsia="Times New Roman" w:cs="Times New Roman"/>
          <w:sz w:val="28"/>
          <w:szCs w:val="28"/>
          <w:lang w:eastAsia="ru-RU"/>
        </w:rPr>
        <w:t>Ровеньского района, после чего члены конкурсной комиссии задают вопросы кандидату по существу представляемых им документов.</w:t>
      </w:r>
    </w:p>
    <w:p>
      <w:pPr>
        <w:pStyle w:val="Normal"/>
        <w:spacing w:lineRule="auto" w:line="240" w:before="0" w:after="0"/>
        <w:ind w:firstLine="851"/>
        <w:jc w:val="both"/>
        <w:rPr>
          <w:rFonts w:ascii="Times New Roman" w:hAnsi="Times New Roman" w:eastAsia="Times New Roman" w:cs="Times New Roman"/>
          <w:lang w:eastAsia="ru-RU"/>
        </w:rPr>
      </w:pPr>
      <w:r>
        <w:rPr>
          <w:rFonts w:eastAsia="Times New Roman" w:cs="Times New Roman"/>
          <w:sz w:val="28"/>
          <w:szCs w:val="28"/>
          <w:lang w:eastAsia="ru-RU"/>
        </w:rPr>
        <w:t>Члены конкурсной комиссии также вправе задать вопросы об опыте предыдущей работы или службы кандидата и об основных достижениях кандидата по предыдущим местам работы или службы, иные вопросы.</w:t>
      </w:r>
    </w:p>
    <w:p>
      <w:pPr>
        <w:pStyle w:val="Normal"/>
        <w:spacing w:lineRule="auto" w:line="240" w:before="0" w:after="0"/>
        <w:ind w:firstLine="851"/>
        <w:jc w:val="both"/>
        <w:rPr>
          <w:rFonts w:ascii="Times New Roman" w:hAnsi="Times New Roman" w:eastAsia="Times New Roman" w:cs="Times New Roman"/>
          <w:lang w:eastAsia="ru-RU"/>
        </w:rPr>
      </w:pPr>
      <w:r>
        <w:rPr>
          <w:rFonts w:eastAsia="Times New Roman" w:cs="Times New Roman"/>
          <w:sz w:val="28"/>
          <w:szCs w:val="28"/>
          <w:lang w:eastAsia="ru-RU"/>
        </w:rPr>
        <w:t>5.7. В случае привлечения конкурсной комиссией рецензентов кандидату предоставляется право высказаться по существу доводов, изложенных в рецензии.</w:t>
      </w:r>
    </w:p>
    <w:p>
      <w:pPr>
        <w:pStyle w:val="Normal"/>
        <w:spacing w:lineRule="auto" w:line="240" w:before="0" w:after="0"/>
        <w:ind w:firstLine="851"/>
        <w:jc w:val="both"/>
        <w:rPr>
          <w:rFonts w:ascii="Times New Roman" w:hAnsi="Times New Roman" w:eastAsia="Times New Roman" w:cs="Times New Roman"/>
          <w:lang w:eastAsia="ru-RU"/>
        </w:rPr>
      </w:pPr>
      <w:r>
        <w:rPr>
          <w:rFonts w:eastAsia="Times New Roman" w:cs="Times New Roman"/>
          <w:sz w:val="28"/>
          <w:szCs w:val="28"/>
          <w:lang w:eastAsia="ru-RU"/>
        </w:rPr>
        <w:t>5.8. По окончании собеседования каждый из членов конкурсной комиссии оценивает кандидатов путем балльной оценки (от 0 до 10 баллов), проставляемой в отношении каждого из кандидатов в бюллетене (приложение № 5 к настоящему Порядку), руководствуясь собственным правосознанием, исходя из личных знаний и опыта.</w:t>
      </w:r>
    </w:p>
    <w:p>
      <w:pPr>
        <w:pStyle w:val="Normal"/>
        <w:spacing w:lineRule="auto" w:line="240" w:before="0" w:after="0"/>
        <w:ind w:firstLine="851"/>
        <w:jc w:val="both"/>
        <w:rPr>
          <w:rFonts w:ascii="Times New Roman" w:hAnsi="Times New Roman" w:eastAsia="Times New Roman" w:cs="Times New Roman"/>
          <w:lang w:eastAsia="ru-RU"/>
        </w:rPr>
      </w:pPr>
      <w:r>
        <w:rPr>
          <w:rFonts w:eastAsia="Times New Roman" w:cs="Times New Roman"/>
          <w:sz w:val="28"/>
          <w:szCs w:val="28"/>
          <w:lang w:eastAsia="ru-RU"/>
        </w:rPr>
        <w:t>Суммарный подсчет баллов, набранных каждым из кандидатов, осуществляется счетной комиссией. Результаты подсчета оформляются протоколом заседания счетной комиссии.</w:t>
      </w:r>
    </w:p>
    <w:p>
      <w:pPr>
        <w:pStyle w:val="ConsPlusNormal"/>
        <w:ind w:firstLine="851"/>
        <w:jc w:val="both"/>
        <w:rPr>
          <w:highlight w:val="white"/>
          <w:lang w:eastAsia="ru-RU"/>
        </w:rPr>
      </w:pPr>
      <w:r>
        <w:rPr>
          <w:sz w:val="28"/>
          <w:szCs w:val="28"/>
          <w:lang w:eastAsia="ru-RU"/>
        </w:rPr>
        <w:t>Протокол заседания счетной комиссии утверждается конкурсной комиссией путем открытого голосования большинством голосов от числа присутствующих на заседании членов комиссии и подписывается всеми присутствующими членами конкурсной комиссии.</w:t>
      </w:r>
      <w:r>
        <w:rPr>
          <w:sz w:val="28"/>
          <w:szCs w:val="28"/>
          <w:highlight w:val="white"/>
          <w:lang w:eastAsia="ru-RU"/>
        </w:rPr>
        <w:t xml:space="preserve"> </w:t>
      </w:r>
    </w:p>
    <w:p>
      <w:pPr>
        <w:pStyle w:val="ConsPlusNormal"/>
        <w:ind w:firstLine="851"/>
        <w:jc w:val="both"/>
        <w:rPr>
          <w:highlight w:val="white"/>
          <w:lang w:eastAsia="ru-RU"/>
        </w:rPr>
      </w:pPr>
      <w:r>
        <w:rPr>
          <w:highlight w:val="white"/>
          <w:lang w:eastAsia="ru-RU"/>
        </w:rPr>
      </w:r>
    </w:p>
    <w:p>
      <w:pPr>
        <w:pStyle w:val="Normal"/>
        <w:widowControl w:val="false"/>
        <w:spacing w:lineRule="auto" w:line="240" w:before="0" w:after="0"/>
        <w:ind w:firstLine="540"/>
        <w:jc w:val="center"/>
        <w:rPr>
          <w:rFonts w:ascii="Times New Roman" w:hAnsi="Times New Roman" w:eastAsia="Times New Roman" w:cs="Times New Roman"/>
          <w:lang w:eastAsia="ru-RU"/>
        </w:rPr>
      </w:pPr>
      <w:r>
        <w:rPr>
          <w:rFonts w:eastAsia="Times New Roman" w:cs="Times New Roman"/>
          <w:b/>
          <w:bCs/>
          <w:sz w:val="28"/>
          <w:szCs w:val="28"/>
          <w:lang w:eastAsia="ru-RU"/>
        </w:rPr>
        <w:t>Раздел 6. Решение конкурсной комиссии по результатам конкурса</w:t>
      </w:r>
    </w:p>
    <w:p>
      <w:pPr>
        <w:pStyle w:val="Normal"/>
        <w:widowControl w:val="false"/>
        <w:spacing w:lineRule="auto" w:line="240" w:before="0" w:after="0"/>
        <w:ind w:firstLine="540"/>
        <w:jc w:val="center"/>
        <w:rPr>
          <w:rFonts w:ascii="Times New Roman" w:hAnsi="Times New Roman" w:eastAsia="Times New Roman" w:cs="Times New Roman"/>
          <w:lang w:eastAsia="ru-RU"/>
        </w:rPr>
      </w:pPr>
      <w:r>
        <w:rPr>
          <w:rFonts w:eastAsia="Times New Roman" w:cs="Times New Roman"/>
          <w:lang w:eastAsia="ru-RU"/>
        </w:rPr>
      </w:r>
    </w:p>
    <w:p>
      <w:pPr>
        <w:pStyle w:val="Normal"/>
        <w:widowControl w:val="false"/>
        <w:spacing w:lineRule="auto" w:line="240" w:before="0" w:after="0"/>
        <w:ind w:firstLine="540"/>
        <w:jc w:val="both"/>
        <w:rPr>
          <w:rFonts w:ascii="Times New Roman" w:hAnsi="Times New Roman" w:eastAsia="Times New Roman" w:cs="Times New Roman"/>
          <w:color w:val="00000A"/>
          <w:highlight w:val="white"/>
          <w:lang w:eastAsia="ru-RU"/>
        </w:rPr>
      </w:pPr>
      <w:r>
        <w:rPr>
          <w:rFonts w:eastAsia="Times New Roman" w:cs="Times New Roman"/>
          <w:sz w:val="28"/>
          <w:szCs w:val="28"/>
          <w:highlight w:val="white"/>
          <w:lang w:eastAsia="ru-RU"/>
        </w:rPr>
        <w:t>6.1.</w:t>
      </w:r>
      <w:r>
        <w:rPr>
          <w:rFonts w:eastAsia="Times New Roman" w:cs="Times New Roman"/>
          <w:color w:val="00000A"/>
          <w:sz w:val="28"/>
          <w:szCs w:val="28"/>
          <w:highlight w:val="white"/>
          <w:lang w:eastAsia="ru-RU"/>
        </w:rPr>
        <w:t xml:space="preserve"> По результатам </w:t>
      </w:r>
      <w:r>
        <w:rPr>
          <w:rFonts w:eastAsia="Times New Roman" w:cs="Times New Roman"/>
          <w:sz w:val="28"/>
          <w:szCs w:val="28"/>
          <w:highlight w:val="white"/>
          <w:lang w:eastAsia="ru-RU"/>
        </w:rPr>
        <w:t>конкурса</w:t>
      </w:r>
      <w:r>
        <w:rPr>
          <w:rFonts w:eastAsia="Times New Roman" w:cs="Times New Roman"/>
          <w:color w:val="00000A"/>
          <w:sz w:val="28"/>
          <w:szCs w:val="28"/>
          <w:highlight w:val="white"/>
          <w:lang w:eastAsia="ru-RU"/>
        </w:rPr>
        <w:t xml:space="preserve"> конкурсная комиссия принимает решение о представлении в Муниципальный совет Ровеньского района не менее двух кандидатов, набравших наибольшее количество баллов.</w:t>
      </w:r>
    </w:p>
    <w:p>
      <w:pPr>
        <w:pStyle w:val="Normal"/>
        <w:widowControl w:val="false"/>
        <w:spacing w:lineRule="auto" w:line="240" w:before="0" w:after="0"/>
        <w:ind w:firstLine="540"/>
        <w:jc w:val="both"/>
        <w:rPr>
          <w:rFonts w:ascii="Calibri" w:hAnsi="Calibri" w:eastAsia="Times New Roman" w:cs="Calibri"/>
          <w:lang w:eastAsia="ru-RU"/>
        </w:rPr>
      </w:pPr>
      <w:r>
        <w:rPr>
          <w:rFonts w:eastAsia="Times New Roman" w:cs="Times New Roman"/>
          <w:sz w:val="28"/>
          <w:szCs w:val="28"/>
          <w:lang w:eastAsia="ru-RU"/>
        </w:rPr>
        <w:t>6.2. Факт неявки кандидата на заседание конкурсной комиссии без уважительной причины приравнивается к факту подачи им заявления о снятии своей кандидатуры.</w:t>
      </w:r>
    </w:p>
    <w:p>
      <w:pPr>
        <w:pStyle w:val="Normal"/>
        <w:widowControl w:val="false"/>
        <w:spacing w:lineRule="auto" w:line="240" w:before="0" w:after="0"/>
        <w:ind w:firstLine="540"/>
        <w:jc w:val="both"/>
        <w:rPr>
          <w:rFonts w:ascii="Times New Roman" w:hAnsi="Times New Roman" w:eastAsia="Times New Roman" w:cs="Times New Roman"/>
          <w:lang w:eastAsia="ru-RU"/>
        </w:rPr>
      </w:pPr>
      <w:r>
        <w:rPr>
          <w:rFonts w:eastAsia="Times New Roman" w:cs="Times New Roman"/>
          <w:sz w:val="28"/>
          <w:szCs w:val="28"/>
          <w:lang w:eastAsia="ru-RU"/>
        </w:rPr>
        <w:t xml:space="preserve">6.3. Решение конкурсной комиссии по результатам проведения конкурса принимается в отсутствие кандидатов открытым голосованием большинством голосов от общего числа членов конкурсной комиссии по каждому кандидату отдельно. </w:t>
      </w:r>
    </w:p>
    <w:p>
      <w:pPr>
        <w:pStyle w:val="Normal"/>
        <w:widowControl w:val="false"/>
        <w:spacing w:lineRule="auto" w:line="240" w:before="0" w:after="0"/>
        <w:ind w:firstLine="540"/>
        <w:jc w:val="both"/>
        <w:rPr>
          <w:rFonts w:ascii="Calibri" w:hAnsi="Calibri" w:eastAsia="Times New Roman" w:cs="Calibri"/>
          <w:lang w:eastAsia="ru-RU"/>
        </w:rPr>
      </w:pPr>
      <w:r>
        <w:rPr>
          <w:rFonts w:eastAsia="Times New Roman" w:cs="Times New Roman"/>
          <w:sz w:val="28"/>
          <w:szCs w:val="28"/>
          <w:highlight w:val="white"/>
          <w:lang w:eastAsia="ru-RU"/>
        </w:rPr>
        <w:t>Председатель конкурсной комиссии голосует последним. В случае если голоса разделились поровну, его голос является решающим.</w:t>
      </w:r>
    </w:p>
    <w:p>
      <w:pPr>
        <w:pStyle w:val="Normal"/>
        <w:widowControl w:val="false"/>
        <w:spacing w:lineRule="auto" w:line="240" w:before="0" w:after="0"/>
        <w:ind w:firstLine="540"/>
        <w:jc w:val="both"/>
        <w:rPr>
          <w:rFonts w:ascii="Calibri" w:hAnsi="Calibri" w:eastAsia="Times New Roman" w:cs="Calibri"/>
          <w:lang w:eastAsia="ru-RU"/>
        </w:rPr>
      </w:pPr>
      <w:r>
        <w:rPr>
          <w:rFonts w:eastAsia="Times New Roman" w:cs="Times New Roman"/>
          <w:sz w:val="28"/>
          <w:szCs w:val="28"/>
          <w:lang w:eastAsia="ru-RU"/>
        </w:rPr>
        <w:t>6.4. Решение конкурсной комиссии по результатам проведения конкурса направляется в Муниципальный совет Ровеньского района незамедлительно.</w:t>
      </w:r>
    </w:p>
    <w:p>
      <w:pPr>
        <w:pStyle w:val="Normal"/>
        <w:widowControl w:val="false"/>
        <w:spacing w:lineRule="auto" w:line="240" w:before="0" w:after="0"/>
        <w:ind w:firstLine="540"/>
        <w:jc w:val="both"/>
        <w:rPr>
          <w:rFonts w:ascii="Calibri" w:hAnsi="Calibri" w:eastAsia="Times New Roman" w:cs="Calibri"/>
          <w:color w:val="00000A"/>
          <w:highlight w:val="yellow"/>
        </w:rPr>
      </w:pPr>
      <w:r>
        <w:rPr>
          <w:rFonts w:eastAsia="Times New Roman" w:cs="Times New Roman"/>
          <w:color w:val="00000A"/>
          <w:sz w:val="28"/>
          <w:szCs w:val="28"/>
          <w:highlight w:val="white"/>
          <w:lang w:eastAsia="ru-RU"/>
        </w:rPr>
        <w:t>Вместе с решением конкурсной комиссии в Муниципальный совет Ровеньского района направляются программы социально-экономического развития Ровеньского района</w:t>
      </w:r>
      <w:r>
        <w:rPr>
          <w:rFonts w:eastAsia="Times New Roman" w:cs="Times New Roman"/>
          <w:color w:val="00000A"/>
          <w:sz w:val="28"/>
          <w:szCs w:val="28"/>
          <w:lang w:eastAsia="ru-RU"/>
        </w:rPr>
        <w:t xml:space="preserve"> и </w:t>
      </w:r>
      <w:r>
        <w:rPr>
          <w:rFonts w:eastAsia="Times New Roman" w:cs="Times New Roman"/>
          <w:sz w:val="28"/>
          <w:szCs w:val="28"/>
          <w:lang w:eastAsia="ru-RU"/>
        </w:rPr>
        <w:t>проекты</w:t>
      </w:r>
      <w:r>
        <w:rPr>
          <w:rFonts w:eastAsia="Times New Roman" w:cs="Times New Roman"/>
          <w:color w:val="FF0000"/>
          <w:sz w:val="28"/>
          <w:szCs w:val="28"/>
          <w:lang w:eastAsia="ru-RU"/>
        </w:rPr>
        <w:t xml:space="preserve"> </w:t>
      </w:r>
      <w:r>
        <w:rPr>
          <w:rFonts w:eastAsia="Times New Roman" w:cs="Times New Roman"/>
          <w:sz w:val="28"/>
          <w:szCs w:val="28"/>
          <w:lang w:eastAsia="ru-RU"/>
        </w:rPr>
        <w:t>структуры администрации</w:t>
      </w:r>
      <w:r>
        <w:rPr>
          <w:rFonts w:eastAsia="Times New Roman" w:cs="Times New Roman"/>
          <w:color w:val="00000A"/>
          <w:sz w:val="28"/>
          <w:szCs w:val="28"/>
          <w:lang w:eastAsia="ru-RU"/>
        </w:rPr>
        <w:t xml:space="preserve"> Ровеньского района с указанием основных направлений деятельности и ее структурных подразделений, представленные кандидатами, победившими в конкурсе.</w:t>
      </w:r>
    </w:p>
    <w:p>
      <w:pPr>
        <w:pStyle w:val="Normal"/>
        <w:widowControl w:val="false"/>
        <w:spacing w:lineRule="auto" w:line="240" w:before="0" w:after="0"/>
        <w:ind w:firstLine="540"/>
        <w:jc w:val="both"/>
        <w:rPr>
          <w:rFonts w:ascii="Calibri" w:hAnsi="Calibri" w:eastAsia="Times New Roman" w:cs="Calibri"/>
          <w:lang w:eastAsia="ru-RU"/>
        </w:rPr>
      </w:pPr>
      <w:r>
        <w:rPr>
          <w:rFonts w:eastAsia="Times New Roman" w:cs="Times New Roman"/>
          <w:sz w:val="28"/>
          <w:szCs w:val="28"/>
          <w:highlight w:val="white"/>
          <w:lang w:eastAsia="ru-RU"/>
        </w:rPr>
        <w:t>6.5. Решение конкурсно</w:t>
      </w:r>
      <w:r>
        <w:rPr>
          <w:rFonts w:eastAsia="Times New Roman" w:cs="Times New Roman"/>
          <w:sz w:val="28"/>
          <w:szCs w:val="28"/>
          <w:lang w:eastAsia="ru-RU"/>
        </w:rPr>
        <w:t xml:space="preserve">й комиссии по результатам проведения конкурса доводится до сведения кандидатов любым доступным способом не позднее двух суток с момента его принятия. </w:t>
      </w:r>
    </w:p>
    <w:p>
      <w:pPr>
        <w:pStyle w:val="Normal"/>
        <w:widowControl w:val="false"/>
        <w:spacing w:lineRule="auto" w:line="240" w:before="0" w:after="0"/>
        <w:ind w:firstLine="540"/>
        <w:jc w:val="both"/>
        <w:rPr>
          <w:rFonts w:ascii="Times New Roman" w:hAnsi="Times New Roman" w:eastAsia="Times New Roman" w:cs="Times New Roman"/>
          <w:lang w:eastAsia="ru-RU"/>
        </w:rPr>
      </w:pPr>
      <w:r>
        <w:rPr>
          <w:rFonts w:eastAsia="Times New Roman" w:cs="Times New Roman"/>
          <w:sz w:val="28"/>
          <w:szCs w:val="28"/>
          <w:lang w:eastAsia="ru-RU"/>
        </w:rPr>
        <w:t xml:space="preserve">6.6. Если в результате проведения конкурса не были выявлены кандидаты, отвечающие требованиям, предъявляемым к кандидатам настоящим Порядком, либо конкурс был признан несостоявшимся, </w:t>
      </w:r>
      <w:r>
        <w:rPr>
          <w:rFonts w:eastAsia="Times New Roman" w:cs="Times New Roman"/>
          <w:color w:val="00000A"/>
          <w:sz w:val="28"/>
          <w:szCs w:val="28"/>
          <w:highlight w:val="white"/>
          <w:lang w:eastAsia="ru-RU"/>
        </w:rPr>
        <w:t>Муниципальный совет Ровеньского района</w:t>
      </w:r>
      <w:r>
        <w:rPr>
          <w:rFonts w:eastAsia="Times New Roman" w:cs="Times New Roman"/>
          <w:sz w:val="28"/>
          <w:szCs w:val="28"/>
          <w:lang w:eastAsia="ru-RU"/>
        </w:rPr>
        <w:t xml:space="preserve"> принимает решение о проведении повторного конкурса. </w:t>
      </w:r>
    </w:p>
    <w:p>
      <w:pPr>
        <w:pStyle w:val="Normal"/>
        <w:widowControl w:val="false"/>
        <w:spacing w:lineRule="auto" w:line="240" w:before="0" w:after="0"/>
        <w:ind w:firstLine="540"/>
        <w:jc w:val="both"/>
        <w:rPr>
          <w:rFonts w:ascii="Times New Roman" w:hAnsi="Times New Roman" w:eastAsia="Times New Roman" w:cs="Times New Roman"/>
          <w:lang w:eastAsia="ru-RU"/>
        </w:rPr>
      </w:pPr>
      <w:r>
        <w:rPr>
          <w:rFonts w:eastAsia="Times New Roman" w:cs="Times New Roman"/>
          <w:sz w:val="28"/>
          <w:szCs w:val="28"/>
          <w:lang w:eastAsia="ru-RU"/>
        </w:rPr>
        <w:t>В случае признания конкурса несостоявшимся, при проведении повторного конкурса допускается выдвижение канди</w:t>
      </w:r>
      <w:r>
        <w:rPr>
          <w:rFonts w:eastAsia="Times New Roman" w:cs="Times New Roman"/>
          <w:color w:val="000000"/>
          <w:sz w:val="28"/>
          <w:szCs w:val="28"/>
          <w:lang w:eastAsia="ru-RU"/>
        </w:rPr>
        <w:t>датов, которые выдвигались ранее.</w:t>
      </w:r>
    </w:p>
    <w:p>
      <w:pPr>
        <w:pStyle w:val="Normal"/>
        <w:widowControl w:val="false"/>
        <w:spacing w:lineRule="auto" w:line="240" w:before="0" w:after="0"/>
        <w:ind w:firstLine="540"/>
        <w:jc w:val="both"/>
        <w:rPr>
          <w:rFonts w:ascii="Calibri" w:hAnsi="Calibri" w:eastAsia="Times New Roman" w:cs="Calibri"/>
          <w:lang w:eastAsia="ru-RU"/>
        </w:rPr>
      </w:pPr>
      <w:r>
        <w:rPr>
          <w:rFonts w:eastAsia="Times New Roman" w:cs="Times New Roman"/>
          <w:sz w:val="28"/>
          <w:szCs w:val="28"/>
          <w:lang w:eastAsia="ru-RU"/>
        </w:rPr>
        <w:t xml:space="preserve">6.7. Конкурс признается несостоявшимся в следующих случаях: </w:t>
      </w:r>
    </w:p>
    <w:p>
      <w:pPr>
        <w:pStyle w:val="Normal"/>
        <w:widowControl w:val="false"/>
        <w:spacing w:lineRule="auto" w:line="240" w:before="0" w:after="0"/>
        <w:ind w:firstLine="540"/>
        <w:jc w:val="both"/>
        <w:rPr>
          <w:rFonts w:ascii="Calibri" w:hAnsi="Calibri" w:eastAsia="Times New Roman" w:cs="Calibri"/>
          <w:lang w:eastAsia="ru-RU"/>
        </w:rPr>
      </w:pPr>
      <w:r>
        <w:rPr>
          <w:rFonts w:eastAsia="Times New Roman" w:cs="Times New Roman"/>
          <w:sz w:val="28"/>
          <w:szCs w:val="28"/>
          <w:lang w:eastAsia="ru-RU"/>
        </w:rPr>
        <w:t>6.7.1. Отсутствуют кандидаты (не имеется заявлений или поданы заявления о снятии своих кандидатур) либо участвуют в конкурсе менее двух кандидатов.</w:t>
      </w:r>
    </w:p>
    <w:p>
      <w:pPr>
        <w:pStyle w:val="Normal"/>
        <w:widowControl w:val="false"/>
        <w:spacing w:lineRule="auto" w:line="240" w:before="0" w:after="0"/>
        <w:ind w:firstLine="540"/>
        <w:jc w:val="both"/>
        <w:rPr>
          <w:rFonts w:ascii="Calibri" w:hAnsi="Calibri" w:eastAsia="Times New Roman" w:cs="Calibri"/>
          <w:lang w:eastAsia="ru-RU"/>
        </w:rPr>
      </w:pPr>
      <w:r>
        <w:rPr>
          <w:rFonts w:eastAsia="Times New Roman" w:cs="Times New Roman"/>
          <w:sz w:val="28"/>
          <w:szCs w:val="28"/>
          <w:lang w:eastAsia="ru-RU"/>
        </w:rPr>
        <w:t xml:space="preserve">6.7.2. При признании всех кандидатов не соответствующими требованиям, установленным в пункте 3.5 настоящего Порядка. </w:t>
      </w:r>
    </w:p>
    <w:p>
      <w:pPr>
        <w:pStyle w:val="Normal"/>
        <w:widowControl w:val="false"/>
        <w:spacing w:lineRule="auto" w:line="240" w:before="0" w:after="0"/>
        <w:ind w:firstLine="540"/>
        <w:jc w:val="both"/>
        <w:rPr>
          <w:rFonts w:ascii="Times New Roman" w:hAnsi="Times New Roman" w:eastAsia="Times New Roman" w:cs="Times New Roman"/>
          <w:lang w:eastAsia="ru-RU"/>
        </w:rPr>
      </w:pPr>
      <w:r>
        <w:rPr>
          <w:rFonts w:eastAsia="Times New Roman" w:cs="Times New Roman"/>
          <w:sz w:val="28"/>
          <w:szCs w:val="28"/>
          <w:lang w:eastAsia="ru-RU"/>
        </w:rPr>
        <w:t xml:space="preserve">6.7.4. При недопуске к участию во втором этапе конкурса менее двух кандидатов. </w:t>
      </w:r>
    </w:p>
    <w:p>
      <w:pPr>
        <w:pStyle w:val="Normal"/>
        <w:widowControl w:val="false"/>
        <w:spacing w:lineRule="auto" w:line="240" w:before="0" w:after="0"/>
        <w:ind w:hanging="0"/>
        <w:jc w:val="both"/>
        <w:rPr>
          <w:rFonts w:ascii="Calibri" w:hAnsi="Calibri" w:eastAsia="Times New Roman" w:cs="Calibri"/>
          <w:lang w:eastAsia="ru-RU"/>
        </w:rPr>
      </w:pPr>
      <w:r>
        <w:rPr>
          <w:rFonts w:eastAsia="Times New Roman" w:cs="Calibri" w:ascii="Calibri" w:hAnsi="Calibri"/>
          <w:lang w:eastAsia="ru-RU"/>
        </w:rPr>
      </w:r>
    </w:p>
    <w:p>
      <w:pPr>
        <w:pStyle w:val="Normal"/>
        <w:numPr>
          <w:ilvl w:val="0"/>
          <w:numId w:val="0"/>
        </w:numPr>
        <w:spacing w:lineRule="auto" w:line="240" w:before="0" w:after="0"/>
        <w:ind w:left="0" w:firstLine="851"/>
        <w:jc w:val="center"/>
        <w:outlineLvl w:val="2"/>
        <w:rPr>
          <w:rFonts w:ascii="Times New Roman" w:hAnsi="Times New Roman" w:eastAsia="Times New Roman" w:cs="Times New Roman"/>
          <w:lang w:eastAsia="ru-RU"/>
        </w:rPr>
      </w:pPr>
      <w:r>
        <w:rPr>
          <w:rFonts w:eastAsia="Times New Roman" w:cs="Times New Roman"/>
          <w:b/>
          <w:bCs/>
          <w:sz w:val="28"/>
          <w:szCs w:val="28"/>
          <w:lang w:eastAsia="ru-RU"/>
        </w:rPr>
        <w:t>7. Назначение кандидата на должность главы</w:t>
      </w:r>
    </w:p>
    <w:p>
      <w:pPr>
        <w:pStyle w:val="Normal"/>
        <w:numPr>
          <w:ilvl w:val="0"/>
          <w:numId w:val="0"/>
        </w:numPr>
        <w:spacing w:lineRule="auto" w:line="240" w:before="0" w:after="0"/>
        <w:ind w:left="0" w:firstLine="851"/>
        <w:jc w:val="center"/>
        <w:outlineLvl w:val="2"/>
        <w:rPr>
          <w:rFonts w:ascii="Times New Roman" w:hAnsi="Times New Roman" w:eastAsia="Times New Roman" w:cs="Times New Roman"/>
          <w:lang w:eastAsia="ru-RU"/>
        </w:rPr>
      </w:pPr>
      <w:r>
        <w:rPr>
          <w:rFonts w:eastAsia="Times New Roman" w:cs="Times New Roman"/>
          <w:b/>
          <w:sz w:val="28"/>
          <w:szCs w:val="28"/>
          <w:lang w:eastAsia="ru-RU"/>
        </w:rPr>
        <w:t>администрации Ровеньского района</w:t>
      </w:r>
    </w:p>
    <w:p>
      <w:pPr>
        <w:pStyle w:val="Normal"/>
        <w:spacing w:lineRule="auto" w:line="240" w:before="0" w:after="0"/>
        <w:ind w:firstLine="426"/>
        <w:jc w:val="both"/>
        <w:rPr>
          <w:rFonts w:ascii="Times New Roman" w:hAnsi="Times New Roman" w:eastAsia="Times New Roman" w:cs="Times New Roman"/>
          <w:lang w:eastAsia="ru-RU"/>
        </w:rPr>
      </w:pPr>
      <w:r>
        <w:rPr>
          <w:rFonts w:eastAsia="Times New Roman" w:cs="Times New Roman"/>
          <w:sz w:val="28"/>
          <w:szCs w:val="28"/>
          <w:lang w:eastAsia="ru-RU"/>
        </w:rPr>
        <w:br/>
        <w:tab/>
        <w:t>7.1. Итоги конкурса на замещение должности главы администрации Ровеньского района</w:t>
      </w:r>
      <w:r>
        <w:rPr>
          <w:rFonts w:eastAsia="Times New Roman" w:cs="Times New Roman"/>
          <w:sz w:val="28"/>
          <w:szCs w:val="28"/>
        </w:rPr>
        <w:t xml:space="preserve"> </w:t>
      </w:r>
      <w:r>
        <w:rPr>
          <w:rFonts w:eastAsia="Times New Roman" w:cs="Times New Roman"/>
          <w:sz w:val="28"/>
          <w:szCs w:val="28"/>
          <w:lang w:eastAsia="ru-RU"/>
        </w:rPr>
        <w:t>рассматриваются на заседании Муниципального совета Ровеньского района.</w:t>
      </w:r>
    </w:p>
    <w:p>
      <w:pPr>
        <w:pStyle w:val="Normal"/>
        <w:widowControl/>
        <w:spacing w:lineRule="auto" w:line="240" w:before="0" w:after="0"/>
        <w:ind w:left="0" w:right="0" w:firstLine="624"/>
        <w:jc w:val="both"/>
        <w:rPr>
          <w:rFonts w:ascii="Times New Roman" w:hAnsi="Times New Roman" w:eastAsia="Times New Roman" w:cs="Times New Roman"/>
          <w:lang w:eastAsia="ru-RU"/>
        </w:rPr>
      </w:pPr>
      <w:r>
        <w:rPr>
          <w:rFonts w:eastAsia="Times New Roman" w:cs="Times New Roman"/>
          <w:sz w:val="28"/>
          <w:szCs w:val="28"/>
          <w:lang w:eastAsia="ru-RU"/>
        </w:rPr>
        <w:t>По кандидатурам, представленным для назначения на должность главы администрации Ровеньского района, Муниципальным советом Ровеньского района</w:t>
      </w:r>
      <w:r>
        <w:rPr>
          <w:rFonts w:eastAsia="Times New Roman" w:cs="Times New Roman"/>
          <w:sz w:val="28"/>
          <w:szCs w:val="28"/>
        </w:rPr>
        <w:t xml:space="preserve"> </w:t>
      </w:r>
      <w:r>
        <w:rPr>
          <w:rFonts w:eastAsia="Times New Roman" w:cs="Times New Roman"/>
          <w:sz w:val="28"/>
          <w:szCs w:val="28"/>
          <w:lang w:eastAsia="ru-RU"/>
        </w:rPr>
        <w:t>проводится голосование. Форма голосования определяется Муниципальным советом Ровеньского района.</w:t>
      </w:r>
    </w:p>
    <w:p>
      <w:pPr>
        <w:pStyle w:val="Normal"/>
        <w:spacing w:lineRule="auto" w:line="240" w:before="0" w:after="0"/>
        <w:ind w:firstLine="426"/>
        <w:jc w:val="both"/>
        <w:rPr>
          <w:rFonts w:ascii="Times New Roman" w:hAnsi="Times New Roman" w:eastAsia="Times New Roman" w:cs="Times New Roman"/>
          <w:lang w:eastAsia="ru-RU"/>
        </w:rPr>
      </w:pPr>
      <w:r>
        <w:rPr>
          <w:rFonts w:eastAsia="Times New Roman" w:cs="Times New Roman"/>
          <w:sz w:val="28"/>
          <w:szCs w:val="28"/>
          <w:lang w:eastAsia="ru-RU"/>
        </w:rPr>
        <w:t>7.2. Победившим признается кандидат, за которого проголосовали не менее двух третей от установленного числа членов Муниципального совета Ровеньского района.</w:t>
      </w:r>
    </w:p>
    <w:p>
      <w:pPr>
        <w:pStyle w:val="Normal"/>
        <w:spacing w:lineRule="auto" w:line="240" w:before="0" w:after="0"/>
        <w:ind w:firstLine="426"/>
        <w:jc w:val="both"/>
        <w:rPr>
          <w:rFonts w:ascii="Times New Roman" w:hAnsi="Times New Roman" w:eastAsia="Times New Roman" w:cs="Times New Roman"/>
          <w:lang w:eastAsia="ru-RU"/>
        </w:rPr>
      </w:pPr>
      <w:r>
        <w:rPr>
          <w:rFonts w:eastAsia="Times New Roman" w:cs="Times New Roman"/>
          <w:sz w:val="28"/>
          <w:szCs w:val="28"/>
          <w:lang w:eastAsia="ru-RU"/>
        </w:rPr>
        <w:t>В случае если для назначения на должность были представлены три и более кандидата и ни один из кандидатов не набрал необходимого количества голосов, проводится повторное голосование по двум кандидатурам, набравшим наибольшее количество голосов.</w:t>
      </w:r>
    </w:p>
    <w:p>
      <w:pPr>
        <w:pStyle w:val="Normal"/>
        <w:spacing w:lineRule="auto" w:line="240" w:before="0" w:after="0"/>
        <w:ind w:firstLine="426"/>
        <w:jc w:val="both"/>
        <w:rPr>
          <w:rFonts w:ascii="Times New Roman" w:hAnsi="Times New Roman" w:eastAsia="Times New Roman" w:cs="Times New Roman"/>
          <w:lang w:eastAsia="ru-RU"/>
        </w:rPr>
      </w:pPr>
      <w:r>
        <w:rPr>
          <w:rFonts w:eastAsia="Times New Roman" w:cs="Times New Roman"/>
          <w:sz w:val="28"/>
          <w:szCs w:val="28"/>
          <w:lang w:eastAsia="ru-RU"/>
        </w:rPr>
        <w:t>Победителем признается кандидат, за которого проголосовало не менее двух третей от установленного числа членов Муниципального совета Ровеньского района.</w:t>
      </w:r>
    </w:p>
    <w:p>
      <w:pPr>
        <w:pStyle w:val="Normal"/>
        <w:spacing w:lineRule="auto" w:line="240" w:before="0" w:after="0"/>
        <w:ind w:firstLine="426"/>
        <w:jc w:val="both"/>
        <w:rPr>
          <w:rFonts w:ascii="Times New Roman" w:hAnsi="Times New Roman" w:eastAsia="Times New Roman" w:cs="Times New Roman"/>
          <w:lang w:eastAsia="ru-RU"/>
        </w:rPr>
      </w:pPr>
      <w:r>
        <w:rPr>
          <w:rFonts w:eastAsia="Times New Roman" w:cs="Times New Roman"/>
          <w:sz w:val="28"/>
          <w:szCs w:val="28"/>
          <w:lang w:eastAsia="ru-RU"/>
        </w:rPr>
        <w:t>7.3. Если в результате голосования не был выявлен победитель, Муниципальный совет Ровеньского района</w:t>
      </w:r>
      <w:r>
        <w:rPr>
          <w:rFonts w:eastAsia="Times New Roman" w:cs="Times New Roman"/>
          <w:sz w:val="28"/>
          <w:szCs w:val="28"/>
        </w:rPr>
        <w:t xml:space="preserve"> </w:t>
      </w:r>
      <w:r>
        <w:rPr>
          <w:rFonts w:eastAsia="Times New Roman" w:cs="Times New Roman"/>
          <w:sz w:val="28"/>
          <w:szCs w:val="28"/>
          <w:lang w:eastAsia="ru-RU"/>
        </w:rPr>
        <w:t>принимает решение о проведении повторного конкурса.</w:t>
      </w:r>
    </w:p>
    <w:p>
      <w:pPr>
        <w:pStyle w:val="Normal"/>
        <w:spacing w:lineRule="auto" w:line="240" w:before="0" w:after="0"/>
        <w:ind w:firstLine="426"/>
        <w:jc w:val="both"/>
        <w:rPr>
          <w:rFonts w:ascii="Times New Roman" w:hAnsi="Times New Roman" w:eastAsia="Times New Roman" w:cs="Times New Roman"/>
          <w:lang w:eastAsia="ru-RU"/>
        </w:rPr>
      </w:pPr>
      <w:r>
        <w:rPr>
          <w:rFonts w:eastAsia="Times New Roman" w:cs="Times New Roman"/>
          <w:sz w:val="28"/>
          <w:szCs w:val="28"/>
          <w:lang w:eastAsia="ru-RU"/>
        </w:rPr>
        <w:t>7.4. Назначение главы администрации Ровеньского  района</w:t>
      </w:r>
      <w:r>
        <w:rPr>
          <w:rFonts w:eastAsia="Times New Roman" w:cs="Times New Roman"/>
          <w:sz w:val="28"/>
          <w:szCs w:val="28"/>
        </w:rPr>
        <w:t xml:space="preserve"> </w:t>
      </w:r>
      <w:r>
        <w:rPr>
          <w:rFonts w:eastAsia="Times New Roman" w:cs="Times New Roman"/>
          <w:sz w:val="28"/>
          <w:szCs w:val="28"/>
          <w:lang w:eastAsia="ru-RU"/>
        </w:rPr>
        <w:t>оформляется решением Муниципального совета Ровеньского района. Указанное решение подлежит официальному опубликованию в соответствии с Уставом Ровеньского района.</w:t>
      </w:r>
    </w:p>
    <w:p>
      <w:pPr>
        <w:pStyle w:val="Normal"/>
        <w:spacing w:lineRule="auto" w:line="240" w:before="0" w:after="0"/>
        <w:ind w:firstLine="426"/>
        <w:jc w:val="both"/>
        <w:rPr>
          <w:rFonts w:ascii="Times New Roman" w:hAnsi="Times New Roman" w:eastAsia="Times New Roman" w:cs="Times New Roman"/>
          <w:lang w:eastAsia="ru-RU"/>
        </w:rPr>
      </w:pPr>
      <w:r>
        <w:rPr>
          <w:rFonts w:eastAsia="Times New Roman" w:cs="Times New Roman"/>
          <w:sz w:val="28"/>
          <w:szCs w:val="28"/>
          <w:lang w:eastAsia="ru-RU"/>
        </w:rPr>
        <w:t>7.5. Контракт с главой администрации Ровеньского района</w:t>
      </w:r>
      <w:r>
        <w:rPr>
          <w:rFonts w:eastAsia="Times New Roman" w:cs="Times New Roman"/>
          <w:sz w:val="28"/>
          <w:szCs w:val="28"/>
        </w:rPr>
        <w:t xml:space="preserve"> </w:t>
      </w:r>
      <w:r>
        <w:rPr>
          <w:rFonts w:eastAsia="Times New Roman" w:cs="Times New Roman"/>
          <w:sz w:val="28"/>
          <w:szCs w:val="28"/>
          <w:lang w:eastAsia="ru-RU"/>
        </w:rPr>
        <w:t>заключается председателем Муниципального совета Ровеньского района</w:t>
      </w:r>
      <w:r>
        <w:rPr>
          <w:rFonts w:eastAsia="Times New Roman" w:cs="Times New Roman"/>
          <w:sz w:val="28"/>
          <w:szCs w:val="28"/>
        </w:rPr>
        <w:t xml:space="preserve"> </w:t>
      </w:r>
      <w:r>
        <w:rPr>
          <w:rFonts w:eastAsia="Times New Roman" w:cs="Times New Roman"/>
          <w:sz w:val="28"/>
          <w:szCs w:val="28"/>
          <w:lang w:eastAsia="ru-RU"/>
        </w:rPr>
        <w:t>на основании решения Муниципального совета Ровеньского района</w:t>
      </w:r>
      <w:r>
        <w:rPr>
          <w:rFonts w:eastAsia="Times New Roman" w:cs="Times New Roman"/>
          <w:sz w:val="28"/>
          <w:szCs w:val="28"/>
        </w:rPr>
        <w:t xml:space="preserve"> о назначении на должность главы администрации Ровеньского района.</w:t>
      </w:r>
    </w:p>
    <w:p>
      <w:pPr>
        <w:pStyle w:val="Normal"/>
        <w:spacing w:lineRule="auto" w:line="240" w:before="0" w:after="0"/>
        <w:ind w:left="4962" w:hanging="0"/>
        <w:jc w:val="both"/>
        <w:rPr>
          <w:rFonts w:ascii="Times New Roman" w:hAnsi="Times New Roman" w:eastAsia="Times New Roman" w:cs="Times New Roman"/>
          <w:lang w:eastAsia="ru-RU"/>
        </w:rPr>
      </w:pPr>
      <w:r>
        <w:rPr>
          <w:rFonts w:eastAsia="Times New Roman" w:cs="Times New Roman"/>
          <w:lang w:eastAsia="ru-RU"/>
        </w:rPr>
      </w:r>
    </w:p>
    <w:p>
      <w:pPr>
        <w:pStyle w:val="Style25"/>
        <w:ind w:firstLine="708"/>
        <w:jc w:val="both"/>
        <w:rPr/>
      </w:pPr>
      <w:r>
        <w:rPr/>
      </w:r>
    </w:p>
    <w:p>
      <w:pPr>
        <w:pStyle w:val="Style25"/>
        <w:ind w:firstLine="708"/>
        <w:jc w:val="both"/>
        <w:rPr/>
      </w:pPr>
      <w:r>
        <w:rPr/>
      </w:r>
    </w:p>
    <w:p>
      <w:pPr>
        <w:pStyle w:val="Style25"/>
        <w:ind w:firstLine="708"/>
        <w:jc w:val="both"/>
        <w:rPr/>
      </w:pPr>
      <w:r>
        <w:rPr/>
      </w:r>
    </w:p>
    <w:p>
      <w:pPr>
        <w:pStyle w:val="Style25"/>
        <w:ind w:firstLine="708"/>
        <w:jc w:val="both"/>
        <w:rPr/>
      </w:pPr>
      <w:r>
        <w:rPr/>
      </w:r>
    </w:p>
    <w:p>
      <w:pPr>
        <w:pStyle w:val="Style25"/>
        <w:ind w:firstLine="708"/>
        <w:jc w:val="both"/>
        <w:rPr/>
      </w:pPr>
      <w:r>
        <w:rPr/>
      </w:r>
    </w:p>
    <w:p>
      <w:pPr>
        <w:pStyle w:val="Style25"/>
        <w:ind w:firstLine="708"/>
        <w:jc w:val="both"/>
        <w:rPr/>
      </w:pPr>
      <w:r>
        <w:rPr/>
      </w:r>
    </w:p>
    <w:p>
      <w:pPr>
        <w:pStyle w:val="Style25"/>
        <w:ind w:firstLine="708"/>
        <w:jc w:val="both"/>
        <w:rPr/>
      </w:pPr>
      <w:r>
        <w:rPr/>
      </w:r>
    </w:p>
    <w:p>
      <w:pPr>
        <w:pStyle w:val="Style25"/>
        <w:ind w:firstLine="708"/>
        <w:jc w:val="both"/>
        <w:rPr/>
      </w:pPr>
      <w:r>
        <w:rPr/>
      </w:r>
    </w:p>
    <w:p>
      <w:pPr>
        <w:pStyle w:val="Style25"/>
        <w:ind w:firstLine="708"/>
        <w:jc w:val="both"/>
        <w:rPr/>
      </w:pPr>
      <w:r>
        <w:rPr/>
      </w:r>
    </w:p>
    <w:p>
      <w:pPr>
        <w:pStyle w:val="Style25"/>
        <w:ind w:hanging="0"/>
        <w:jc w:val="both"/>
        <w:rPr/>
      </w:pPr>
      <w:r>
        <w:rPr/>
      </w:r>
    </w:p>
    <w:p>
      <w:pPr>
        <w:pStyle w:val="Style25"/>
        <w:ind w:hanging="0"/>
        <w:jc w:val="both"/>
        <w:rPr/>
      </w:pPr>
      <w:r>
        <w:rPr/>
      </w:r>
    </w:p>
    <w:p>
      <w:pPr>
        <w:pStyle w:val="Normal"/>
        <w:spacing w:lineRule="auto" w:line="240" w:before="0" w:after="0"/>
        <w:ind w:left="4962" w:hanging="0"/>
        <w:jc w:val="right"/>
        <w:rPr>
          <w:rFonts w:ascii="Times New Roman" w:hAnsi="Times New Roman" w:eastAsia="Times New Roman" w:cs="Times New Roman"/>
          <w:b w:val="false"/>
          <w:b w:val="false"/>
        </w:rPr>
      </w:pPr>
      <w:r>
        <w:rPr>
          <w:rFonts w:eastAsia="Times New Roman" w:cs="Times New Roman"/>
          <w:b w:val="false"/>
          <w:sz w:val="28"/>
          <w:szCs w:val="28"/>
          <w:lang w:eastAsia="ru-RU"/>
        </w:rPr>
        <w:t>Приложение № 1</w:t>
      </w:r>
    </w:p>
    <w:p>
      <w:pPr>
        <w:pStyle w:val="Normal"/>
        <w:spacing w:lineRule="auto" w:line="240" w:before="0" w:after="0"/>
        <w:ind w:left="4962" w:hanging="0"/>
        <w:jc w:val="right"/>
        <w:rPr>
          <w:rFonts w:ascii="Times New Roman" w:hAnsi="Times New Roman" w:eastAsia="Times New Roman" w:cs="Times New Roman"/>
          <w:b w:val="false"/>
          <w:b w:val="false"/>
        </w:rPr>
      </w:pPr>
      <w:r>
        <w:rPr>
          <w:rFonts w:eastAsia="Times New Roman" w:cs="Times New Roman"/>
          <w:b w:val="false"/>
          <w:sz w:val="28"/>
          <w:szCs w:val="28"/>
          <w:lang w:eastAsia="ru-RU"/>
        </w:rPr>
        <w:t>к Порядку проведения</w:t>
        <w:br/>
        <w:t xml:space="preserve">конкурса на замещение должности главы администрации </w:t>
      </w:r>
    </w:p>
    <w:p>
      <w:pPr>
        <w:pStyle w:val="Normal"/>
        <w:spacing w:lineRule="auto" w:line="240" w:before="0" w:after="0"/>
        <w:ind w:left="4962" w:hanging="0"/>
        <w:jc w:val="right"/>
        <w:rPr>
          <w:rFonts w:eastAsia="Times New Roman" w:cs="Times New Roman"/>
          <w:b w:val="false"/>
          <w:b w:val="false"/>
          <w:sz w:val="28"/>
          <w:szCs w:val="28"/>
          <w:highlight w:val="none"/>
          <w:lang w:eastAsia="ru-RU"/>
        </w:rPr>
      </w:pPr>
      <w:r>
        <w:rPr>
          <w:rFonts w:eastAsia="Times New Roman" w:cs="Times New Roman"/>
          <w:b w:val="false"/>
          <w:sz w:val="28"/>
          <w:szCs w:val="28"/>
          <w:lang w:eastAsia="ru-RU"/>
        </w:rPr>
        <w:t xml:space="preserve"> </w:t>
      </w:r>
      <w:r>
        <w:rPr>
          <w:rFonts w:eastAsia="Times New Roman" w:cs="Times New Roman"/>
          <w:b w:val="false"/>
          <w:sz w:val="28"/>
          <w:szCs w:val="28"/>
          <w:lang w:eastAsia="ru-RU"/>
        </w:rPr>
        <w:t xml:space="preserve">муниципального района </w:t>
      </w:r>
    </w:p>
    <w:p>
      <w:pPr>
        <w:pStyle w:val="Normal"/>
        <w:spacing w:lineRule="auto" w:line="240" w:before="0" w:after="0"/>
        <w:ind w:left="4962" w:hanging="0"/>
        <w:jc w:val="right"/>
        <w:rPr>
          <w:rFonts w:eastAsia="Times New Roman" w:cs="Times New Roman"/>
          <w:b w:val="false"/>
          <w:b w:val="false"/>
          <w:sz w:val="28"/>
          <w:szCs w:val="28"/>
          <w:highlight w:val="none"/>
          <w:lang w:eastAsia="ru-RU"/>
        </w:rPr>
      </w:pPr>
      <w:r>
        <w:rPr>
          <w:rFonts w:eastAsia="Times New Roman" w:cs="Times New Roman"/>
          <w:b w:val="false"/>
          <w:sz w:val="28"/>
          <w:szCs w:val="28"/>
          <w:lang w:eastAsia="ru-RU"/>
        </w:rPr>
        <w:t xml:space="preserve">«Ровеньский район» </w:t>
      </w:r>
    </w:p>
    <w:p>
      <w:pPr>
        <w:pStyle w:val="Normal"/>
        <w:spacing w:lineRule="auto" w:line="240" w:before="0" w:after="0"/>
        <w:ind w:left="4962" w:hanging="0"/>
        <w:jc w:val="right"/>
        <w:rPr>
          <w:rFonts w:eastAsia="Times New Roman" w:cs="Times New Roman"/>
          <w:b w:val="false"/>
          <w:b w:val="false"/>
          <w:sz w:val="28"/>
          <w:szCs w:val="28"/>
          <w:highlight w:val="none"/>
          <w:lang w:eastAsia="ru-RU"/>
        </w:rPr>
      </w:pPr>
      <w:r>
        <w:rPr>
          <w:rFonts w:eastAsia="Times New Roman" w:cs="Times New Roman"/>
          <w:b w:val="false"/>
          <w:sz w:val="28"/>
          <w:szCs w:val="28"/>
          <w:lang w:eastAsia="ru-RU"/>
        </w:rPr>
        <w:t>Белгородской области</w:t>
      </w:r>
    </w:p>
    <w:p>
      <w:pPr>
        <w:pStyle w:val="Normal"/>
        <w:rPr/>
      </w:pPr>
      <w:r>
        <w:rPr/>
      </w:r>
    </w:p>
    <w:p>
      <w:pPr>
        <w:pStyle w:val="Normal"/>
        <w:spacing w:lineRule="auto" w:line="240" w:before="0" w:after="0"/>
        <w:ind w:left="4253" w:hanging="0"/>
        <w:jc w:val="center"/>
        <w:rPr>
          <w:rFonts w:ascii="Times New Roman" w:hAnsi="Times New Roman" w:cs="Times New Roman"/>
        </w:rPr>
      </w:pPr>
      <w:r>
        <w:rPr>
          <w:rFonts w:cs="Times New Roman"/>
          <w:sz w:val="28"/>
          <w:szCs w:val="28"/>
        </w:rPr>
        <w:t>В конкурсную комиссию по проведению конкурса на замещение должности</w:t>
      </w:r>
    </w:p>
    <w:p>
      <w:pPr>
        <w:pStyle w:val="Normal"/>
        <w:spacing w:lineRule="auto" w:line="240" w:before="0" w:after="0"/>
        <w:ind w:left="4253" w:hanging="0"/>
        <w:jc w:val="center"/>
        <w:rPr>
          <w:rFonts w:eastAsia="Times New Roman" w:cs="Times New Roman"/>
          <w:b w:val="false"/>
          <w:b w:val="false"/>
          <w:sz w:val="28"/>
          <w:szCs w:val="28"/>
          <w:highlight w:val="none"/>
          <w:lang w:eastAsia="ru-RU"/>
        </w:rPr>
      </w:pPr>
      <w:r>
        <w:rPr>
          <w:rFonts w:cs="Times New Roman"/>
          <w:sz w:val="28"/>
          <w:szCs w:val="28"/>
        </w:rPr>
        <w:t xml:space="preserve">главы администрации </w:t>
      </w:r>
      <w:r>
        <w:rPr>
          <w:rFonts w:eastAsia="Times New Roman" w:cs="Times New Roman"/>
          <w:b w:val="false"/>
          <w:sz w:val="28"/>
          <w:szCs w:val="28"/>
          <w:lang w:eastAsia="ru-RU"/>
        </w:rPr>
        <w:t xml:space="preserve">муниципального района </w:t>
      </w:r>
      <w:r>
        <w:rPr>
          <w:rFonts w:eastAsia="Times New Roman" w:cs="Times New Roman"/>
          <w:b w:val="false"/>
          <w:sz w:val="28"/>
          <w:szCs w:val="28"/>
          <w:lang w:eastAsia="ru-RU"/>
        </w:rPr>
        <w:t xml:space="preserve">«Ровеньский район» </w:t>
      </w:r>
    </w:p>
    <w:p>
      <w:pPr>
        <w:pStyle w:val="Normal"/>
        <w:spacing w:lineRule="auto" w:line="240" w:before="0" w:after="0"/>
        <w:ind w:left="4253" w:hanging="0"/>
        <w:jc w:val="center"/>
        <w:rPr>
          <w:rFonts w:ascii="Times New Roman" w:hAnsi="Times New Roman" w:cs="Times New Roman"/>
        </w:rPr>
      </w:pPr>
      <w:r>
        <w:rPr>
          <w:rFonts w:eastAsia="Times New Roman" w:cs="Times New Roman"/>
          <w:b w:val="false"/>
          <w:sz w:val="28"/>
          <w:szCs w:val="28"/>
          <w:lang w:eastAsia="ru-RU"/>
        </w:rPr>
        <w:t>Белгородской области</w:t>
      </w:r>
    </w:p>
    <w:p>
      <w:pPr>
        <w:pStyle w:val="Normal"/>
        <w:spacing w:lineRule="auto" w:line="240" w:before="0" w:after="0"/>
        <w:ind w:left="4253" w:hanging="0"/>
        <w:jc w:val="center"/>
        <w:rPr>
          <w:rFonts w:ascii="Times New Roman" w:hAnsi="Times New Roman" w:cs="Times New Roman"/>
        </w:rPr>
      </w:pPr>
      <w:r>
        <w:rPr>
          <w:rFonts w:cs="Times New Roman"/>
        </w:rPr>
      </w:r>
    </w:p>
    <w:p>
      <w:pPr>
        <w:pStyle w:val="Normal"/>
        <w:spacing w:lineRule="auto" w:line="240" w:before="0" w:after="0"/>
        <w:ind w:left="4962" w:hanging="0"/>
        <w:jc w:val="right"/>
        <w:rPr>
          <w:rFonts w:eastAsia="Times New Roman" w:cs="Times New Roman"/>
          <w:b w:val="false"/>
          <w:b w:val="false"/>
          <w:sz w:val="28"/>
          <w:szCs w:val="28"/>
          <w:highlight w:val="none"/>
          <w:lang w:eastAsia="ru-RU"/>
        </w:rPr>
      </w:pPr>
      <w:r>
        <w:rPr>
          <w:rFonts w:eastAsia="Times New Roman" w:cs="Times New Roman"/>
          <w:b w:val="false"/>
          <w:sz w:val="28"/>
          <w:szCs w:val="28"/>
          <w:lang w:eastAsia="ru-RU"/>
        </w:rPr>
      </w:r>
    </w:p>
    <w:p>
      <w:pPr>
        <w:pStyle w:val="Normal"/>
        <w:spacing w:lineRule="auto" w:line="240" w:before="0" w:after="0"/>
        <w:ind w:left="4962" w:hanging="0"/>
        <w:jc w:val="right"/>
        <w:rPr>
          <w:rFonts w:eastAsia="Times New Roman" w:cs="Times New Roman"/>
          <w:b w:val="false"/>
          <w:b w:val="false"/>
          <w:sz w:val="28"/>
          <w:szCs w:val="28"/>
          <w:highlight w:val="none"/>
          <w:lang w:eastAsia="ru-RU"/>
        </w:rPr>
      </w:pPr>
      <w:r>
        <w:rPr>
          <w:rFonts w:cs="Times New Roman"/>
          <w:sz w:val="28"/>
          <w:szCs w:val="28"/>
        </w:rPr>
        <w:t xml:space="preserve">   </w:t>
      </w:r>
      <w:r>
        <w:rPr>
          <w:rFonts w:eastAsia="Times New Roman" w:cs="Times New Roman"/>
          <w:b w:val="false"/>
          <w:sz w:val="28"/>
          <w:szCs w:val="28"/>
          <w:lang w:eastAsia="ru-RU"/>
        </w:rPr>
        <w:t xml:space="preserve"> </w:t>
      </w:r>
    </w:p>
    <w:p>
      <w:pPr>
        <w:pStyle w:val="Normal"/>
        <w:spacing w:lineRule="auto" w:line="240" w:before="0" w:after="0"/>
        <w:ind w:left="4253" w:hanging="0"/>
        <w:jc w:val="center"/>
        <w:rPr>
          <w:rFonts w:ascii="Times New Roman" w:hAnsi="Times New Roman" w:cs="Times New Roman"/>
        </w:rPr>
      </w:pPr>
      <w:r>
        <w:rPr>
          <w:rFonts w:cs="Times New Roman"/>
          <w:sz w:val="28"/>
          <w:szCs w:val="28"/>
        </w:rPr>
        <w:t>от______________________________</w:t>
      </w:r>
    </w:p>
    <w:p>
      <w:pPr>
        <w:pStyle w:val="Normal"/>
        <w:widowControl w:val="false"/>
        <w:jc w:val="center"/>
        <w:rPr>
          <w:rFonts w:ascii="Times New Roman" w:hAnsi="Times New Roman" w:eastAsia="Times New Roman" w:cs="Times New Roman"/>
        </w:rPr>
      </w:pPr>
      <w:r>
        <w:rPr>
          <w:rFonts w:eastAsia="Times New Roman" w:cs="Times New Roman"/>
          <w:sz w:val="24"/>
          <w:lang w:eastAsia="ru-RU"/>
        </w:rPr>
        <w:t xml:space="preserve">                                                                       </w:t>
      </w:r>
      <w:r>
        <w:rPr>
          <w:rFonts w:eastAsia="Times New Roman" w:cs="Times New Roman"/>
          <w:sz w:val="24"/>
          <w:lang w:eastAsia="ru-RU"/>
        </w:rPr>
        <w:t>(Фамилия, Имя, Отчество)</w:t>
      </w:r>
    </w:p>
    <w:p>
      <w:pPr>
        <w:pStyle w:val="Normal"/>
        <w:spacing w:lineRule="auto" w:line="240" w:before="0" w:after="0"/>
        <w:ind w:left="4253" w:hanging="0"/>
        <w:jc w:val="center"/>
        <w:rPr>
          <w:rFonts w:ascii="Times New Roman" w:hAnsi="Times New Roman" w:cs="Times New Roman"/>
        </w:rPr>
      </w:pPr>
      <w:r>
        <w:rPr>
          <w:rFonts w:cs="Times New Roman"/>
          <w:sz w:val="28"/>
          <w:szCs w:val="28"/>
        </w:rPr>
        <w:t>паспорт серия____№_____________</w:t>
      </w:r>
    </w:p>
    <w:p>
      <w:pPr>
        <w:pStyle w:val="Normal"/>
        <w:spacing w:lineRule="auto" w:line="240" w:before="0" w:after="0"/>
        <w:ind w:left="4253" w:hanging="0"/>
        <w:jc w:val="center"/>
        <w:rPr>
          <w:rFonts w:ascii="Times New Roman" w:hAnsi="Times New Roman" w:cs="Times New Roman"/>
        </w:rPr>
      </w:pPr>
      <w:r>
        <w:rPr>
          <w:rFonts w:cs="Times New Roman"/>
          <w:sz w:val="28"/>
          <w:szCs w:val="28"/>
        </w:rPr>
        <w:t>выдан «___»___________ ________г.,</w:t>
      </w:r>
    </w:p>
    <w:p>
      <w:pPr>
        <w:pStyle w:val="Normal"/>
        <w:spacing w:lineRule="auto" w:line="240" w:before="0" w:after="0"/>
        <w:ind w:left="4253" w:hanging="0"/>
        <w:jc w:val="center"/>
        <w:rPr>
          <w:rFonts w:ascii="Times New Roman" w:hAnsi="Times New Roman" w:cs="Times New Roman"/>
        </w:rPr>
      </w:pPr>
      <w:r>
        <w:rPr>
          <w:rFonts w:cs="Times New Roman"/>
          <w:sz w:val="28"/>
          <w:szCs w:val="28"/>
        </w:rPr>
        <w:t>зарегистрированного (ой) по адресу:_____</w:t>
      </w:r>
    </w:p>
    <w:p>
      <w:pPr>
        <w:pStyle w:val="Normal"/>
        <w:spacing w:lineRule="auto" w:line="240" w:before="0" w:after="0"/>
        <w:ind w:left="4253" w:hanging="0"/>
        <w:jc w:val="center"/>
        <w:rPr>
          <w:rFonts w:ascii="Times New Roman" w:hAnsi="Times New Roman" w:cs="Times New Roman"/>
        </w:rPr>
      </w:pPr>
      <w:r>
        <w:rPr>
          <w:rFonts w:cs="Times New Roman"/>
          <w:sz w:val="28"/>
          <w:szCs w:val="28"/>
        </w:rPr>
        <w:t>________________________________________________________________________</w:t>
      </w:r>
    </w:p>
    <w:p>
      <w:pPr>
        <w:pStyle w:val="1"/>
        <w:keepNext w:val="false"/>
        <w:keepLines w:val="false"/>
        <w:spacing w:lineRule="auto" w:line="240" w:before="0" w:after="200"/>
        <w:jc w:val="center"/>
        <w:rPr>
          <w:rFonts w:ascii="Times New Roman" w:hAnsi="Times New Roman" w:cs="Times New Roman"/>
          <w:color w:val="auto"/>
        </w:rPr>
      </w:pPr>
      <w:r>
        <w:rPr>
          <w:rFonts w:cs="Times New Roman" w:ascii="Times New Roman" w:hAnsi="Times New Roman"/>
          <w:color w:val="auto"/>
        </w:rPr>
      </w:r>
    </w:p>
    <w:p>
      <w:pPr>
        <w:pStyle w:val="1"/>
        <w:spacing w:lineRule="auto" w:line="240" w:before="0" w:after="200"/>
        <w:jc w:val="center"/>
        <w:rPr>
          <w:rFonts w:ascii="Times New Roman" w:hAnsi="Times New Roman" w:cs="Times New Roman"/>
          <w:color w:val="auto"/>
        </w:rPr>
      </w:pPr>
      <w:r>
        <w:rPr>
          <w:rFonts w:eastAsia="Arial" w:cs="Times New Roman" w:ascii="Times New Roman" w:hAnsi="Times New Roman" w:eastAsiaTheme="minorHAnsi"/>
          <w:b w:val="false"/>
          <w:color w:val="auto"/>
          <w:sz w:val="28"/>
          <w:szCs w:val="28"/>
        </w:rPr>
        <w:t>Заявление</w:t>
      </w:r>
    </w:p>
    <w:p>
      <w:pPr>
        <w:pStyle w:val="1"/>
        <w:keepNext w:val="false"/>
        <w:keepLines w:val="false"/>
        <w:spacing w:lineRule="auto" w:line="240" w:before="0" w:after="0"/>
        <w:ind w:firstLine="567"/>
        <w:jc w:val="both"/>
        <w:rPr>
          <w:rFonts w:ascii="Times New Roman" w:hAnsi="Times New Roman" w:cs="Times New Roman"/>
          <w:color w:val="auto"/>
          <w:sz w:val="28"/>
        </w:rPr>
      </w:pPr>
      <w:r>
        <w:rPr>
          <w:rFonts w:eastAsia="Arial" w:cs="Times New Roman" w:ascii="Times New Roman" w:hAnsi="Times New Roman" w:eastAsiaTheme="minorHAnsi"/>
          <w:b w:val="false"/>
          <w:color w:val="auto"/>
          <w:sz w:val="28"/>
        </w:rPr>
        <w:tab/>
        <w:t>Прошу рассмотреть мою кандидатуру на участие в конкурсе на замещение должности главы администрации муниципального района «Ровеньский район» Белгородской области, внесенную________________________________________________________</w:t>
      </w:r>
    </w:p>
    <w:p>
      <w:pPr>
        <w:pStyle w:val="1"/>
        <w:keepNext w:val="false"/>
        <w:keepLines w:val="false"/>
        <w:spacing w:lineRule="auto" w:line="240" w:before="0" w:after="86"/>
        <w:jc w:val="center"/>
        <w:rPr>
          <w:rFonts w:ascii="Times New Roman" w:hAnsi="Times New Roman" w:cs="Times New Roman"/>
          <w:color w:val="auto"/>
          <w:sz w:val="28"/>
        </w:rPr>
      </w:pPr>
      <w:r>
        <w:rPr>
          <w:rFonts w:eastAsia="Arial" w:cs="Times New Roman" w:ascii="Times New Roman" w:hAnsi="Times New Roman" w:eastAsiaTheme="minorHAnsi"/>
          <w:b w:val="false"/>
          <w:i/>
          <w:color w:val="auto"/>
          <w:sz w:val="32"/>
          <w:szCs w:val="32"/>
          <w:vertAlign w:val="superscript"/>
        </w:rPr>
        <w:t>(указать кем вносится кандидатура)</w:t>
      </w:r>
    </w:p>
    <w:p>
      <w:pPr>
        <w:pStyle w:val="1"/>
        <w:keepNext w:val="false"/>
        <w:keepLines w:val="false"/>
        <w:spacing w:lineRule="auto" w:line="240" w:before="0" w:afterAutospacing="0" w:after="0"/>
        <w:ind w:firstLine="709"/>
        <w:jc w:val="both"/>
        <w:rPr>
          <w:rFonts w:ascii="Times New Roman" w:hAnsi="Times New Roman" w:cs="Times New Roman"/>
          <w:color w:val="auto"/>
          <w:sz w:val="28"/>
        </w:rPr>
      </w:pPr>
      <w:r>
        <w:rPr>
          <w:rFonts w:eastAsia="Arial" w:cs="Times New Roman" w:ascii="Times New Roman" w:hAnsi="Times New Roman" w:eastAsiaTheme="minorHAnsi"/>
          <w:b w:val="false"/>
          <w:color w:val="auto"/>
          <w:sz w:val="28"/>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pPr>
        <w:pStyle w:val="1"/>
        <w:keepNext w:val="false"/>
        <w:keepLines w:val="false"/>
        <w:spacing w:lineRule="auto" w:line="240" w:before="0" w:afterAutospacing="0" w:after="0"/>
        <w:ind w:firstLine="567"/>
        <w:jc w:val="both"/>
        <w:rPr>
          <w:rFonts w:ascii="Times New Roman" w:hAnsi="Times New Roman" w:cs="Times New Roman"/>
          <w:color w:val="auto"/>
          <w:sz w:val="28"/>
        </w:rPr>
      </w:pPr>
      <w:r>
        <w:rPr>
          <w:rFonts w:eastAsia="Arial" w:cs="Times New Roman" w:ascii="Times New Roman" w:hAnsi="Times New Roman" w:eastAsiaTheme="minorHAnsi"/>
          <w:b w:val="false"/>
          <w:color w:val="auto"/>
          <w:sz w:val="28"/>
        </w:rPr>
        <w:t>С порядком и условиями проведения конкурса, а также с ограничениями, запретами, связанными с муниципальной службой, ознакомлен(а).</w:t>
      </w:r>
    </w:p>
    <w:p>
      <w:pPr>
        <w:pStyle w:val="1"/>
        <w:keepNext w:val="false"/>
        <w:keepLines w:val="false"/>
        <w:spacing w:lineRule="auto" w:line="240" w:before="0" w:afterAutospacing="0" w:after="0"/>
        <w:ind w:firstLine="709"/>
        <w:jc w:val="both"/>
        <w:rPr>
          <w:rFonts w:ascii="Times New Roman" w:hAnsi="Times New Roman" w:cs="Times New Roman"/>
          <w:color w:val="auto"/>
          <w:sz w:val="28"/>
        </w:rPr>
      </w:pPr>
      <w:r>
        <w:rPr>
          <w:rFonts w:eastAsia="Arial" w:cs="Times New Roman" w:ascii="Times New Roman" w:hAnsi="Times New Roman" w:eastAsiaTheme="minorHAnsi"/>
          <w:b w:val="false"/>
          <w:color w:val="auto"/>
          <w:sz w:val="28"/>
        </w:rPr>
        <w:t>Мне известно, что исполнение должностных   обязанностей главы администрации муниципального района «Ровеньский район» Белгородской области 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pPr>
        <w:pStyle w:val="1"/>
        <w:keepNext w:val="false"/>
        <w:keepLines w:val="false"/>
        <w:spacing w:lineRule="auto" w:line="240" w:before="0" w:afterAutospacing="0" w:after="0"/>
        <w:ind w:firstLine="709"/>
        <w:jc w:val="both"/>
        <w:rPr>
          <w:rFonts w:ascii="Times New Roman" w:hAnsi="Times New Roman" w:cs="Times New Roman"/>
          <w:color w:val="auto"/>
          <w:sz w:val="28"/>
        </w:rPr>
      </w:pPr>
      <w:r>
        <w:rPr>
          <w:rFonts w:eastAsia="Arial" w:cs="Times New Roman" w:ascii="Times New Roman" w:hAnsi="Times New Roman" w:eastAsiaTheme="minorHAnsi"/>
          <w:b w:val="false"/>
          <w:color w:val="auto"/>
          <w:sz w:val="28"/>
        </w:rPr>
        <w:t>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w:t>
      </w:r>
    </w:p>
    <w:p>
      <w:pPr>
        <w:pStyle w:val="Normal"/>
        <w:spacing w:before="0" w:afterAutospacing="0" w:after="0"/>
        <w:rPr>
          <w:sz w:val="28"/>
        </w:rPr>
      </w:pPr>
      <w:r>
        <w:rPr>
          <w:sz w:val="28"/>
        </w:rPr>
      </w:r>
    </w:p>
    <w:p>
      <w:pPr>
        <w:pStyle w:val="1"/>
        <w:keepNext w:val="false"/>
        <w:keepLines w:val="false"/>
        <w:spacing w:lineRule="auto" w:line="240" w:before="0" w:afterAutospacing="0" w:after="0"/>
        <w:jc w:val="both"/>
        <w:rPr>
          <w:rFonts w:ascii="Times New Roman" w:hAnsi="Times New Roman" w:cs="Times New Roman"/>
          <w:color w:val="auto"/>
          <w:sz w:val="28"/>
        </w:rPr>
      </w:pPr>
      <w:r>
        <w:rPr>
          <w:rFonts w:eastAsia="Arial" w:cs="Times New Roman" w:ascii="Times New Roman" w:hAnsi="Times New Roman" w:eastAsiaTheme="minorHAnsi"/>
          <w:b w:val="false"/>
          <w:color w:val="auto"/>
          <w:sz w:val="28"/>
        </w:rPr>
        <w:t xml:space="preserve">    </w:t>
      </w:r>
      <w:r>
        <w:rPr>
          <w:rFonts w:eastAsia="Arial" w:cs="Times New Roman" w:ascii="Times New Roman" w:hAnsi="Times New Roman" w:eastAsiaTheme="minorHAnsi"/>
          <w:b w:val="false"/>
          <w:color w:val="auto"/>
          <w:sz w:val="28"/>
        </w:rPr>
        <w:t>__________________                                     ________________</w:t>
      </w:r>
    </w:p>
    <w:p>
      <w:pPr>
        <w:pStyle w:val="1"/>
        <w:keepNext w:val="false"/>
        <w:keepLines w:val="false"/>
        <w:spacing w:lineRule="auto" w:line="240" w:before="0" w:afterAutospacing="0" w:after="0"/>
        <w:jc w:val="both"/>
        <w:rPr>
          <w:rFonts w:ascii="Times New Roman" w:hAnsi="Times New Roman" w:cs="Times New Roman"/>
          <w:color w:val="auto"/>
          <w:sz w:val="28"/>
        </w:rPr>
      </w:pPr>
      <w:r>
        <w:rPr>
          <w:rFonts w:eastAsia="Arial" w:cs="Times New Roman" w:ascii="Times New Roman" w:hAnsi="Times New Roman" w:eastAsiaTheme="minorHAnsi"/>
          <w:b w:val="false"/>
          <w:i/>
          <w:color w:val="auto"/>
          <w:sz w:val="28"/>
        </w:rPr>
        <w:t xml:space="preserve">         </w:t>
      </w:r>
      <w:r>
        <w:rPr>
          <w:rFonts w:eastAsia="Arial" w:cs="Times New Roman" w:ascii="Times New Roman" w:hAnsi="Times New Roman" w:eastAsiaTheme="minorHAnsi"/>
          <w:b w:val="false"/>
          <w:i/>
          <w:color w:val="auto"/>
          <w:sz w:val="28"/>
        </w:rPr>
        <w:t>(дата)                                                                 (подпис</w:t>
      </w:r>
      <w:r>
        <w:rPr>
          <w:rFonts w:eastAsia="Arial" w:cs="Times New Roman" w:ascii="Times New Roman" w:hAnsi="Times New Roman" w:eastAsiaTheme="minorHAnsi"/>
          <w:b w:val="false"/>
          <w:bCs w:val="false"/>
          <w:i/>
          <w:iCs/>
          <w:color w:val="auto"/>
          <w:sz w:val="28"/>
        </w:rPr>
        <w:t>ь)</w:t>
      </w:r>
    </w:p>
    <w:p>
      <w:pPr>
        <w:pStyle w:val="Normal"/>
        <w:spacing w:lineRule="auto" w:line="240" w:before="0" w:after="0"/>
        <w:ind w:left="4962" w:hanging="0"/>
        <w:jc w:val="both"/>
        <w:rPr>
          <w:rFonts w:ascii="Times New Roman" w:hAnsi="Times New Roman" w:eastAsia="Times New Roman" w:cs="Times New Roman"/>
        </w:rPr>
      </w:pPr>
      <w:r>
        <w:rPr>
          <w:rFonts w:eastAsia="Times New Roman" w:cs="Times New Roman"/>
        </w:rPr>
      </w:r>
    </w:p>
    <w:p>
      <w:pPr>
        <w:pStyle w:val="Normal"/>
        <w:spacing w:lineRule="auto" w:line="240" w:before="0" w:after="0"/>
        <w:ind w:left="4962" w:hanging="0"/>
        <w:jc w:val="both"/>
        <w:rPr>
          <w:rFonts w:ascii="Times New Roman" w:hAnsi="Times New Roman" w:eastAsia="Times New Roman" w:cs="Times New Roman"/>
        </w:rPr>
      </w:pPr>
      <w:r>
        <w:rPr>
          <w:rFonts w:eastAsia="Times New Roman" w:cs="Times New Roman"/>
        </w:rPr>
      </w:r>
    </w:p>
    <w:p>
      <w:pPr>
        <w:pStyle w:val="Normal"/>
        <w:spacing w:lineRule="auto" w:line="240" w:before="0" w:after="0"/>
        <w:ind w:left="4962" w:hanging="0"/>
        <w:jc w:val="both"/>
        <w:rPr>
          <w:rFonts w:ascii="Times New Roman" w:hAnsi="Times New Roman" w:eastAsia="Times New Roman" w:cs="Times New Roman"/>
        </w:rPr>
      </w:pPr>
      <w:r>
        <w:rPr>
          <w:rFonts w:eastAsia="Times New Roman" w:cs="Times New Roman"/>
        </w:rPr>
      </w:r>
    </w:p>
    <w:p>
      <w:pPr>
        <w:pStyle w:val="Normal"/>
        <w:spacing w:lineRule="auto" w:line="240" w:before="0" w:after="0"/>
        <w:ind w:left="4962" w:hanging="0"/>
        <w:jc w:val="both"/>
        <w:rPr>
          <w:rFonts w:ascii="Times New Roman" w:hAnsi="Times New Roman" w:eastAsia="Times New Roman" w:cs="Times New Roman"/>
        </w:rPr>
      </w:pPr>
      <w:r>
        <w:rPr>
          <w:rFonts w:eastAsia="Times New Roman" w:cs="Times New Roman"/>
        </w:rPr>
      </w:r>
    </w:p>
    <w:p>
      <w:pPr>
        <w:pStyle w:val="Normal"/>
        <w:spacing w:lineRule="auto" w:line="240" w:before="0" w:after="0"/>
        <w:ind w:left="4962" w:hanging="0"/>
        <w:jc w:val="both"/>
        <w:rPr>
          <w:rFonts w:ascii="Times New Roman" w:hAnsi="Times New Roman" w:eastAsia="Times New Roman" w:cs="Times New Roman"/>
        </w:rPr>
      </w:pPr>
      <w:r>
        <w:rPr>
          <w:rFonts w:eastAsia="Times New Roman" w:cs="Times New Roman"/>
        </w:rPr>
      </w:r>
    </w:p>
    <w:p>
      <w:pPr>
        <w:pStyle w:val="Normal"/>
        <w:spacing w:lineRule="auto" w:line="240" w:before="0" w:after="0"/>
        <w:ind w:left="4962" w:hanging="0"/>
        <w:jc w:val="both"/>
        <w:rPr>
          <w:rFonts w:ascii="Times New Roman" w:hAnsi="Times New Roman" w:eastAsia="Times New Roman" w:cs="Times New Roman"/>
        </w:rPr>
      </w:pPr>
      <w:r>
        <w:rPr>
          <w:rFonts w:eastAsia="Times New Roman" w:cs="Times New Roman"/>
        </w:rPr>
      </w:r>
    </w:p>
    <w:p>
      <w:pPr>
        <w:pStyle w:val="Normal"/>
        <w:spacing w:lineRule="auto" w:line="240" w:before="0" w:after="0"/>
        <w:ind w:left="4962" w:hanging="0"/>
        <w:jc w:val="both"/>
        <w:rPr>
          <w:rFonts w:ascii="Times New Roman" w:hAnsi="Times New Roman" w:eastAsia="Times New Roman" w:cs="Times New Roman"/>
        </w:rPr>
      </w:pPr>
      <w:r>
        <w:rPr>
          <w:rFonts w:eastAsia="Times New Roman" w:cs="Times New Roman"/>
        </w:rPr>
      </w:r>
    </w:p>
    <w:p>
      <w:pPr>
        <w:pStyle w:val="Normal"/>
        <w:spacing w:lineRule="auto" w:line="240" w:before="0" w:after="0"/>
        <w:ind w:left="4962" w:hanging="0"/>
        <w:jc w:val="both"/>
        <w:rPr>
          <w:rFonts w:ascii="Times New Roman" w:hAnsi="Times New Roman" w:eastAsia="Times New Roman" w:cs="Times New Roman"/>
        </w:rPr>
      </w:pPr>
      <w:r>
        <w:rPr>
          <w:rFonts w:eastAsia="Times New Roman" w:cs="Times New Roman"/>
        </w:rPr>
      </w:r>
    </w:p>
    <w:p>
      <w:pPr>
        <w:pStyle w:val="Normal"/>
        <w:spacing w:lineRule="auto" w:line="240" w:before="0" w:after="0"/>
        <w:ind w:left="4962" w:hanging="0"/>
        <w:jc w:val="both"/>
        <w:rPr>
          <w:rFonts w:ascii="Times New Roman" w:hAnsi="Times New Roman" w:eastAsia="Times New Roman" w:cs="Times New Roman"/>
        </w:rPr>
      </w:pPr>
      <w:r>
        <w:rPr>
          <w:rFonts w:eastAsia="Times New Roman" w:cs="Times New Roman"/>
        </w:rPr>
      </w:r>
    </w:p>
    <w:p>
      <w:pPr>
        <w:pStyle w:val="Normal"/>
        <w:spacing w:lineRule="auto" w:line="240" w:before="0" w:after="0"/>
        <w:ind w:left="4962" w:hanging="0"/>
        <w:jc w:val="both"/>
        <w:rPr>
          <w:rFonts w:ascii="Times New Roman" w:hAnsi="Times New Roman" w:eastAsia="Times New Roman" w:cs="Times New Roman"/>
        </w:rPr>
      </w:pPr>
      <w:r>
        <w:rPr>
          <w:rFonts w:eastAsia="Times New Roman" w:cs="Times New Roman"/>
        </w:rPr>
      </w:r>
    </w:p>
    <w:p>
      <w:pPr>
        <w:pStyle w:val="Normal"/>
        <w:spacing w:lineRule="auto" w:line="240" w:before="0" w:after="0"/>
        <w:ind w:left="4962" w:hanging="0"/>
        <w:jc w:val="both"/>
        <w:rPr>
          <w:rFonts w:ascii="Times New Roman" w:hAnsi="Times New Roman" w:eastAsia="Times New Roman" w:cs="Times New Roman"/>
        </w:rPr>
      </w:pPr>
      <w:r>
        <w:rPr>
          <w:rFonts w:eastAsia="Times New Roman" w:cs="Times New Roman"/>
        </w:rPr>
      </w:r>
    </w:p>
    <w:p>
      <w:pPr>
        <w:pStyle w:val="Normal"/>
        <w:spacing w:lineRule="auto" w:line="240" w:before="0" w:after="0"/>
        <w:ind w:left="4962" w:hanging="0"/>
        <w:jc w:val="both"/>
        <w:rPr>
          <w:rFonts w:ascii="Times New Roman" w:hAnsi="Times New Roman" w:eastAsia="Times New Roman" w:cs="Times New Roman"/>
        </w:rPr>
      </w:pPr>
      <w:r>
        <w:rPr>
          <w:rFonts w:eastAsia="Times New Roman" w:cs="Times New Roman"/>
        </w:rPr>
      </w:r>
    </w:p>
    <w:p>
      <w:pPr>
        <w:pStyle w:val="Normal"/>
        <w:spacing w:lineRule="auto" w:line="240" w:before="0" w:after="0"/>
        <w:ind w:left="4962" w:hanging="0"/>
        <w:jc w:val="both"/>
        <w:rPr>
          <w:rFonts w:ascii="Times New Roman" w:hAnsi="Times New Roman" w:eastAsia="Times New Roman" w:cs="Times New Roman"/>
        </w:rPr>
      </w:pPr>
      <w:r>
        <w:rPr>
          <w:rFonts w:eastAsia="Times New Roman" w:cs="Times New Roman"/>
        </w:rPr>
      </w:r>
    </w:p>
    <w:p>
      <w:pPr>
        <w:pStyle w:val="Normal"/>
        <w:spacing w:lineRule="auto" w:line="240" w:before="0" w:after="0"/>
        <w:ind w:left="4962" w:hanging="0"/>
        <w:jc w:val="both"/>
        <w:rPr>
          <w:rFonts w:ascii="Times New Roman" w:hAnsi="Times New Roman" w:eastAsia="Times New Roman" w:cs="Times New Roman"/>
        </w:rPr>
      </w:pPr>
      <w:r>
        <w:rPr>
          <w:rFonts w:eastAsia="Times New Roman" w:cs="Times New Roman"/>
        </w:rPr>
      </w:r>
    </w:p>
    <w:p>
      <w:pPr>
        <w:pStyle w:val="Normal"/>
        <w:spacing w:lineRule="auto" w:line="240" w:before="0" w:after="0"/>
        <w:ind w:left="4962" w:hanging="0"/>
        <w:jc w:val="both"/>
        <w:rPr>
          <w:rFonts w:ascii="Times New Roman" w:hAnsi="Times New Roman" w:eastAsia="Times New Roman" w:cs="Times New Roman"/>
        </w:rPr>
      </w:pPr>
      <w:r>
        <w:rPr>
          <w:rFonts w:eastAsia="Times New Roman" w:cs="Times New Roman"/>
        </w:rPr>
      </w:r>
    </w:p>
    <w:p>
      <w:pPr>
        <w:pStyle w:val="Normal"/>
        <w:spacing w:lineRule="auto" w:line="240" w:before="0" w:after="0"/>
        <w:ind w:left="4962" w:hanging="0"/>
        <w:jc w:val="both"/>
        <w:rPr>
          <w:rFonts w:ascii="Times New Roman" w:hAnsi="Times New Roman" w:eastAsia="Times New Roman" w:cs="Times New Roman"/>
        </w:rPr>
      </w:pPr>
      <w:r>
        <w:rPr>
          <w:rFonts w:eastAsia="Times New Roman" w:cs="Times New Roman"/>
        </w:rPr>
      </w:r>
    </w:p>
    <w:p>
      <w:pPr>
        <w:pStyle w:val="Normal"/>
        <w:spacing w:lineRule="auto" w:line="240" w:before="0" w:after="0"/>
        <w:ind w:left="4962" w:hanging="0"/>
        <w:jc w:val="both"/>
        <w:rPr>
          <w:rFonts w:ascii="Times New Roman" w:hAnsi="Times New Roman" w:eastAsia="Times New Roman" w:cs="Times New Roman"/>
        </w:rPr>
      </w:pPr>
      <w:r>
        <w:rPr>
          <w:rFonts w:eastAsia="Times New Roman" w:cs="Times New Roman"/>
        </w:rPr>
      </w:r>
    </w:p>
    <w:p>
      <w:pPr>
        <w:pStyle w:val="Normal"/>
        <w:spacing w:lineRule="auto" w:line="240" w:before="0" w:after="0"/>
        <w:ind w:left="4962" w:hanging="0"/>
        <w:jc w:val="both"/>
        <w:rPr>
          <w:rFonts w:ascii="Times New Roman" w:hAnsi="Times New Roman" w:eastAsia="Times New Roman" w:cs="Times New Roman"/>
        </w:rPr>
      </w:pPr>
      <w:r>
        <w:rPr>
          <w:rFonts w:eastAsia="Times New Roman" w:cs="Times New Roman"/>
        </w:rPr>
      </w:r>
    </w:p>
    <w:p>
      <w:pPr>
        <w:pStyle w:val="Normal"/>
        <w:spacing w:lineRule="auto" w:line="240" w:before="0" w:after="0"/>
        <w:ind w:left="4962" w:hanging="0"/>
        <w:jc w:val="both"/>
        <w:rPr>
          <w:rFonts w:ascii="Times New Roman" w:hAnsi="Times New Roman" w:eastAsia="Times New Roman" w:cs="Times New Roman"/>
        </w:rPr>
      </w:pPr>
      <w:r>
        <w:rPr>
          <w:rFonts w:eastAsia="Times New Roman" w:cs="Times New Roman"/>
        </w:rPr>
      </w:r>
    </w:p>
    <w:p>
      <w:pPr>
        <w:pStyle w:val="Normal"/>
        <w:spacing w:lineRule="auto" w:line="240" w:before="0" w:after="0"/>
        <w:ind w:left="4962" w:hanging="0"/>
        <w:jc w:val="both"/>
        <w:rPr>
          <w:rFonts w:ascii="Times New Roman" w:hAnsi="Times New Roman" w:eastAsia="Times New Roman" w:cs="Times New Roman"/>
        </w:rPr>
      </w:pPr>
      <w:r>
        <w:rPr>
          <w:rFonts w:eastAsia="Times New Roman" w:cs="Times New Roman"/>
        </w:rPr>
      </w:r>
    </w:p>
    <w:p>
      <w:pPr>
        <w:pStyle w:val="Normal"/>
        <w:spacing w:lineRule="auto" w:line="240" w:before="0" w:after="0"/>
        <w:ind w:left="4962" w:hanging="0"/>
        <w:jc w:val="both"/>
        <w:rPr>
          <w:rFonts w:ascii="Times New Roman" w:hAnsi="Times New Roman" w:eastAsia="Times New Roman" w:cs="Times New Roman"/>
        </w:rPr>
      </w:pPr>
      <w:r>
        <w:rPr>
          <w:rFonts w:eastAsia="Times New Roman" w:cs="Times New Roman"/>
        </w:rPr>
      </w:r>
    </w:p>
    <w:p>
      <w:pPr>
        <w:pStyle w:val="Normal"/>
        <w:spacing w:lineRule="auto" w:line="240" w:before="0" w:after="0"/>
        <w:ind w:left="4962" w:hanging="0"/>
        <w:jc w:val="both"/>
        <w:rPr>
          <w:rFonts w:ascii="Times New Roman" w:hAnsi="Times New Roman" w:eastAsia="Times New Roman" w:cs="Times New Roman"/>
        </w:rPr>
      </w:pPr>
      <w:r>
        <w:rPr>
          <w:rFonts w:eastAsia="Times New Roman" w:cs="Times New Roman"/>
        </w:rPr>
      </w:r>
    </w:p>
    <w:p>
      <w:pPr>
        <w:pStyle w:val="Normal"/>
        <w:spacing w:lineRule="auto" w:line="240" w:before="0" w:after="0"/>
        <w:ind w:left="4962" w:hanging="0"/>
        <w:jc w:val="both"/>
        <w:rPr>
          <w:rFonts w:ascii="Times New Roman" w:hAnsi="Times New Roman" w:eastAsia="Times New Roman" w:cs="Times New Roman"/>
        </w:rPr>
      </w:pPr>
      <w:r>
        <w:rPr>
          <w:rFonts w:eastAsia="Times New Roman" w:cs="Times New Roman"/>
        </w:rPr>
      </w:r>
    </w:p>
    <w:p>
      <w:pPr>
        <w:pStyle w:val="Normal"/>
        <w:spacing w:lineRule="auto" w:line="240" w:before="0" w:after="0"/>
        <w:ind w:left="4962" w:hanging="0"/>
        <w:jc w:val="both"/>
        <w:rPr>
          <w:rFonts w:ascii="Times New Roman" w:hAnsi="Times New Roman" w:eastAsia="Times New Roman" w:cs="Times New Roman"/>
        </w:rPr>
      </w:pPr>
      <w:r>
        <w:rPr>
          <w:rFonts w:eastAsia="Times New Roman" w:cs="Times New Roman"/>
        </w:rPr>
      </w:r>
    </w:p>
    <w:p>
      <w:pPr>
        <w:pStyle w:val="Normal"/>
        <w:spacing w:lineRule="auto" w:line="240" w:before="0" w:after="0"/>
        <w:ind w:left="4962" w:hanging="0"/>
        <w:jc w:val="both"/>
        <w:rPr>
          <w:rFonts w:ascii="Times New Roman" w:hAnsi="Times New Roman" w:eastAsia="Times New Roman" w:cs="Times New Roman"/>
        </w:rPr>
      </w:pPr>
      <w:r>
        <w:rPr>
          <w:rFonts w:eastAsia="Times New Roman" w:cs="Times New Roman"/>
        </w:rPr>
      </w:r>
    </w:p>
    <w:p>
      <w:pPr>
        <w:pStyle w:val="Normal"/>
        <w:spacing w:lineRule="auto" w:line="240" w:before="0" w:after="0"/>
        <w:ind w:left="4962" w:hanging="0"/>
        <w:jc w:val="both"/>
        <w:rPr>
          <w:rFonts w:ascii="Times New Roman" w:hAnsi="Times New Roman" w:eastAsia="Times New Roman" w:cs="Times New Roman"/>
        </w:rPr>
      </w:pPr>
      <w:r>
        <w:rPr>
          <w:rFonts w:eastAsia="Times New Roman" w:cs="Times New Roman"/>
        </w:rPr>
      </w:r>
    </w:p>
    <w:p>
      <w:pPr>
        <w:pStyle w:val="Normal"/>
        <w:spacing w:lineRule="auto" w:line="240" w:before="0" w:after="0"/>
        <w:ind w:left="4962" w:hanging="0"/>
        <w:jc w:val="both"/>
        <w:rPr>
          <w:rFonts w:ascii="Times New Roman" w:hAnsi="Times New Roman" w:eastAsia="Times New Roman" w:cs="Times New Roman"/>
        </w:rPr>
      </w:pPr>
      <w:r>
        <w:rPr>
          <w:rFonts w:eastAsia="Times New Roman" w:cs="Times New Roman"/>
        </w:rPr>
      </w:r>
    </w:p>
    <w:p>
      <w:pPr>
        <w:pStyle w:val="Normal"/>
        <w:spacing w:lineRule="auto" w:line="240" w:before="0" w:after="0"/>
        <w:ind w:left="4962" w:hanging="0"/>
        <w:jc w:val="both"/>
        <w:rPr>
          <w:rFonts w:ascii="Times New Roman" w:hAnsi="Times New Roman" w:eastAsia="Times New Roman" w:cs="Times New Roman"/>
        </w:rPr>
      </w:pPr>
      <w:r>
        <w:rPr>
          <w:rFonts w:eastAsia="Times New Roman" w:cs="Times New Roman"/>
        </w:rPr>
      </w:r>
    </w:p>
    <w:p>
      <w:pPr>
        <w:pStyle w:val="Normal"/>
        <w:spacing w:lineRule="auto" w:line="240" w:before="0" w:after="0"/>
        <w:ind w:left="4962" w:hanging="0"/>
        <w:jc w:val="both"/>
        <w:rPr>
          <w:rFonts w:ascii="Times New Roman" w:hAnsi="Times New Roman" w:eastAsia="Times New Roman" w:cs="Times New Roman"/>
        </w:rPr>
      </w:pPr>
      <w:r>
        <w:rPr>
          <w:rFonts w:eastAsia="Times New Roman" w:cs="Times New Roman"/>
        </w:rPr>
      </w:r>
    </w:p>
    <w:p>
      <w:pPr>
        <w:pStyle w:val="Normal"/>
        <w:spacing w:lineRule="auto" w:line="240" w:before="0" w:after="0"/>
        <w:ind w:left="4962" w:hanging="0"/>
        <w:jc w:val="both"/>
        <w:rPr>
          <w:rFonts w:ascii="Times New Roman" w:hAnsi="Times New Roman" w:eastAsia="Times New Roman" w:cs="Times New Roman"/>
        </w:rPr>
      </w:pPr>
      <w:r>
        <w:rPr>
          <w:rFonts w:eastAsia="Times New Roman" w:cs="Times New Roman"/>
        </w:rPr>
      </w:r>
    </w:p>
    <w:p>
      <w:pPr>
        <w:pStyle w:val="Normal"/>
        <w:spacing w:lineRule="auto" w:line="240" w:before="0" w:after="0"/>
        <w:ind w:left="4962" w:hanging="0"/>
        <w:jc w:val="both"/>
        <w:rPr>
          <w:rFonts w:ascii="Times New Roman" w:hAnsi="Times New Roman" w:eastAsia="Times New Roman" w:cs="Times New Roman"/>
        </w:rPr>
      </w:pPr>
      <w:r>
        <w:rPr>
          <w:rFonts w:eastAsia="Times New Roman" w:cs="Times New Roman"/>
        </w:rPr>
      </w:r>
    </w:p>
    <w:p>
      <w:pPr>
        <w:pStyle w:val="Normal"/>
        <w:spacing w:lineRule="auto" w:line="240" w:before="0" w:after="0"/>
        <w:ind w:left="4962" w:hanging="0"/>
        <w:jc w:val="both"/>
        <w:rPr>
          <w:rFonts w:ascii="Times New Roman" w:hAnsi="Times New Roman" w:eastAsia="Times New Roman" w:cs="Times New Roman"/>
        </w:rPr>
      </w:pPr>
      <w:r>
        <w:rPr>
          <w:rFonts w:eastAsia="Times New Roman" w:cs="Times New Roman"/>
        </w:rPr>
      </w:r>
    </w:p>
    <w:p>
      <w:pPr>
        <w:pStyle w:val="Normal"/>
        <w:spacing w:lineRule="auto" w:line="240" w:before="0" w:after="0"/>
        <w:ind w:left="4962" w:hanging="0"/>
        <w:jc w:val="both"/>
        <w:rPr>
          <w:rFonts w:ascii="Times New Roman" w:hAnsi="Times New Roman" w:eastAsia="Times New Roman" w:cs="Times New Roman"/>
        </w:rPr>
      </w:pPr>
      <w:r>
        <w:rPr>
          <w:rFonts w:eastAsia="Times New Roman" w:cs="Times New Roman"/>
        </w:rPr>
      </w:r>
    </w:p>
    <w:p>
      <w:pPr>
        <w:pStyle w:val="Normal"/>
        <w:spacing w:lineRule="auto" w:line="240" w:before="0" w:after="0"/>
        <w:ind w:left="4962" w:hanging="0"/>
        <w:jc w:val="both"/>
        <w:rPr>
          <w:rFonts w:ascii="Times New Roman" w:hAnsi="Times New Roman" w:eastAsia="Times New Roman" w:cs="Times New Roman"/>
        </w:rPr>
      </w:pPr>
      <w:r>
        <w:rPr>
          <w:rFonts w:eastAsia="Times New Roman" w:cs="Times New Roman"/>
        </w:rPr>
      </w:r>
    </w:p>
    <w:p>
      <w:pPr>
        <w:pStyle w:val="Normal"/>
        <w:spacing w:lineRule="auto" w:line="240" w:before="0" w:after="0"/>
        <w:ind w:left="4962" w:hanging="0"/>
        <w:jc w:val="both"/>
        <w:rPr>
          <w:rFonts w:ascii="Times New Roman" w:hAnsi="Times New Roman" w:eastAsia="Times New Roman" w:cs="Times New Roman"/>
        </w:rPr>
      </w:pPr>
      <w:r>
        <w:rPr>
          <w:rFonts w:eastAsia="Times New Roman" w:cs="Times New Roman"/>
        </w:rPr>
      </w:r>
    </w:p>
    <w:p>
      <w:pPr>
        <w:pStyle w:val="Normal"/>
        <w:spacing w:lineRule="auto" w:line="240" w:before="0" w:after="0"/>
        <w:ind w:left="4962" w:hanging="0"/>
        <w:jc w:val="both"/>
        <w:rPr>
          <w:rFonts w:ascii="Times New Roman" w:hAnsi="Times New Roman" w:eastAsia="Times New Roman" w:cs="Times New Roman"/>
        </w:rPr>
      </w:pPr>
      <w:r>
        <w:rPr>
          <w:rFonts w:eastAsia="Times New Roman" w:cs="Times New Roman"/>
        </w:rPr>
      </w:r>
    </w:p>
    <w:p>
      <w:pPr>
        <w:pStyle w:val="Normal"/>
        <w:spacing w:lineRule="auto" w:line="240" w:before="0" w:after="0"/>
        <w:ind w:left="4962" w:hanging="0"/>
        <w:jc w:val="both"/>
        <w:rPr>
          <w:rFonts w:ascii="Times New Roman" w:hAnsi="Times New Roman" w:eastAsia="Times New Roman" w:cs="Times New Roman"/>
        </w:rPr>
      </w:pPr>
      <w:r>
        <w:rPr>
          <w:rFonts w:eastAsia="Times New Roman" w:cs="Times New Roman"/>
        </w:rPr>
      </w:r>
    </w:p>
    <w:p>
      <w:pPr>
        <w:pStyle w:val="Normal"/>
        <w:spacing w:lineRule="auto" w:line="240" w:before="0" w:after="0"/>
        <w:ind w:left="4962" w:hanging="0"/>
        <w:jc w:val="both"/>
        <w:rPr>
          <w:rFonts w:ascii="Times New Roman" w:hAnsi="Times New Roman" w:eastAsia="Times New Roman" w:cs="Times New Roman"/>
        </w:rPr>
      </w:pPr>
      <w:r>
        <w:rPr>
          <w:rFonts w:eastAsia="Times New Roman" w:cs="Times New Roman"/>
        </w:rPr>
      </w:r>
    </w:p>
    <w:p>
      <w:pPr>
        <w:pStyle w:val="Normal"/>
        <w:spacing w:lineRule="auto" w:line="240" w:before="0" w:after="0"/>
        <w:ind w:left="4962" w:hanging="0"/>
        <w:jc w:val="both"/>
        <w:rPr>
          <w:rFonts w:ascii="Times New Roman" w:hAnsi="Times New Roman" w:eastAsia="Times New Roman" w:cs="Times New Roman"/>
        </w:rPr>
      </w:pPr>
      <w:r>
        <w:rPr>
          <w:rFonts w:eastAsia="Times New Roman" w:cs="Times New Roman"/>
        </w:rPr>
      </w:r>
    </w:p>
    <w:p>
      <w:pPr>
        <w:pStyle w:val="Normal"/>
        <w:spacing w:lineRule="auto" w:line="240" w:before="0" w:after="0"/>
        <w:ind w:left="4962" w:hanging="0"/>
        <w:jc w:val="both"/>
        <w:rPr>
          <w:rFonts w:ascii="Times New Roman" w:hAnsi="Times New Roman" w:eastAsia="Times New Roman" w:cs="Times New Roman"/>
        </w:rPr>
      </w:pPr>
      <w:r>
        <w:rPr>
          <w:rFonts w:eastAsia="Times New Roman" w:cs="Times New Roman"/>
        </w:rPr>
      </w:r>
    </w:p>
    <w:p>
      <w:pPr>
        <w:pStyle w:val="Normal"/>
        <w:spacing w:lineRule="auto" w:line="240" w:before="0" w:after="0"/>
        <w:ind w:left="4962" w:hanging="0"/>
        <w:jc w:val="both"/>
        <w:rPr>
          <w:rFonts w:ascii="Times New Roman" w:hAnsi="Times New Roman" w:eastAsia="Times New Roman" w:cs="Times New Roman"/>
        </w:rPr>
      </w:pPr>
      <w:r>
        <w:rPr>
          <w:rFonts w:eastAsia="Times New Roman" w:cs="Times New Roman"/>
        </w:rPr>
      </w:r>
    </w:p>
    <w:p>
      <w:pPr>
        <w:pStyle w:val="Normal"/>
        <w:spacing w:lineRule="auto" w:line="240" w:before="0" w:after="0"/>
        <w:ind w:left="4962" w:hanging="0"/>
        <w:jc w:val="both"/>
        <w:rPr>
          <w:rFonts w:ascii="Times New Roman" w:hAnsi="Times New Roman" w:eastAsia="Times New Roman" w:cs="Times New Roman"/>
        </w:rPr>
      </w:pPr>
      <w:r>
        <w:rPr>
          <w:rFonts w:eastAsia="Times New Roman" w:cs="Times New Roman"/>
        </w:rPr>
      </w:r>
    </w:p>
    <w:p>
      <w:pPr>
        <w:pStyle w:val="Normal"/>
        <w:spacing w:lineRule="auto" w:line="240" w:before="0" w:after="0"/>
        <w:ind w:left="4962" w:hanging="0"/>
        <w:jc w:val="both"/>
        <w:rPr>
          <w:rFonts w:ascii="Times New Roman" w:hAnsi="Times New Roman" w:eastAsia="Times New Roman" w:cs="Times New Roman"/>
        </w:rPr>
      </w:pPr>
      <w:r>
        <w:rPr>
          <w:rFonts w:eastAsia="Times New Roman" w:cs="Times New Roman"/>
        </w:rPr>
      </w:r>
    </w:p>
    <w:p>
      <w:pPr>
        <w:pStyle w:val="Normal"/>
        <w:spacing w:lineRule="auto" w:line="240" w:before="0" w:after="0"/>
        <w:ind w:left="4962" w:hanging="0"/>
        <w:jc w:val="both"/>
        <w:rPr>
          <w:rFonts w:ascii="Times New Roman" w:hAnsi="Times New Roman" w:eastAsia="Times New Roman" w:cs="Times New Roman"/>
        </w:rPr>
      </w:pPr>
      <w:r>
        <w:rPr>
          <w:rFonts w:eastAsia="Times New Roman" w:cs="Times New Roman"/>
        </w:rPr>
      </w:r>
    </w:p>
    <w:p>
      <w:pPr>
        <w:pStyle w:val="Normal"/>
        <w:spacing w:lineRule="auto" w:line="240" w:before="0" w:after="0"/>
        <w:ind w:left="4962" w:hanging="0"/>
        <w:jc w:val="both"/>
        <w:rPr>
          <w:rFonts w:ascii="Times New Roman" w:hAnsi="Times New Roman" w:eastAsia="Times New Roman" w:cs="Times New Roman"/>
        </w:rPr>
      </w:pPr>
      <w:r>
        <w:rPr>
          <w:rFonts w:eastAsia="Times New Roman" w:cs="Times New Roman"/>
        </w:rPr>
      </w:r>
    </w:p>
    <w:p>
      <w:pPr>
        <w:pStyle w:val="Normal"/>
        <w:spacing w:lineRule="auto" w:line="240" w:before="0" w:after="0"/>
        <w:ind w:left="4962" w:hanging="0"/>
        <w:jc w:val="both"/>
        <w:rPr>
          <w:rFonts w:ascii="Times New Roman" w:hAnsi="Times New Roman" w:eastAsia="Times New Roman" w:cs="Times New Roman"/>
        </w:rPr>
      </w:pPr>
      <w:r>
        <w:rPr>
          <w:rFonts w:eastAsia="Times New Roman" w:cs="Times New Roman"/>
        </w:rPr>
      </w:r>
    </w:p>
    <w:p>
      <w:pPr>
        <w:pStyle w:val="Normal"/>
        <w:spacing w:lineRule="auto" w:line="240" w:before="0" w:after="0"/>
        <w:ind w:left="4962" w:hanging="0"/>
        <w:jc w:val="both"/>
        <w:rPr>
          <w:rFonts w:ascii="Times New Roman" w:hAnsi="Times New Roman" w:eastAsia="Times New Roman" w:cs="Times New Roman"/>
        </w:rPr>
      </w:pPr>
      <w:r>
        <w:rPr>
          <w:rFonts w:eastAsia="Times New Roman" w:cs="Times New Roman"/>
        </w:rPr>
      </w:r>
    </w:p>
    <w:p>
      <w:pPr>
        <w:pStyle w:val="Normal"/>
        <w:spacing w:lineRule="auto" w:line="240" w:before="0" w:after="0"/>
        <w:ind w:left="4962" w:hanging="0"/>
        <w:jc w:val="both"/>
        <w:rPr>
          <w:rFonts w:ascii="Times New Roman" w:hAnsi="Times New Roman" w:eastAsia="Times New Roman" w:cs="Times New Roman"/>
        </w:rPr>
      </w:pPr>
      <w:r>
        <w:rPr>
          <w:rFonts w:eastAsia="Times New Roman" w:cs="Times New Roman"/>
        </w:rPr>
      </w:r>
    </w:p>
    <w:p>
      <w:pPr>
        <w:pStyle w:val="Normal"/>
        <w:spacing w:lineRule="auto" w:line="240" w:before="0" w:after="0"/>
        <w:ind w:left="0" w:hanging="0"/>
        <w:jc w:val="both"/>
        <w:rPr>
          <w:rFonts w:ascii="Times New Roman" w:hAnsi="Times New Roman" w:eastAsia="Times New Roman" w:cs="Times New Roman"/>
        </w:rPr>
      </w:pPr>
      <w:r>
        <w:rPr>
          <w:rFonts w:eastAsia="Times New Roman" w:cs="Times New Roman"/>
        </w:rPr>
      </w:r>
    </w:p>
    <w:p>
      <w:pPr>
        <w:pStyle w:val="Normal"/>
        <w:spacing w:lineRule="auto" w:line="240" w:before="0" w:after="0"/>
        <w:ind w:left="0" w:hanging="0"/>
        <w:jc w:val="both"/>
        <w:rPr>
          <w:rFonts w:ascii="Times New Roman" w:hAnsi="Times New Roman" w:eastAsia="Times New Roman" w:cs="Times New Roman"/>
        </w:rPr>
      </w:pPr>
      <w:r>
        <w:rPr>
          <w:rFonts w:eastAsia="Times New Roman" w:cs="Times New Roman"/>
        </w:rPr>
      </w:r>
    </w:p>
    <w:p>
      <w:pPr>
        <w:pStyle w:val="Normal"/>
        <w:spacing w:lineRule="auto" w:line="240" w:before="0" w:after="0"/>
        <w:ind w:left="4962" w:hanging="0"/>
        <w:jc w:val="both"/>
        <w:rPr>
          <w:rFonts w:ascii="Times New Roman" w:hAnsi="Times New Roman" w:eastAsia="Times New Roman" w:cs="Times New Roman"/>
          <w:lang w:eastAsia="ru-RU"/>
        </w:rPr>
      </w:pPr>
      <w:r>
        <w:rPr>
          <w:rFonts w:eastAsia="Times New Roman" w:cs="Times New Roman"/>
          <w:lang w:eastAsia="ru-RU"/>
        </w:rPr>
      </w:r>
    </w:p>
    <w:p>
      <w:pPr>
        <w:pStyle w:val="Normal"/>
        <w:spacing w:lineRule="auto" w:line="240" w:before="0" w:after="0"/>
        <w:ind w:left="4962" w:hanging="0"/>
        <w:jc w:val="right"/>
        <w:rPr>
          <w:rFonts w:ascii="Times New Roman" w:hAnsi="Times New Roman" w:eastAsia="Times New Roman" w:cs="Times New Roman"/>
          <w:b w:val="false"/>
          <w:b w:val="false"/>
        </w:rPr>
      </w:pPr>
      <w:r>
        <w:rPr>
          <w:rFonts w:eastAsia="Arial" w:cs="Times New Roman" w:eastAsiaTheme="minorHAnsi"/>
          <w:b w:val="false"/>
          <w:sz w:val="28"/>
          <w:szCs w:val="28"/>
          <w:lang w:eastAsia="ru-RU"/>
        </w:rPr>
        <w:t>Приложение № 2</w:t>
      </w:r>
    </w:p>
    <w:p>
      <w:pPr>
        <w:pStyle w:val="Normal"/>
        <w:spacing w:lineRule="auto" w:line="240" w:before="0" w:after="0"/>
        <w:ind w:left="4962" w:hanging="0"/>
        <w:jc w:val="right"/>
        <w:rPr>
          <w:rFonts w:ascii="Times New Roman" w:hAnsi="Times New Roman" w:eastAsia="Times New Roman" w:cs="Times New Roman"/>
        </w:rPr>
      </w:pPr>
      <w:r>
        <w:rPr>
          <w:rFonts w:eastAsia="Arial" w:cs="Times New Roman" w:eastAsiaTheme="minorHAnsi"/>
          <w:b w:val="false"/>
          <w:sz w:val="28"/>
          <w:szCs w:val="28"/>
          <w:lang w:eastAsia="ru-RU"/>
        </w:rPr>
        <w:t>к Порядку проведения</w:t>
        <w:br/>
        <w:t xml:space="preserve">конкурса на замещение должности главы администрации </w:t>
      </w:r>
    </w:p>
    <w:p>
      <w:pPr>
        <w:pStyle w:val="Normal"/>
        <w:spacing w:lineRule="auto" w:line="240" w:before="0" w:after="0"/>
        <w:ind w:left="4962" w:hanging="0"/>
        <w:jc w:val="right"/>
        <w:rPr>
          <w:rFonts w:eastAsia="Times New Roman" w:cs="Times New Roman"/>
          <w:highlight w:val="none"/>
          <w:lang w:eastAsia="ru-RU"/>
        </w:rPr>
      </w:pPr>
      <w:r>
        <w:rPr>
          <w:rFonts w:eastAsia="Arial" w:cs="Times New Roman" w:eastAsiaTheme="minorHAnsi"/>
          <w:b w:val="false"/>
          <w:sz w:val="28"/>
          <w:szCs w:val="28"/>
          <w:lang w:eastAsia="ru-RU"/>
        </w:rPr>
        <w:t xml:space="preserve"> </w:t>
      </w:r>
      <w:r>
        <w:rPr>
          <w:rFonts w:eastAsia="Arial" w:cs="Times New Roman" w:eastAsiaTheme="minorHAnsi"/>
          <w:b w:val="false"/>
          <w:sz w:val="28"/>
          <w:szCs w:val="28"/>
          <w:lang w:eastAsia="ru-RU"/>
        </w:rPr>
        <w:t xml:space="preserve">муниципального района </w:t>
      </w:r>
    </w:p>
    <w:p>
      <w:pPr>
        <w:pStyle w:val="Normal"/>
        <w:spacing w:lineRule="auto" w:line="240" w:before="0" w:after="0"/>
        <w:ind w:left="4962" w:hanging="0"/>
        <w:jc w:val="right"/>
        <w:rPr>
          <w:rFonts w:eastAsia="Times New Roman" w:cs="Times New Roman"/>
          <w:highlight w:val="none"/>
          <w:lang w:eastAsia="ru-RU"/>
        </w:rPr>
      </w:pPr>
      <w:r>
        <w:rPr>
          <w:rFonts w:eastAsia="Arial" w:cs="Times New Roman" w:eastAsiaTheme="minorHAnsi"/>
          <w:b w:val="false"/>
          <w:sz w:val="28"/>
          <w:szCs w:val="28"/>
          <w:lang w:eastAsia="ru-RU"/>
        </w:rPr>
        <w:t xml:space="preserve">«Ровеньский район» </w:t>
      </w:r>
    </w:p>
    <w:p>
      <w:pPr>
        <w:pStyle w:val="Normal"/>
        <w:spacing w:lineRule="auto" w:line="240" w:before="0" w:after="0"/>
        <w:ind w:left="4962" w:hanging="0"/>
        <w:jc w:val="right"/>
        <w:rPr>
          <w:rFonts w:eastAsia="Times New Roman" w:cs="Times New Roman"/>
          <w:highlight w:val="none"/>
          <w:lang w:eastAsia="ru-RU"/>
        </w:rPr>
      </w:pPr>
      <w:r>
        <w:rPr>
          <w:rFonts w:eastAsia="Arial" w:cs="Times New Roman" w:eastAsiaTheme="minorHAnsi"/>
          <w:b w:val="false"/>
          <w:sz w:val="28"/>
          <w:szCs w:val="28"/>
          <w:lang w:eastAsia="ru-RU"/>
        </w:rPr>
        <w:t>Белгородской области</w:t>
      </w:r>
    </w:p>
    <w:p>
      <w:pPr>
        <w:pStyle w:val="Normal"/>
        <w:spacing w:lineRule="auto" w:line="240" w:before="0" w:after="0"/>
        <w:ind w:left="4962" w:hanging="0"/>
        <w:jc w:val="right"/>
        <w:rPr>
          <w:rFonts w:ascii="Times New Roman" w:hAnsi="Times New Roman" w:eastAsia="Times New Roman" w:cs="Times New Roman"/>
          <w:b w:val="false"/>
          <w:b w:val="false"/>
        </w:rPr>
      </w:pPr>
      <w:r>
        <w:rPr>
          <w:rFonts w:eastAsia="Arial" w:cs="Times New Roman" w:eastAsiaTheme="minorHAnsi"/>
          <w:b w:val="false"/>
        </w:rPr>
        <w:t xml:space="preserve"> </w:t>
      </w:r>
    </w:p>
    <w:p>
      <w:pPr>
        <w:pStyle w:val="Normal"/>
        <w:widowControl w:val="false"/>
        <w:spacing w:lineRule="auto" w:line="240" w:before="0" w:after="0"/>
        <w:rPr>
          <w:rFonts w:ascii="Times New Roman" w:hAnsi="Times New Roman" w:eastAsia="Calibri" w:cs="Times New Roman"/>
          <w:color w:val="00000A"/>
          <w:lang w:eastAsia="ru-RU"/>
        </w:rPr>
      </w:pPr>
      <w:r>
        <w:rPr>
          <w:rFonts w:eastAsia="Calibri" w:cs="Times New Roman"/>
          <w:color w:val="00000A"/>
          <w:lang w:eastAsia="ru-RU"/>
        </w:rPr>
      </w:r>
    </w:p>
    <w:tbl>
      <w:tblPr>
        <w:tblW w:w="9746" w:type="dxa"/>
        <w:jc w:val="left"/>
        <w:tblInd w:w="-108" w:type="dxa"/>
        <w:tblLayout w:type="fixed"/>
        <w:tblCellMar>
          <w:top w:w="0" w:type="dxa"/>
          <w:left w:w="0" w:type="dxa"/>
          <w:bottom w:w="0" w:type="dxa"/>
          <w:right w:w="0" w:type="dxa"/>
        </w:tblCellMar>
        <w:tblLook w:firstRow="1" w:noVBand="1" w:lastRow="0" w:firstColumn="1" w:lastColumn="0" w:noHBand="0" w:val="04a0"/>
      </w:tblPr>
      <w:tblGrid>
        <w:gridCol w:w="4075"/>
        <w:gridCol w:w="5670"/>
      </w:tblGrid>
      <w:tr>
        <w:trPr/>
        <w:tc>
          <w:tcPr>
            <w:tcW w:w="4075" w:type="dxa"/>
            <w:tcBorders/>
          </w:tcPr>
          <w:p>
            <w:pPr>
              <w:pStyle w:val="Normal"/>
              <w:keepNext w:val="false"/>
              <w:keepLines w:val="false"/>
              <w:widowControl w:val="false"/>
              <w:shd w:val="nil" w:color="000000"/>
              <w:spacing w:lineRule="auto" w:line="240" w:beforeAutospacing="0" w:before="0" w:afterAutospacing="0" w:after="0"/>
              <w:ind w:hanging="0"/>
              <w:jc w:val="left"/>
              <w:rPr>
                <w:rFonts w:ascii="Times New Roman" w:hAnsi="Times New Roman" w:eastAsia="Times New Roman" w:cs="Times New Roman"/>
                <w:color w:val="FF0000"/>
              </w:rPr>
            </w:pPr>
            <w:r>
              <w:rPr>
                <w:rFonts w:eastAsia="Times New Roman" w:cs="Times New Roman"/>
                <w:color w:val="FF0000"/>
              </w:rPr>
            </w:r>
          </w:p>
        </w:tc>
        <w:tc>
          <w:tcPr>
            <w:tcW w:w="5670" w:type="dxa"/>
            <w:tcBorders/>
          </w:tcPr>
          <w:p>
            <w:pPr>
              <w:pStyle w:val="Normal"/>
              <w:keepNext w:val="false"/>
              <w:keepLines w:val="false"/>
              <w:widowControl w:val="false"/>
              <w:shd w:val="nil" w:color="000000"/>
              <w:spacing w:lineRule="auto" w:line="240" w:beforeAutospacing="0" w:before="0" w:afterAutospacing="0" w:after="0"/>
              <w:ind w:hanging="0"/>
              <w:jc w:val="center"/>
              <w:rPr>
                <w:rFonts w:ascii="Times New Roman" w:hAnsi="Times New Roman" w:eastAsia="Times New Roman" w:cs="Times New Roman"/>
                <w:lang w:eastAsia="ru-RU"/>
              </w:rPr>
            </w:pPr>
            <w:r>
              <w:rPr>
                <w:rFonts w:eastAsia="Times New Roman" w:cs="Times New Roman"/>
                <w:lang w:eastAsia="ru-RU"/>
              </w:rPr>
            </w:r>
          </w:p>
          <w:p>
            <w:pPr>
              <w:pStyle w:val="Normal"/>
              <w:keepNext w:val="false"/>
              <w:keepLines w:val="false"/>
              <w:widowControl w:val="false"/>
              <w:shd w:val="nil" w:color="000000"/>
              <w:spacing w:lineRule="auto" w:line="240" w:beforeAutospacing="0" w:before="0" w:afterAutospacing="0" w:after="0"/>
              <w:ind w:hanging="0"/>
              <w:jc w:val="center"/>
              <w:rPr>
                <w:rFonts w:ascii="Times New Roman" w:hAnsi="Times New Roman" w:eastAsia="Times New Roman" w:cs="Times New Roman"/>
                <w:lang w:eastAsia="ru-RU"/>
              </w:rPr>
            </w:pPr>
            <w:r>
              <w:rPr>
                <w:rFonts w:eastAsia="Times New Roman" w:cs="Times New Roman"/>
                <w:lang w:eastAsia="ru-RU"/>
              </w:rPr>
            </w:r>
          </w:p>
          <w:p>
            <w:pPr>
              <w:pStyle w:val="Normal"/>
              <w:keepNext w:val="false"/>
              <w:keepLines w:val="false"/>
              <w:widowControl w:val="false"/>
              <w:shd w:val="nil" w:color="000000"/>
              <w:spacing w:lineRule="auto" w:line="240" w:beforeAutospacing="0" w:before="0" w:afterAutospacing="0" w:after="0"/>
              <w:ind w:hanging="0"/>
              <w:jc w:val="center"/>
              <w:rPr>
                <w:rFonts w:ascii="Times New Roman" w:hAnsi="Times New Roman" w:eastAsia="Times New Roman" w:cs="Times New Roman"/>
              </w:rPr>
            </w:pPr>
            <w:r>
              <w:rPr>
                <w:rFonts w:eastAsia="Times New Roman" w:cs="Times New Roman"/>
                <w:b w:val="false"/>
                <w:bCs w:val="false"/>
                <w:i w:val="false"/>
                <w:iCs w:val="false"/>
                <w:caps w:val="false"/>
                <w:smallCaps w:val="false"/>
                <w:strike w:val="false"/>
                <w:dstrike w:val="false"/>
                <w:vanish w:val="false"/>
                <w:color w:val="auto"/>
                <w:spacing w:val="0"/>
                <w:position w:val="0"/>
                <w:sz w:val="28"/>
                <w:sz w:val="28"/>
                <w:szCs w:val="22"/>
                <w:u w:val="none"/>
                <w:vertAlign w:val="baseline"/>
                <w:lang w:val="ru-RU" w:eastAsia="ru-RU" w:bidi="ar-SA"/>
              </w:rPr>
              <w:t>В конкурсную комиссию</w:t>
            </w:r>
          </w:p>
          <w:p>
            <w:pPr>
              <w:pStyle w:val="Normal"/>
              <w:keepNext w:val="false"/>
              <w:keepLines w:val="false"/>
              <w:widowControl w:val="false"/>
              <w:shd w:val="nil" w:color="000000"/>
              <w:spacing w:lineRule="auto" w:line="240" w:beforeAutospacing="0" w:before="0" w:afterAutospacing="0" w:after="0"/>
              <w:ind w:hanging="0"/>
              <w:jc w:val="center"/>
              <w:rPr>
                <w:rFonts w:ascii="Times New Roman" w:hAnsi="Times New Roman" w:eastAsia="Times New Roman" w:cs="Times New Roman"/>
              </w:rPr>
            </w:pPr>
            <w:r>
              <w:rPr>
                <w:rFonts w:eastAsia="Times New Roman" w:cs="Times New Roman"/>
                <w:b w:val="false"/>
                <w:bCs w:val="false"/>
                <w:i w:val="false"/>
                <w:iCs w:val="false"/>
                <w:caps w:val="false"/>
                <w:smallCaps w:val="false"/>
                <w:strike w:val="false"/>
                <w:dstrike w:val="false"/>
                <w:vanish w:val="false"/>
                <w:color w:val="auto"/>
                <w:spacing w:val="0"/>
                <w:position w:val="0"/>
                <w:sz w:val="28"/>
                <w:sz w:val="28"/>
                <w:szCs w:val="22"/>
                <w:u w:val="none"/>
                <w:vertAlign w:val="baseline"/>
                <w:lang w:val="ru-RU" w:eastAsia="ru-RU" w:bidi="ar-SA"/>
              </w:rPr>
              <w:t>по проведению конкурса</w:t>
            </w:r>
          </w:p>
          <w:p>
            <w:pPr>
              <w:pStyle w:val="Normal"/>
              <w:keepNext w:val="false"/>
              <w:keepLines w:val="false"/>
              <w:widowControl w:val="false"/>
              <w:shd w:val="nil" w:color="000000"/>
              <w:spacing w:lineRule="auto" w:line="240" w:beforeAutospacing="0" w:before="0" w:afterAutospacing="0" w:after="0"/>
              <w:ind w:hanging="0"/>
              <w:jc w:val="center"/>
              <w:rPr>
                <w:rFonts w:eastAsia="Times New Roman" w:cs="Times New Roman"/>
                <w:b w:val="false"/>
                <w:b w:val="false"/>
                <w:i w:val="false"/>
                <w:i w:val="false"/>
                <w:caps w:val="false"/>
                <w:smallCaps w:val="false"/>
                <w:strike w:val="false"/>
                <w:dstrike w:val="false"/>
                <w:color w:val="auto"/>
                <w:spacing w:val="0"/>
                <w:position w:val="0"/>
                <w:sz w:val="28"/>
                <w:sz w:val="28"/>
                <w:szCs w:val="22"/>
                <w:u w:val="none"/>
                <w:vertAlign w:val="baseline"/>
                <w:lang w:val="ru-RU" w:eastAsia="ru-RU" w:bidi="ar-SA"/>
              </w:rPr>
            </w:pPr>
            <w:r>
              <w:rPr>
                <w:rFonts w:eastAsia="Times New Roman" w:cs="Times New Roman"/>
                <w:b w:val="false"/>
                <w:bCs w:val="false"/>
                <w:i w:val="false"/>
                <w:iCs w:val="false"/>
                <w:caps w:val="false"/>
                <w:smallCaps w:val="false"/>
                <w:strike w:val="false"/>
                <w:dstrike w:val="false"/>
                <w:vanish w:val="false"/>
                <w:color w:val="auto"/>
                <w:spacing w:val="0"/>
                <w:position w:val="0"/>
                <w:sz w:val="28"/>
                <w:sz w:val="28"/>
                <w:szCs w:val="22"/>
                <w:u w:val="none"/>
                <w:vertAlign w:val="baseline"/>
                <w:lang w:val="ru-RU" w:eastAsia="ru-RU" w:bidi="ar-SA"/>
              </w:rPr>
              <w:t>на замещение должности главы  администрации</w:t>
            </w:r>
          </w:p>
          <w:p>
            <w:pPr>
              <w:pStyle w:val="Normal"/>
              <w:keepNext w:val="false"/>
              <w:keepLines w:val="false"/>
              <w:widowControl w:val="false"/>
              <w:shd w:val="nil" w:color="000000"/>
              <w:spacing w:lineRule="auto" w:line="240" w:beforeAutospacing="0" w:before="0" w:afterAutospacing="0" w:after="0"/>
              <w:ind w:hanging="0"/>
              <w:jc w:val="center"/>
              <w:rPr/>
            </w:pPr>
            <w:r>
              <w:rPr>
                <w:rFonts w:eastAsia="Times New Roman" w:cs="Times New Roman"/>
                <w:b w:val="false"/>
                <w:bCs w:val="false"/>
                <w:i w:val="false"/>
                <w:iCs w:val="false"/>
                <w:caps w:val="false"/>
                <w:smallCaps w:val="false"/>
                <w:strike w:val="false"/>
                <w:dstrike w:val="false"/>
                <w:vanish w:val="false"/>
                <w:color w:val="auto"/>
                <w:spacing w:val="0"/>
                <w:position w:val="0"/>
                <w:sz w:val="28"/>
                <w:sz w:val="28"/>
                <w:szCs w:val="22"/>
                <w:u w:val="none"/>
                <w:vertAlign w:val="baseline"/>
                <w:lang w:val="ru-RU" w:eastAsia="ru-RU" w:bidi="ar-SA"/>
              </w:rPr>
              <w:t xml:space="preserve"> </w:t>
            </w:r>
            <w:r>
              <w:rPr>
                <w:rFonts w:eastAsia="Times New Roman" w:cs="Times New Roman"/>
                <w:b w:val="false"/>
                <w:bCs w:val="false"/>
                <w:i w:val="false"/>
                <w:iCs w:val="false"/>
                <w:caps w:val="false"/>
                <w:smallCaps w:val="false"/>
                <w:strike w:val="false"/>
                <w:dstrike w:val="false"/>
                <w:vanish w:val="false"/>
                <w:color w:val="auto"/>
                <w:spacing w:val="0"/>
                <w:position w:val="0"/>
                <w:sz w:val="28"/>
                <w:sz w:val="28"/>
                <w:szCs w:val="22"/>
                <w:u w:val="none"/>
                <w:vertAlign w:val="baseline"/>
                <w:lang w:val="ru-RU" w:eastAsia="ru-RU" w:bidi="ar-SA"/>
              </w:rPr>
              <w:t>муниципального района</w:t>
            </w:r>
          </w:p>
          <w:p>
            <w:pPr>
              <w:pStyle w:val="Normal"/>
              <w:keepNext w:val="false"/>
              <w:keepLines w:val="false"/>
              <w:widowControl w:val="false"/>
              <w:shd w:val="nil" w:color="000000"/>
              <w:spacing w:lineRule="auto" w:line="240" w:beforeAutospacing="0" w:before="0" w:afterAutospacing="0" w:after="0"/>
              <w:ind w:hanging="0"/>
              <w:jc w:val="center"/>
              <w:rPr/>
            </w:pPr>
            <w:r>
              <w:rPr>
                <w:rFonts w:eastAsia="Times New Roman" w:cs="Times New Roman"/>
                <w:b w:val="false"/>
                <w:bCs w:val="false"/>
                <w:i w:val="false"/>
                <w:iCs w:val="false"/>
                <w:caps w:val="false"/>
                <w:smallCaps w:val="false"/>
                <w:strike w:val="false"/>
                <w:dstrike w:val="false"/>
                <w:vanish w:val="false"/>
                <w:color w:val="auto"/>
                <w:spacing w:val="0"/>
                <w:position w:val="0"/>
                <w:sz w:val="28"/>
                <w:sz w:val="28"/>
                <w:szCs w:val="22"/>
                <w:u w:val="none"/>
                <w:vertAlign w:val="baseline"/>
                <w:lang w:val="ru-RU" w:eastAsia="ru-RU" w:bidi="ar-SA"/>
              </w:rPr>
              <w:t>«Ровеньский район» Белгородской области</w:t>
            </w:r>
          </w:p>
          <w:p>
            <w:pPr>
              <w:pStyle w:val="Normal"/>
              <w:keepNext w:val="false"/>
              <w:keepLines w:val="false"/>
              <w:widowControl w:val="false"/>
              <w:shd w:val="nil" w:color="000000"/>
              <w:spacing w:lineRule="auto" w:line="240" w:beforeAutospacing="0" w:before="0" w:afterAutospacing="0" w:after="0"/>
              <w:ind w:hanging="0"/>
              <w:jc w:val="center"/>
              <w:rPr/>
            </w:pPr>
            <w:r>
              <w:rPr>
                <w:rFonts w:eastAsia="Times New Roman" w:cs="Times New Roman"/>
                <w:b w:val="false"/>
                <w:bCs w:val="false"/>
                <w:i w:val="false"/>
                <w:iCs w:val="false"/>
                <w:caps w:val="false"/>
                <w:smallCaps w:val="false"/>
                <w:strike w:val="false"/>
                <w:dstrike w:val="false"/>
                <w:vanish w:val="false"/>
                <w:color w:val="auto"/>
                <w:spacing w:val="0"/>
                <w:position w:val="0"/>
                <w:sz w:val="28"/>
                <w:sz w:val="28"/>
                <w:szCs w:val="22"/>
                <w:u w:val="none"/>
                <w:vertAlign w:val="baseline"/>
                <w:lang w:val="ru-RU" w:eastAsia="ru-RU" w:bidi="ar-SA"/>
              </w:rPr>
              <w:t>от_________________________________</w:t>
            </w:r>
          </w:p>
          <w:p>
            <w:pPr>
              <w:pStyle w:val="Normal"/>
              <w:keepNext w:val="false"/>
              <w:keepLines w:val="false"/>
              <w:widowControl w:val="false"/>
              <w:shd w:val="nil" w:color="000000"/>
              <w:spacing w:lineRule="auto" w:line="240" w:beforeAutospacing="0" w:before="0" w:afterAutospacing="0" w:after="0"/>
              <w:ind w:hanging="0"/>
              <w:jc w:val="center"/>
              <w:rPr>
                <w:rFonts w:ascii="Times New Roman" w:hAnsi="Times New Roman" w:eastAsia="Times New Roman" w:cs="Times New Roman"/>
              </w:rPr>
            </w:pPr>
            <w:r>
              <w:rPr>
                <w:rFonts w:eastAsia="Times New Roman" w:cs="Times New Roman"/>
                <w:b w:val="false"/>
                <w:bCs w:val="false"/>
                <w:i w:val="false"/>
                <w:iCs w:val="false"/>
                <w:caps w:val="false"/>
                <w:smallCaps w:val="false"/>
                <w:strike w:val="false"/>
                <w:dstrike w:val="false"/>
                <w:vanish w:val="false"/>
                <w:color w:val="auto"/>
                <w:spacing w:val="0"/>
                <w:position w:val="0"/>
                <w:sz w:val="24"/>
                <w:sz w:val="24"/>
                <w:szCs w:val="22"/>
                <w:u w:val="none"/>
                <w:vertAlign w:val="baseline"/>
                <w:lang w:val="ru-RU" w:eastAsia="ru-RU" w:bidi="ar-SA"/>
              </w:rPr>
              <w:t>(Фамилия, Имя, Отчество)</w:t>
            </w:r>
          </w:p>
          <w:p>
            <w:pPr>
              <w:pStyle w:val="Normal"/>
              <w:keepNext w:val="false"/>
              <w:keepLines w:val="false"/>
              <w:widowControl w:val="false"/>
              <w:shd w:val="nil" w:color="000000"/>
              <w:spacing w:lineRule="auto" w:line="240" w:beforeAutospacing="0" w:before="0" w:afterAutospacing="0" w:after="0"/>
              <w:ind w:hanging="0"/>
              <w:jc w:val="center"/>
              <w:rPr>
                <w:rFonts w:ascii="Times New Roman" w:hAnsi="Times New Roman" w:eastAsia="Times New Roman" w:cs="Times New Roman"/>
              </w:rPr>
            </w:pPr>
            <w:r>
              <w:rPr>
                <w:rFonts w:eastAsia="Times New Roman" w:cs="Times New Roman"/>
              </w:rPr>
            </w:r>
          </w:p>
          <w:p>
            <w:pPr>
              <w:pStyle w:val="Normal"/>
              <w:keepNext w:val="false"/>
              <w:keepLines w:val="false"/>
              <w:widowControl w:val="false"/>
              <w:shd w:val="nil" w:color="000000"/>
              <w:spacing w:lineRule="auto" w:line="240" w:beforeAutospacing="0" w:before="0" w:afterAutospacing="0" w:after="0"/>
              <w:ind w:hanging="0"/>
              <w:jc w:val="center"/>
              <w:rPr>
                <w:rFonts w:ascii="Times New Roman" w:hAnsi="Times New Roman" w:eastAsia="Times New Roman" w:cs="Times New Roman"/>
              </w:rPr>
            </w:pPr>
            <w:r>
              <w:rPr>
                <w:rFonts w:eastAsia="Times New Roman" w:cs="Times New Roman"/>
                <w:b w:val="false"/>
                <w:bCs w:val="false"/>
                <w:i w:val="false"/>
                <w:iCs w:val="false"/>
                <w:caps w:val="false"/>
                <w:smallCaps w:val="false"/>
                <w:strike w:val="false"/>
                <w:dstrike w:val="false"/>
                <w:vanish w:val="false"/>
                <w:color w:val="auto"/>
                <w:spacing w:val="0"/>
                <w:position w:val="0"/>
                <w:sz w:val="28"/>
                <w:sz w:val="28"/>
                <w:szCs w:val="28"/>
                <w:u w:val="none"/>
                <w:vertAlign w:val="baseline"/>
                <w:lang w:val="ru-RU" w:eastAsia="ru-RU" w:bidi="ar-SA"/>
              </w:rPr>
              <w:t>паспорт серия _____№ _____________</w:t>
            </w:r>
          </w:p>
          <w:p>
            <w:pPr>
              <w:pStyle w:val="Normal"/>
              <w:keepNext w:val="false"/>
              <w:keepLines w:val="false"/>
              <w:widowControl w:val="false"/>
              <w:shd w:val="nil" w:color="000000"/>
              <w:spacing w:lineRule="auto" w:line="240" w:beforeAutospacing="0" w:before="0" w:afterAutospacing="0" w:after="0"/>
              <w:ind w:hanging="0"/>
              <w:jc w:val="center"/>
              <w:rPr>
                <w:rFonts w:ascii="Times New Roman" w:hAnsi="Times New Roman" w:eastAsia="Times New Roman" w:cs="Times New Roman"/>
              </w:rPr>
            </w:pPr>
            <w:r>
              <w:rPr>
                <w:rFonts w:eastAsia="Times New Roman" w:cs="Times New Roman"/>
                <w:b w:val="false"/>
                <w:bCs w:val="false"/>
                <w:i w:val="false"/>
                <w:iCs w:val="false"/>
                <w:caps w:val="false"/>
                <w:smallCaps w:val="false"/>
                <w:strike w:val="false"/>
                <w:dstrike w:val="false"/>
                <w:vanish w:val="false"/>
                <w:color w:val="auto"/>
                <w:spacing w:val="0"/>
                <w:position w:val="0"/>
                <w:sz w:val="28"/>
                <w:sz w:val="28"/>
                <w:szCs w:val="28"/>
                <w:u w:val="none"/>
                <w:vertAlign w:val="baseline"/>
                <w:lang w:val="ru-RU" w:eastAsia="ru-RU" w:bidi="ar-SA"/>
              </w:rPr>
              <w:t>выдан «____» ___________ _______г.,</w:t>
            </w:r>
          </w:p>
          <w:p>
            <w:pPr>
              <w:pStyle w:val="Normal"/>
              <w:keepNext w:val="false"/>
              <w:keepLines w:val="false"/>
              <w:widowControl w:val="false"/>
              <w:shd w:val="nil" w:color="000000"/>
              <w:spacing w:lineRule="auto" w:line="240" w:beforeAutospacing="0" w:before="0" w:afterAutospacing="0" w:after="0"/>
              <w:ind w:hanging="0"/>
              <w:jc w:val="center"/>
              <w:rPr>
                <w:rFonts w:ascii="Times New Roman" w:hAnsi="Times New Roman" w:eastAsia="Times New Roman" w:cs="Times New Roman"/>
              </w:rPr>
            </w:pPr>
            <w:r>
              <w:rPr>
                <w:rFonts w:eastAsia="Times New Roman" w:cs="Times New Roman"/>
                <w:b w:val="false"/>
                <w:bCs w:val="false"/>
                <w:i w:val="false"/>
                <w:iCs w:val="false"/>
                <w:caps w:val="false"/>
                <w:smallCaps w:val="false"/>
                <w:strike w:val="false"/>
                <w:dstrike w:val="false"/>
                <w:vanish w:val="false"/>
                <w:color w:val="auto"/>
                <w:spacing w:val="0"/>
                <w:position w:val="0"/>
                <w:sz w:val="28"/>
                <w:sz w:val="28"/>
                <w:szCs w:val="28"/>
                <w:u w:val="none"/>
                <w:vertAlign w:val="baseline"/>
                <w:lang w:val="ru-RU" w:eastAsia="ru-RU" w:bidi="ar-SA"/>
              </w:rPr>
              <w:t>зарегистрированного (ой) по адресу: _____</w:t>
            </w:r>
          </w:p>
          <w:p>
            <w:pPr>
              <w:pStyle w:val="Normal"/>
              <w:keepNext w:val="false"/>
              <w:keepLines w:val="false"/>
              <w:widowControl w:val="false"/>
              <w:shd w:val="nil" w:color="000000"/>
              <w:spacing w:lineRule="auto" w:line="240" w:beforeAutospacing="0" w:before="0" w:afterAutospacing="0" w:after="0"/>
              <w:ind w:hanging="0"/>
              <w:jc w:val="center"/>
              <w:rPr>
                <w:rFonts w:ascii="Times New Roman" w:hAnsi="Times New Roman" w:eastAsia="Times New Roman" w:cs="Times New Roman"/>
                <w:color w:val="FF0000"/>
              </w:rPr>
            </w:pPr>
            <w:r>
              <w:rPr>
                <w:rFonts w:eastAsia="Times New Roman" w:cs="Times New Roman"/>
                <w:b w:val="false"/>
                <w:bCs w:val="false"/>
                <w:i w:val="false"/>
                <w:iCs w:val="false"/>
                <w:caps w:val="false"/>
                <w:smallCaps w:val="false"/>
                <w:strike w:val="false"/>
                <w:dstrike w:val="false"/>
                <w:vanish w:val="false"/>
                <w:color w:val="auto"/>
                <w:spacing w:val="0"/>
                <w:position w:val="0"/>
                <w:sz w:val="28"/>
                <w:sz w:val="28"/>
                <w:szCs w:val="28"/>
                <w:u w:val="none"/>
                <w:vertAlign w:val="baseline"/>
                <w:lang w:val="ru-RU" w:eastAsia="ru-RU" w:bidi="ar-SA"/>
              </w:rPr>
              <w:t>__________________________________________________________________________</w:t>
            </w:r>
          </w:p>
        </w:tc>
      </w:tr>
    </w:tbl>
    <w:p>
      <w:pPr>
        <w:pStyle w:val="Normal"/>
        <w:widowControl w:val="false"/>
        <w:spacing w:lineRule="auto" w:line="240" w:before="0" w:after="0"/>
        <w:jc w:val="both"/>
        <w:rPr>
          <w:rFonts w:ascii="Times New Roman" w:hAnsi="Times New Roman" w:eastAsia="Calibri" w:cs="Times New Roman"/>
          <w:color w:val="00000A"/>
          <w:lang w:eastAsia="ru-RU"/>
        </w:rPr>
      </w:pPr>
      <w:r>
        <w:rPr>
          <w:rFonts w:eastAsia="Calibri" w:cs="Times New Roman"/>
          <w:color w:val="00000A"/>
          <w:lang w:eastAsia="ru-RU"/>
        </w:rPr>
      </w:r>
    </w:p>
    <w:p>
      <w:pPr>
        <w:pStyle w:val="Normal"/>
        <w:spacing w:lineRule="auto" w:line="240" w:before="0" w:after="0"/>
        <w:jc w:val="center"/>
        <w:rPr>
          <w:rFonts w:ascii="Calibri" w:hAnsi="Calibri" w:eastAsia="Calibri" w:cs="Calibri"/>
          <w:color w:val="00000A"/>
        </w:rPr>
      </w:pPr>
      <w:r>
        <w:rPr>
          <w:rFonts w:eastAsia="Arial" w:cs="Times New Roman" w:eastAsiaTheme="minorHAnsi"/>
          <w:b/>
          <w:bCs/>
          <w:color w:val="00000A"/>
          <w:sz w:val="28"/>
          <w:szCs w:val="28"/>
          <w:lang w:eastAsia="ru-RU"/>
        </w:rPr>
        <w:t>СОГЛАСИЕ НА ОБРАБОТКУ ПЕРСОНАЛЬНЫХ ДАННЫХ</w:t>
      </w:r>
    </w:p>
    <w:p>
      <w:pPr>
        <w:pStyle w:val="Normal"/>
        <w:spacing w:lineRule="auto" w:line="240" w:before="0" w:after="0"/>
        <w:rPr>
          <w:rFonts w:ascii="Times New Roman" w:hAnsi="Times New Roman" w:eastAsia="Times New Roman" w:cs="Times New Roman"/>
          <w:color w:val="00000A"/>
        </w:rPr>
      </w:pPr>
      <w:r>
        <w:rPr>
          <w:rFonts w:eastAsia="Times New Roman" w:cs="Times New Roman"/>
          <w:color w:val="00000A"/>
        </w:rPr>
      </w:r>
    </w:p>
    <w:p>
      <w:pPr>
        <w:pStyle w:val="Normal"/>
        <w:spacing w:lineRule="auto" w:line="240" w:before="0" w:after="0"/>
        <w:ind w:firstLine="709"/>
        <w:jc w:val="both"/>
        <w:rPr>
          <w:rFonts w:ascii="Times New Roman" w:hAnsi="Times New Roman" w:eastAsia="Times New Roman" w:cs="Times New Roman"/>
          <w:color w:val="00000A"/>
          <w:lang w:eastAsia="ru-RU"/>
        </w:rPr>
      </w:pPr>
      <w:r>
        <w:rPr>
          <w:rFonts w:eastAsia="Arial" w:cs="Times New Roman" w:eastAsiaTheme="minorHAnsi"/>
          <w:color w:val="00000A"/>
          <w:sz w:val="28"/>
          <w:szCs w:val="28"/>
          <w:lang w:eastAsia="ru-RU"/>
        </w:rPr>
        <w:t xml:space="preserve">Настоящим я, </w:t>
      </w:r>
      <w:r>
        <w:rPr>
          <w:rFonts w:eastAsia="Arial" w:cs="Times New Roman" w:eastAsiaTheme="minorHAnsi"/>
          <w:bCs/>
          <w:iCs/>
          <w:color w:val="00000A"/>
          <w:sz w:val="28"/>
          <w:szCs w:val="28"/>
          <w:lang w:eastAsia="ru-RU"/>
        </w:rPr>
        <w:t>________________________________________________</w:t>
      </w:r>
      <w:r>
        <w:rPr>
          <w:rFonts w:eastAsia="Arial" w:cs="Times New Roman" w:eastAsiaTheme="minorHAnsi"/>
          <w:color w:val="00000A"/>
          <w:sz w:val="28"/>
          <w:szCs w:val="28"/>
          <w:lang w:eastAsia="ru-RU"/>
        </w:rPr>
        <w:t>,</w:t>
      </w:r>
    </w:p>
    <w:p>
      <w:pPr>
        <w:pStyle w:val="Normal"/>
        <w:widowControl w:val="false"/>
        <w:spacing w:lineRule="auto" w:line="240" w:before="0" w:after="0"/>
        <w:jc w:val="center"/>
        <w:rPr>
          <w:rFonts w:ascii="Times New Roman" w:hAnsi="Times New Roman" w:eastAsia="Times New Roman" w:cs="Times New Roman"/>
        </w:rPr>
      </w:pPr>
      <w:r>
        <w:rPr>
          <w:rFonts w:eastAsia="Arial" w:cs="Times New Roman" w:eastAsiaTheme="minorHAnsi"/>
          <w:sz w:val="32"/>
          <w:szCs w:val="32"/>
          <w:vertAlign w:val="superscript"/>
          <w:lang w:eastAsia="ru-RU"/>
        </w:rPr>
        <w:t xml:space="preserve">                       </w:t>
      </w:r>
      <w:r>
        <w:rPr>
          <w:rFonts w:eastAsia="Arial" w:cs="Times New Roman" w:eastAsiaTheme="minorHAnsi"/>
          <w:sz w:val="32"/>
          <w:szCs w:val="32"/>
          <w:vertAlign w:val="superscript"/>
          <w:lang w:eastAsia="ru-RU"/>
        </w:rPr>
        <w:t>(Фамилия, Имя, Отчество)</w:t>
      </w:r>
    </w:p>
    <w:p>
      <w:pPr>
        <w:pStyle w:val="Normal"/>
        <w:spacing w:lineRule="auto" w:line="240" w:before="0" w:after="0"/>
        <w:ind w:firstLine="709"/>
        <w:jc w:val="both"/>
        <w:rPr>
          <w:rFonts w:ascii="Times New Roman" w:hAnsi="Times New Roman" w:eastAsia="Times New Roman" w:cs="Times New Roman"/>
          <w:color w:val="00000A"/>
          <w:lang w:eastAsia="ru-RU"/>
        </w:rPr>
      </w:pPr>
      <w:r>
        <w:rPr>
          <w:rFonts w:eastAsia="Times New Roman" w:cs="Times New Roman"/>
          <w:color w:val="00000A"/>
          <w:lang w:eastAsia="ru-RU"/>
        </w:rPr>
      </w:r>
    </w:p>
    <w:p>
      <w:pPr>
        <w:pStyle w:val="Normal"/>
        <w:spacing w:lineRule="auto" w:line="240" w:before="0" w:after="0"/>
        <w:jc w:val="both"/>
        <w:rPr>
          <w:rFonts w:ascii="Calibri" w:hAnsi="Calibri" w:eastAsia="Calibri" w:cs="Calibri"/>
          <w:color w:val="00000A"/>
        </w:rPr>
      </w:pPr>
      <w:r>
        <w:rPr>
          <w:rFonts w:eastAsia="Arial" w:cs="Times New Roman" w:eastAsiaTheme="minorHAnsi"/>
          <w:color w:val="00000A"/>
          <w:sz w:val="28"/>
          <w:szCs w:val="28"/>
          <w:lang w:eastAsia="ru-RU"/>
        </w:rPr>
        <w:t>представляю конкурсной комиссии по проведению конкурса на замещение должности главы администрации муниципального  района «Ровеньский район» Белгородской области (далее – конкурсная комиссия), свои персональные данные в целях обеспечения соблюдения требований порядка проведения конкурса на замещение должности главы администрации муниципального  района «Ровеньский район» Белгородской области.</w:t>
      </w:r>
    </w:p>
    <w:p>
      <w:pPr>
        <w:pStyle w:val="Normal"/>
        <w:spacing w:lineRule="auto" w:line="240" w:before="0" w:after="0"/>
        <w:ind w:firstLine="709"/>
        <w:jc w:val="both"/>
        <w:rPr>
          <w:rFonts w:ascii="Times New Roman" w:hAnsi="Times New Roman" w:eastAsia="Times New Roman" w:cs="Times New Roman"/>
          <w:color w:val="00000A"/>
          <w:lang w:eastAsia="ru-RU"/>
        </w:rPr>
      </w:pPr>
      <w:r>
        <w:rPr>
          <w:rFonts w:eastAsia="Arial" w:cs="Times New Roman" w:eastAsiaTheme="minorHAnsi"/>
          <w:color w:val="00000A"/>
          <w:sz w:val="28"/>
          <w:szCs w:val="28"/>
          <w:lang w:eastAsia="ru-RU"/>
        </w:rPr>
        <w:t>Моими персональными данными является любая информация, относящаяся ко мне как к физическому лицу (субъекту персональных данных), указанная в:</w:t>
      </w:r>
    </w:p>
    <w:p>
      <w:pPr>
        <w:pStyle w:val="Normal"/>
        <w:spacing w:lineRule="auto" w:line="240" w:before="0" w:after="0"/>
        <w:ind w:firstLine="709"/>
        <w:jc w:val="both"/>
        <w:rPr>
          <w:rFonts w:ascii="Calibri" w:hAnsi="Calibri" w:eastAsia="Calibri" w:cs="Calibri"/>
        </w:rPr>
      </w:pPr>
      <w:r>
        <w:rPr>
          <w:rFonts w:eastAsia="Arial" w:cs="Times New Roman" w:eastAsiaTheme="minorHAnsi"/>
          <w:color w:val="00000A"/>
          <w:sz w:val="28"/>
          <w:szCs w:val="28"/>
          <w:lang w:eastAsia="ru-RU"/>
        </w:rPr>
        <w:t xml:space="preserve">1) </w:t>
      </w:r>
      <w:r>
        <w:rPr>
          <w:rFonts w:eastAsia="Arial" w:cs="Times New Roman" w:eastAsiaTheme="minorHAnsi"/>
          <w:sz w:val="28"/>
          <w:szCs w:val="28"/>
          <w:lang w:eastAsia="ru-RU"/>
        </w:rPr>
        <w:t>заявлении;</w:t>
      </w:r>
    </w:p>
    <w:p>
      <w:pPr>
        <w:pStyle w:val="Normal"/>
        <w:spacing w:lineRule="auto" w:line="240" w:before="0" w:after="0"/>
        <w:ind w:firstLine="709"/>
        <w:jc w:val="both"/>
        <w:rPr>
          <w:rFonts w:ascii="Calibri" w:hAnsi="Calibri" w:eastAsia="Calibri" w:cs="Calibri"/>
        </w:rPr>
      </w:pPr>
      <w:r>
        <w:rPr>
          <w:rFonts w:eastAsia="Arial" w:cs="Times New Roman" w:eastAsiaTheme="minorHAnsi"/>
          <w:sz w:val="28"/>
          <w:szCs w:val="28"/>
          <w:lang w:eastAsia="ru-RU"/>
        </w:rPr>
        <w:t>2) документе о выдвижении меня кандидатом, а именно (нужное подчеркнуть):</w:t>
      </w:r>
    </w:p>
    <w:p>
      <w:pPr>
        <w:pStyle w:val="Normal"/>
        <w:spacing w:lineRule="auto" w:line="240" w:before="0" w:after="0"/>
        <w:ind w:firstLine="709"/>
        <w:jc w:val="both"/>
        <w:rPr>
          <w:rFonts w:ascii="Calibri" w:hAnsi="Calibri" w:eastAsia="Calibri" w:cs="Calibri"/>
        </w:rPr>
      </w:pPr>
      <w:r>
        <w:rPr>
          <w:rFonts w:eastAsia="Arial" w:cs="Times New Roman" w:eastAsiaTheme="minorHAnsi"/>
          <w:sz w:val="28"/>
          <w:szCs w:val="28"/>
          <w:lang w:eastAsia="ru-RU"/>
        </w:rPr>
        <w:t>представлении (в случае выдвижения Губернатором Белгородской области, Председателем Муниципального совета Ровеньского  района или группой членов Муниципального совета Ровеньского  района);</w:t>
      </w:r>
    </w:p>
    <w:p>
      <w:pPr>
        <w:pStyle w:val="Normal"/>
        <w:spacing w:lineRule="auto" w:line="240" w:before="0" w:after="0"/>
        <w:ind w:firstLine="709"/>
        <w:jc w:val="both"/>
        <w:rPr>
          <w:rFonts w:ascii="Calibri" w:hAnsi="Calibri" w:eastAsia="Calibri" w:cs="Calibri"/>
        </w:rPr>
      </w:pPr>
      <w:r>
        <w:rPr>
          <w:rFonts w:eastAsia="Arial" w:cs="Times New Roman" w:eastAsiaTheme="minorHAnsi"/>
          <w:sz w:val="28"/>
          <w:szCs w:val="28"/>
          <w:lang w:eastAsia="ru-RU"/>
        </w:rPr>
        <w:t>выписке из протокола конференции, собрания общественного объединения (в случае выдвижения общественным объединением);</w:t>
      </w:r>
    </w:p>
    <w:p>
      <w:pPr>
        <w:pStyle w:val="Normal"/>
        <w:spacing w:lineRule="auto" w:line="240" w:before="0" w:after="0"/>
        <w:ind w:firstLine="709"/>
        <w:jc w:val="both"/>
        <w:rPr>
          <w:rFonts w:ascii="Times New Roman" w:hAnsi="Times New Roman" w:eastAsia="Times New Roman" w:cs="Times New Roman"/>
        </w:rPr>
      </w:pPr>
      <w:r>
        <w:rPr>
          <w:rFonts w:eastAsia="Arial" w:cs="Times New Roman" w:eastAsiaTheme="minorHAnsi"/>
          <w:sz w:val="28"/>
          <w:szCs w:val="28"/>
          <w:lang w:eastAsia="ru-RU"/>
        </w:rPr>
        <w:t>выписке из протокола собрания граждан (в случае выдвижения собранием граждан);</w:t>
      </w:r>
    </w:p>
    <w:p>
      <w:pPr>
        <w:pStyle w:val="Normal"/>
        <w:spacing w:lineRule="auto" w:line="240" w:before="0" w:after="0"/>
        <w:ind w:firstLine="709"/>
        <w:jc w:val="both"/>
        <w:rPr>
          <w:rFonts w:ascii="Calibri" w:hAnsi="Calibri" w:eastAsia="Calibri" w:cs="Calibri"/>
        </w:rPr>
      </w:pPr>
      <w:r>
        <w:rPr>
          <w:rFonts w:eastAsia="Arial" w:cs="Times New Roman" w:eastAsiaTheme="minorHAnsi"/>
          <w:sz w:val="28"/>
          <w:szCs w:val="28"/>
          <w:lang w:eastAsia="ru-RU"/>
        </w:rPr>
        <w:t>3) паспорте гражданина Российской Федерации или ином документе, заменяющем паспорт гражданина;</w:t>
      </w:r>
    </w:p>
    <w:p>
      <w:pPr>
        <w:pStyle w:val="Normal"/>
        <w:spacing w:lineRule="auto" w:line="240" w:before="0" w:after="0"/>
        <w:ind w:firstLine="709"/>
        <w:jc w:val="both"/>
        <w:rPr>
          <w:rFonts w:ascii="Calibri" w:hAnsi="Calibri" w:eastAsia="Calibri" w:cs="Calibri"/>
        </w:rPr>
      </w:pPr>
      <w:r>
        <w:rPr>
          <w:rFonts w:eastAsia="Arial" w:cs="Times New Roman" w:eastAsiaTheme="minorHAnsi"/>
          <w:sz w:val="28"/>
          <w:szCs w:val="28"/>
          <w:lang w:eastAsia="ru-RU"/>
        </w:rPr>
        <w:t>4) автобиографии;</w:t>
      </w:r>
    </w:p>
    <w:p>
      <w:pPr>
        <w:pStyle w:val="Normal"/>
        <w:spacing w:lineRule="auto" w:line="240" w:before="0" w:after="0"/>
        <w:ind w:firstLine="709"/>
        <w:jc w:val="both"/>
        <w:rPr>
          <w:rFonts w:ascii="Calibri" w:hAnsi="Calibri" w:eastAsia="Calibri" w:cs="Calibri"/>
        </w:rPr>
      </w:pPr>
      <w:r>
        <w:rPr>
          <w:rFonts w:eastAsia="Arial" w:cs="Times New Roman" w:eastAsiaTheme="minorHAnsi"/>
          <w:sz w:val="28"/>
          <w:szCs w:val="28"/>
          <w:lang w:eastAsia="ru-RU"/>
        </w:rPr>
        <w:t>5) собственноручно заполненной и подписанной анкете по форме, утвержденной распоряжением Правительства Российской Федерации  от 26 мая 2005 года № 667-р;</w:t>
      </w:r>
    </w:p>
    <w:p>
      <w:pPr>
        <w:pStyle w:val="Normal"/>
        <w:spacing w:lineRule="auto" w:line="240" w:before="0" w:after="0"/>
        <w:ind w:firstLine="709"/>
        <w:jc w:val="both"/>
        <w:rPr>
          <w:rFonts w:ascii="Times New Roman" w:hAnsi="Times New Roman" w:eastAsia="Times New Roman" w:cs="Times New Roman"/>
        </w:rPr>
      </w:pPr>
      <w:r>
        <w:rPr>
          <w:rFonts w:eastAsia="Arial" w:cs="Times New Roman" w:eastAsiaTheme="minorHAnsi"/>
          <w:sz w:val="28"/>
          <w:szCs w:val="28"/>
          <w:lang w:eastAsia="ru-RU"/>
        </w:rPr>
        <w:t>6) собственноручно заполненной и подписанной анкете по форме, утвержденной постановлением Правительства Российской Федерации  от 6 февраля 2010 года № 63;</w:t>
      </w:r>
    </w:p>
    <w:p>
      <w:pPr>
        <w:pStyle w:val="Normal"/>
        <w:spacing w:lineRule="auto" w:line="240" w:before="0" w:after="0"/>
        <w:ind w:firstLine="709"/>
        <w:jc w:val="both"/>
        <w:rPr>
          <w:rFonts w:ascii="Times New Roman" w:hAnsi="Times New Roman" w:eastAsia="Times New Roman" w:cs="Times New Roman"/>
        </w:rPr>
      </w:pPr>
      <w:r>
        <w:rPr>
          <w:rFonts w:eastAsia="Arial" w:cs="Times New Roman" w:eastAsiaTheme="minorHAnsi"/>
          <w:sz w:val="28"/>
          <w:szCs w:val="28"/>
          <w:lang w:eastAsia="ru-RU"/>
        </w:rPr>
        <w:t>7) трудовой книжке и (или) сведениях о трудовой деятельности;</w:t>
      </w:r>
    </w:p>
    <w:p>
      <w:pPr>
        <w:pStyle w:val="Normal"/>
        <w:spacing w:lineRule="auto" w:line="240" w:before="0" w:after="0"/>
        <w:ind w:firstLine="709"/>
        <w:jc w:val="both"/>
        <w:rPr>
          <w:rFonts w:ascii="Calibri" w:hAnsi="Calibri" w:eastAsia="Calibri" w:cs="Calibri"/>
        </w:rPr>
      </w:pPr>
      <w:r>
        <w:rPr>
          <w:rFonts w:eastAsia="Arial" w:cs="Times New Roman" w:eastAsiaTheme="minorHAnsi"/>
          <w:sz w:val="28"/>
          <w:szCs w:val="28"/>
          <w:lang w:eastAsia="ru-RU"/>
        </w:rPr>
        <w:t>8) документе об образовании;</w:t>
      </w:r>
    </w:p>
    <w:p>
      <w:pPr>
        <w:pStyle w:val="Normal"/>
        <w:spacing w:lineRule="auto" w:line="240" w:before="0" w:after="0"/>
        <w:ind w:firstLine="708"/>
        <w:jc w:val="both"/>
        <w:rPr>
          <w:rFonts w:ascii="Calibri" w:hAnsi="Calibri" w:eastAsia="Calibri" w:cs="Calibri"/>
        </w:rPr>
      </w:pPr>
      <w:r>
        <w:rPr>
          <w:rFonts w:eastAsia="Arial" w:cs="Times New Roman" w:eastAsiaTheme="minorHAnsi"/>
          <w:sz w:val="28"/>
          <w:szCs w:val="28"/>
          <w:lang w:eastAsia="ru-RU"/>
        </w:rPr>
        <w:t>9) документе, подтверждающем регистрацию в системе индивидуального (персонифицированного) учета;</w:t>
      </w:r>
    </w:p>
    <w:p>
      <w:pPr>
        <w:pStyle w:val="Normal"/>
        <w:spacing w:lineRule="auto" w:line="240" w:before="0" w:after="0"/>
        <w:ind w:firstLine="708"/>
        <w:jc w:val="both"/>
        <w:rPr>
          <w:rFonts w:ascii="Calibri" w:hAnsi="Calibri" w:eastAsia="Calibri" w:cs="Calibri"/>
        </w:rPr>
      </w:pPr>
      <w:r>
        <w:rPr>
          <w:rFonts w:eastAsia="Arial" w:cs="Times New Roman" w:eastAsiaTheme="minorHAnsi"/>
          <w:sz w:val="28"/>
          <w:szCs w:val="28"/>
          <w:lang w:eastAsia="ru-RU"/>
        </w:rPr>
        <w:t>10) свидетельстве о постановке физического лица на учет в налоговом органе по месту жительства на территории Российской Федерации;</w:t>
      </w:r>
    </w:p>
    <w:p>
      <w:pPr>
        <w:pStyle w:val="Normal"/>
        <w:spacing w:lineRule="auto" w:line="240" w:before="0" w:after="0"/>
        <w:ind w:firstLine="708"/>
        <w:jc w:val="both"/>
        <w:rPr>
          <w:rFonts w:ascii="Calibri" w:hAnsi="Calibri" w:eastAsia="Calibri" w:cs="Calibri"/>
        </w:rPr>
      </w:pPr>
      <w:r>
        <w:rPr>
          <w:rFonts w:eastAsia="Arial" w:cs="Times New Roman" w:eastAsiaTheme="minorHAnsi"/>
          <w:sz w:val="28"/>
          <w:szCs w:val="28"/>
          <w:lang w:eastAsia="ru-RU"/>
        </w:rPr>
        <w:t>11) документах воинского учета;</w:t>
      </w:r>
    </w:p>
    <w:p>
      <w:pPr>
        <w:pStyle w:val="Normal"/>
        <w:spacing w:lineRule="auto" w:line="240" w:before="0" w:after="0"/>
        <w:ind w:firstLine="708"/>
        <w:jc w:val="both"/>
        <w:rPr>
          <w:rFonts w:ascii="Times New Roman" w:hAnsi="Times New Roman" w:eastAsia="Times New Roman" w:cs="Times New Roman"/>
        </w:rPr>
      </w:pPr>
      <w:r>
        <w:rPr>
          <w:rFonts w:eastAsia="Arial" w:cs="Times New Roman" w:eastAsiaTheme="minorHAnsi"/>
          <w:sz w:val="28"/>
          <w:szCs w:val="28"/>
          <w:lang w:eastAsia="ru-RU"/>
        </w:rPr>
        <w:t>12) заключении медицинской организации об отсутствии заболевания, препятствующего поступлению на муниципальную службу, учетной формы № 001-ГС/у в соответствии с Перечнем заболеваний, препятствующих поступлению на государственную гражданскую службу Российской Федерации и муниципальную службу или ее прохождению, утвержденным приказом Министерства здравоохранения и социального развития Российской Федерации от 14 декабря 2009 года № 984н;</w:t>
      </w:r>
    </w:p>
    <w:p>
      <w:pPr>
        <w:pStyle w:val="Normal"/>
        <w:spacing w:lineRule="auto" w:line="240" w:before="0" w:after="0"/>
        <w:ind w:firstLine="708"/>
        <w:jc w:val="both"/>
        <w:rPr>
          <w:rFonts w:ascii="Calibri" w:hAnsi="Calibri" w:eastAsia="Calibri" w:cs="Calibri"/>
        </w:rPr>
      </w:pPr>
      <w:r>
        <w:rPr>
          <w:rFonts w:eastAsia="Arial" w:cs="Times New Roman" w:eastAsiaTheme="minorHAnsi"/>
          <w:sz w:val="28"/>
          <w:szCs w:val="28"/>
          <w:lang w:eastAsia="ru-RU"/>
        </w:rPr>
        <w:t>13) справке об отсутствии медицинских противопоказаний для работы с использованием сведений, составляющих государственную тайну, по форме, утвержденной приказом Министерства здравоохранения и социального развития Российской Федерации от 26 августа 2011 года № 989н;</w:t>
      </w:r>
    </w:p>
    <w:p>
      <w:pPr>
        <w:pStyle w:val="Normal"/>
        <w:spacing w:lineRule="auto" w:line="240" w:before="0" w:after="0"/>
        <w:ind w:firstLine="708"/>
        <w:jc w:val="both"/>
        <w:rPr>
          <w:rFonts w:ascii="Times New Roman" w:hAnsi="Times New Roman" w:eastAsia="Times New Roman" w:cs="Times New Roman"/>
        </w:rPr>
      </w:pPr>
      <w:r>
        <w:rPr>
          <w:rFonts w:eastAsia="Arial" w:cs="Times New Roman" w:eastAsiaTheme="minorHAnsi"/>
          <w:sz w:val="28"/>
          <w:szCs w:val="28"/>
          <w:lang w:eastAsia="ru-RU"/>
        </w:rPr>
        <w:t>14) реестре представления/приема сведений справки о доходах, расходах, об имуществе и обязательствах имущественного характера или уведомлении о вручении, либо иных документах, подтверждающих направление Губернатору Белгородской области сведений о своих доходах, расходах, об имуществе и обязательствах имущественного характера, доходах, расходах, об имуществе и обязательствах имущественного характера своих супруги (супруга) и несовершеннолетних детей;</w:t>
      </w:r>
    </w:p>
    <w:p>
      <w:pPr>
        <w:pStyle w:val="Normal"/>
        <w:spacing w:lineRule="auto" w:line="240" w:before="0" w:after="0"/>
        <w:ind w:firstLine="708"/>
        <w:jc w:val="both"/>
        <w:rPr>
          <w:rFonts w:ascii="Times New Roman" w:hAnsi="Times New Roman" w:eastAsia="Times New Roman" w:cs="Times New Roman"/>
        </w:rPr>
      </w:pPr>
      <w:r>
        <w:rPr>
          <w:rFonts w:eastAsia="Arial" w:cs="Times New Roman" w:eastAsiaTheme="minorHAnsi"/>
          <w:sz w:val="28"/>
          <w:szCs w:val="28"/>
          <w:lang w:eastAsia="ru-RU"/>
        </w:rPr>
        <w:t>15) сведениях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предусмотренные статьей 15.1. Федерального закона от 2 марта 2007 года № 25-ФЗ «О муниципальной службе в Российской Федерации», по форме, утвержденной распоряжением Правительства Российской Федерации от 28 декабря 2016 года № 2867-р;</w:t>
      </w:r>
    </w:p>
    <w:p>
      <w:pPr>
        <w:pStyle w:val="Normal"/>
        <w:spacing w:lineRule="auto" w:line="240" w:before="0" w:after="0"/>
        <w:ind w:firstLine="708"/>
        <w:jc w:val="both"/>
        <w:rPr>
          <w:rFonts w:ascii="Times New Roman" w:hAnsi="Times New Roman" w:cs="Times New Roman"/>
          <w:color w:val="FF0000"/>
          <w:lang w:eastAsia="ru-RU"/>
        </w:rPr>
      </w:pPr>
      <w:r>
        <w:rPr>
          <w:rFonts w:eastAsia="Arial" w:cs="Times New Roman" w:eastAsiaTheme="minorHAnsi"/>
          <w:sz w:val="28"/>
          <w:szCs w:val="28"/>
          <w:lang w:eastAsia="ru-RU"/>
        </w:rPr>
        <w:t xml:space="preserve">16) справке о наличии (отсутствии) неснятой или непогашенной судимости и (или) факта уголовного преследования либо о прекращении уголовного преследования по форме, утвержденной приказом Министерства внутренних дел Российской Федерации от 27 сентября 2019 года № 660; </w:t>
        <w:tab/>
        <w:t xml:space="preserve">17) согласии кандидата на обработку персональных данных по установленной форме. </w:t>
      </w:r>
    </w:p>
    <w:p>
      <w:pPr>
        <w:pStyle w:val="Normal"/>
        <w:spacing w:lineRule="auto" w:line="240" w:before="0" w:after="0"/>
        <w:ind w:firstLine="708"/>
        <w:jc w:val="both"/>
        <w:rPr>
          <w:rFonts w:ascii="Calibri" w:hAnsi="Calibri" w:eastAsia="Calibri" w:cs="Calibri"/>
        </w:rPr>
      </w:pPr>
      <w:r>
        <w:rPr>
          <w:rFonts w:eastAsia="Arial" w:cs="Times New Roman" w:eastAsiaTheme="minorHAnsi"/>
          <w:sz w:val="28"/>
          <w:szCs w:val="28"/>
          <w:lang w:eastAsia="ru-RU"/>
        </w:rPr>
        <w:t>15) контактных данных (адрес, адрес электронной почты, телефон).</w:t>
      </w:r>
    </w:p>
    <w:p>
      <w:pPr>
        <w:pStyle w:val="Normal"/>
        <w:spacing w:lineRule="auto" w:line="240" w:before="0" w:after="0"/>
        <w:ind w:firstLine="708"/>
        <w:jc w:val="both"/>
        <w:rPr>
          <w:rFonts w:ascii="Times New Roman" w:hAnsi="Times New Roman" w:eastAsia="Calibri" w:cs="Times New Roman"/>
        </w:rPr>
      </w:pPr>
      <w:r>
        <w:rPr>
          <w:rFonts w:eastAsia="Arial" w:cs="Times New Roman" w:eastAsiaTheme="minorHAnsi"/>
          <w:sz w:val="28"/>
          <w:szCs w:val="28"/>
          <w:lang w:eastAsia="ru-RU"/>
        </w:rPr>
        <w:t xml:space="preserve">16) </w:t>
      </w:r>
      <w:r>
        <w:rPr>
          <w:rFonts w:eastAsia="Arial" w:cs="Times New Roman" w:eastAsiaTheme="minorHAnsi"/>
          <w:sz w:val="28"/>
          <w:szCs w:val="28"/>
        </w:rPr>
        <w:t>других документах, характеризующих мою профессиональную подготовку;</w:t>
      </w:r>
    </w:p>
    <w:p>
      <w:pPr>
        <w:pStyle w:val="Normal"/>
        <w:spacing w:lineRule="auto" w:line="240" w:before="0" w:after="0"/>
        <w:ind w:firstLine="708"/>
        <w:jc w:val="both"/>
        <w:rPr>
          <w:rFonts w:ascii="Times New Roman" w:hAnsi="Times New Roman" w:eastAsia="Calibri" w:cs="Times New Roman"/>
        </w:rPr>
      </w:pPr>
      <w:r>
        <w:rPr>
          <w:rFonts w:eastAsia="Arial" w:cs="Times New Roman" w:eastAsiaTheme="minorHAnsi"/>
          <w:sz w:val="28"/>
          <w:szCs w:val="28"/>
        </w:rPr>
        <w:t xml:space="preserve">17) </w:t>
      </w:r>
      <w:r>
        <w:rPr>
          <w:rFonts w:eastAsia="Arial" w:cs="Times New Roman" w:eastAsiaTheme="minorHAnsi"/>
          <w:sz w:val="28"/>
          <w:szCs w:val="28"/>
          <w:highlight w:val="white"/>
        </w:rPr>
        <w:t>дополнительных сведениях о себе (о наградах, званиях, ученых степенях и прочее)</w:t>
      </w:r>
      <w:r>
        <w:rPr>
          <w:rFonts w:eastAsia="Arial" w:cs="Times New Roman" w:eastAsiaTheme="minorHAnsi"/>
          <w:sz w:val="28"/>
          <w:szCs w:val="28"/>
        </w:rPr>
        <w:t>.</w:t>
      </w:r>
    </w:p>
    <w:p>
      <w:pPr>
        <w:pStyle w:val="Normal"/>
        <w:spacing w:lineRule="auto" w:line="240" w:before="0" w:after="0"/>
        <w:ind w:firstLine="709"/>
        <w:jc w:val="both"/>
        <w:rPr>
          <w:rFonts w:ascii="Calibri" w:hAnsi="Calibri" w:eastAsia="Calibri" w:cs="Calibri"/>
          <w:color w:val="00000A"/>
        </w:rPr>
      </w:pPr>
      <w:r>
        <w:rPr>
          <w:rFonts w:eastAsia="Arial" w:cs="Times New Roman" w:eastAsiaTheme="minorHAnsi"/>
          <w:sz w:val="28"/>
          <w:szCs w:val="28"/>
          <w:highlight w:val="white"/>
          <w:lang w:eastAsia="ru-RU"/>
        </w:rPr>
        <w:t>Настоящее согласие на обработку персональных данных действует с даты подписания настоящего согласия</w:t>
      </w:r>
      <w:r>
        <w:rPr>
          <w:rFonts w:eastAsia="Arial" w:cs="Times New Roman" w:eastAsiaTheme="minorHAnsi"/>
          <w:color w:val="00000A"/>
          <w:sz w:val="28"/>
          <w:szCs w:val="28"/>
          <w:lang w:eastAsia="ru-RU"/>
        </w:rPr>
        <w:t xml:space="preserve"> </w:t>
      </w:r>
      <w:r>
        <w:rPr>
          <w:rFonts w:eastAsia="Arial" w:cs="Times New Roman" w:eastAsiaTheme="minorHAnsi"/>
          <w:sz w:val="28"/>
          <w:szCs w:val="28"/>
          <w:lang w:eastAsia="ru-RU"/>
        </w:rPr>
        <w:t>бессрочно.</w:t>
      </w:r>
    </w:p>
    <w:p>
      <w:pPr>
        <w:pStyle w:val="Normal"/>
        <w:spacing w:lineRule="auto" w:line="240" w:before="0" w:after="0"/>
        <w:ind w:firstLine="709"/>
        <w:jc w:val="both"/>
        <w:rPr>
          <w:rFonts w:ascii="Calibri" w:hAnsi="Calibri" w:eastAsia="Calibri" w:cs="Calibri"/>
          <w:color w:val="00000A"/>
        </w:rPr>
      </w:pPr>
      <w:r>
        <w:rPr>
          <w:rFonts w:eastAsia="Arial" w:cs="Times New Roman" w:eastAsiaTheme="minorHAnsi"/>
          <w:color w:val="00000A"/>
          <w:sz w:val="28"/>
          <w:szCs w:val="28"/>
          <w:lang w:eastAsia="ru-RU"/>
        </w:rPr>
        <w:t>Обязуюсь сообщать об изменении местожительства, контактных телефонов, паспортных, документных и иных персональных данных. Об ответственности за достоверность представленных персональных сведений предупрежден(а).</w:t>
      </w:r>
    </w:p>
    <w:p>
      <w:pPr>
        <w:pStyle w:val="Normal"/>
        <w:spacing w:lineRule="auto" w:line="240" w:before="0" w:after="0"/>
        <w:ind w:firstLine="709"/>
        <w:jc w:val="both"/>
        <w:rPr>
          <w:rFonts w:ascii="Calibri" w:hAnsi="Calibri" w:eastAsia="Calibri" w:cs="Calibri"/>
          <w:color w:val="00000A"/>
        </w:rPr>
      </w:pPr>
      <w:r>
        <w:rPr>
          <w:rFonts w:eastAsia="Arial" w:cs="Times New Roman" w:eastAsiaTheme="minorHAnsi"/>
          <w:color w:val="00000A"/>
          <w:sz w:val="28"/>
          <w:szCs w:val="28"/>
          <w:lang w:eastAsia="ru-RU"/>
        </w:rPr>
        <w:t>Я ознакомлен (а), что:</w:t>
      </w:r>
    </w:p>
    <w:p>
      <w:pPr>
        <w:pStyle w:val="Normal"/>
        <w:spacing w:lineRule="auto" w:line="240" w:before="0" w:after="0"/>
        <w:ind w:firstLine="709"/>
        <w:jc w:val="both"/>
        <w:rPr>
          <w:rFonts w:ascii="Calibri" w:hAnsi="Calibri" w:eastAsia="Calibri" w:cs="Calibri"/>
          <w:color w:val="00000A"/>
        </w:rPr>
      </w:pPr>
      <w:r>
        <w:rPr>
          <w:rFonts w:eastAsia="Arial" w:cs="Times New Roman" w:eastAsiaTheme="minorHAnsi"/>
          <w:color w:val="00000A"/>
          <w:sz w:val="28"/>
          <w:szCs w:val="28"/>
          <w:lang w:eastAsia="ru-RU"/>
        </w:rPr>
        <w:t>1) согласие на обработку персональных данных действует с даты подписания настоящего согласия бессрочно;</w:t>
      </w:r>
    </w:p>
    <w:p>
      <w:pPr>
        <w:pStyle w:val="Normal"/>
        <w:spacing w:lineRule="auto" w:line="240" w:before="0" w:after="0"/>
        <w:ind w:firstLine="709"/>
        <w:jc w:val="both"/>
        <w:rPr>
          <w:rFonts w:ascii="Calibri" w:hAnsi="Calibri" w:eastAsia="Calibri" w:cs="Calibri"/>
          <w:color w:val="00000A"/>
        </w:rPr>
      </w:pPr>
      <w:r>
        <w:rPr>
          <w:rFonts w:eastAsia="Arial" w:cs="Times New Roman" w:eastAsiaTheme="minorHAnsi"/>
          <w:color w:val="00000A"/>
          <w:sz w:val="28"/>
          <w:szCs w:val="28"/>
          <w:lang w:eastAsia="ru-RU"/>
        </w:rPr>
        <w:t>2) согласие на обработку персональных данных может быть отозвано на основании письменного заявления в произвольной форме;</w:t>
      </w:r>
    </w:p>
    <w:p>
      <w:pPr>
        <w:pStyle w:val="Normal"/>
        <w:spacing w:lineRule="auto" w:line="240" w:before="0" w:after="0"/>
        <w:ind w:firstLine="709"/>
        <w:jc w:val="both"/>
        <w:rPr>
          <w:rFonts w:ascii="Times New Roman" w:hAnsi="Times New Roman" w:eastAsia="Times New Roman" w:cs="Times New Roman"/>
          <w:color w:val="00000A"/>
          <w:lang w:eastAsia="ru-RU"/>
        </w:rPr>
      </w:pPr>
      <w:r>
        <w:rPr>
          <w:rFonts w:eastAsia="Arial" w:cs="Times New Roman" w:eastAsiaTheme="minorHAnsi"/>
          <w:color w:val="00000A"/>
          <w:sz w:val="28"/>
          <w:szCs w:val="28"/>
          <w:lang w:eastAsia="ru-RU"/>
        </w:rPr>
        <w:t>3) в случае отзыва согласия на обработку персональных данных конкурсная комиссия вправе продолжить обработку персональных данных без согласия при наличии оснований,  указанных в пунктах  2-11  части 1 статьи 6, части 2 статьи 10 и части 2 статьи 11 Федерального закона от 27 июля 2006 года № 152-ФЗ «О персональных данных»;</w:t>
      </w:r>
    </w:p>
    <w:p>
      <w:pPr>
        <w:pStyle w:val="Normal"/>
        <w:spacing w:lineRule="auto" w:line="240" w:before="0" w:after="0"/>
        <w:ind w:firstLine="709"/>
        <w:jc w:val="both"/>
        <w:rPr>
          <w:rFonts w:ascii="Calibri" w:hAnsi="Calibri" w:eastAsia="Calibri" w:cs="Calibri"/>
          <w:color w:val="00000A"/>
        </w:rPr>
      </w:pPr>
      <w:r>
        <w:rPr>
          <w:rFonts w:eastAsia="Arial" w:cs="Times New Roman" w:eastAsiaTheme="minorHAnsi"/>
          <w:color w:val="00000A"/>
          <w:sz w:val="28"/>
          <w:szCs w:val="28"/>
          <w:lang w:eastAsia="ru-RU"/>
        </w:rPr>
        <w:t>4) после   окончания деятельности конкурсной комиссии персональные данные хранятся в Муниципальном совете Ровеньского  района в течение срока хранения документов, предусмотренных действующим законодательством Российской Федерации;</w:t>
      </w:r>
    </w:p>
    <w:p>
      <w:pPr>
        <w:pStyle w:val="Normal"/>
        <w:spacing w:lineRule="auto" w:line="240" w:before="0" w:after="0"/>
        <w:ind w:firstLine="709"/>
        <w:jc w:val="both"/>
        <w:rPr>
          <w:rFonts w:ascii="Calibri" w:hAnsi="Calibri" w:eastAsia="Calibri" w:cs="Calibri"/>
          <w:color w:val="00000A"/>
        </w:rPr>
      </w:pPr>
      <w:r>
        <w:rPr>
          <w:rFonts w:eastAsia="Arial" w:cs="Times New Roman" w:eastAsiaTheme="minorHAnsi"/>
          <w:color w:val="00000A"/>
          <w:sz w:val="28"/>
          <w:szCs w:val="28"/>
          <w:lang w:eastAsia="ru-RU"/>
        </w:rPr>
        <w:t>5) 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на конкурсную комиссию функций, полномочий и обязанностей.</w:t>
      </w:r>
    </w:p>
    <w:p>
      <w:pPr>
        <w:pStyle w:val="Normal"/>
        <w:spacing w:lineRule="auto" w:line="240" w:before="0" w:after="0"/>
        <w:ind w:firstLine="709"/>
        <w:jc w:val="both"/>
        <w:rPr>
          <w:rFonts w:ascii="Times New Roman" w:hAnsi="Times New Roman" w:eastAsia="Times New Roman" w:cs="Times New Roman"/>
          <w:color w:val="00000A"/>
          <w:lang w:eastAsia="ru-RU"/>
        </w:rPr>
      </w:pPr>
      <w:r>
        <w:rPr>
          <w:rFonts w:eastAsia="Arial" w:cs="Times New Roman" w:eastAsiaTheme="minorHAnsi"/>
          <w:color w:val="00000A"/>
          <w:sz w:val="28"/>
          <w:szCs w:val="28"/>
          <w:lang w:eastAsia="ru-RU"/>
        </w:rPr>
        <w:t>Я предоставляю конкурсной комиссии право передавать мои персональные данные третьим лицам в целях осуществления и выполнения возложенных на конкурсную комиссию функций, полномочий и обязанностей.</w:t>
      </w:r>
    </w:p>
    <w:p>
      <w:pPr>
        <w:pStyle w:val="Normal"/>
        <w:spacing w:lineRule="auto" w:line="240" w:before="0" w:after="0"/>
        <w:rPr>
          <w:rFonts w:ascii="Times New Roman" w:hAnsi="Times New Roman" w:eastAsia="Times New Roman" w:cs="Times New Roman"/>
          <w:color w:val="00000A"/>
          <w:lang w:eastAsia="ru-RU"/>
        </w:rPr>
      </w:pPr>
      <w:r>
        <w:rPr>
          <w:rFonts w:eastAsia="Times New Roman" w:cs="Times New Roman"/>
          <w:color w:val="00000A"/>
          <w:lang w:eastAsia="ru-RU"/>
        </w:rPr>
      </w:r>
    </w:p>
    <w:tbl>
      <w:tblPr>
        <w:tblW w:w="9571" w:type="dxa"/>
        <w:jc w:val="left"/>
        <w:tblInd w:w="-108" w:type="dxa"/>
        <w:tblLayout w:type="fixed"/>
        <w:tblCellMar>
          <w:top w:w="0" w:type="dxa"/>
          <w:left w:w="0" w:type="dxa"/>
          <w:bottom w:w="0" w:type="dxa"/>
          <w:right w:w="0" w:type="dxa"/>
        </w:tblCellMar>
        <w:tblLook w:firstRow="1" w:noVBand="1" w:lastRow="0" w:firstColumn="1" w:lastColumn="0" w:noHBand="0" w:val="04a0"/>
      </w:tblPr>
      <w:tblGrid>
        <w:gridCol w:w="3234"/>
        <w:gridCol w:w="3235"/>
        <w:gridCol w:w="3102"/>
      </w:tblGrid>
      <w:tr>
        <w:trPr/>
        <w:tc>
          <w:tcPr>
            <w:tcW w:w="3234" w:type="dxa"/>
            <w:tcBorders/>
          </w:tcPr>
          <w:p>
            <w:pPr>
              <w:pStyle w:val="Normal"/>
              <w:keepNext w:val="false"/>
              <w:keepLines w:val="false"/>
              <w:widowControl w:val="false"/>
              <w:shd w:val="nil" w:color="000000"/>
              <w:spacing w:lineRule="auto" w:line="240" w:beforeAutospacing="0" w:before="0" w:afterAutospacing="0" w:after="0"/>
              <w:ind w:hanging="0"/>
              <w:jc w:val="left"/>
              <w:rPr>
                <w:rFonts w:ascii="Times New Roman" w:hAnsi="Times New Roman" w:eastAsia="Times New Roman" w:cs="Times New Roman"/>
                <w:color w:val="00000A"/>
                <w:lang w:eastAsia="ru-RU"/>
              </w:rPr>
            </w:pPr>
            <w:r>
              <w:rPr>
                <w:rFonts w:eastAsia="Times New Roman" w:cs="Times New Roman"/>
                <w:b w:val="false"/>
                <w:bCs w:val="false"/>
                <w:i w:val="false"/>
                <w:iCs w:val="false"/>
                <w:caps w:val="false"/>
                <w:smallCaps w:val="false"/>
                <w:strike w:val="false"/>
                <w:dstrike w:val="false"/>
                <w:vanish w:val="false"/>
                <w:color w:val="00000A"/>
                <w:spacing w:val="0"/>
                <w:position w:val="0"/>
                <w:sz w:val="28"/>
                <w:sz w:val="28"/>
                <w:szCs w:val="22"/>
                <w:u w:val="none"/>
                <w:vertAlign w:val="baseline"/>
                <w:lang w:val="ru-RU" w:eastAsia="ru-RU" w:bidi="ar-SA"/>
              </w:rPr>
              <w:t>______________________</w:t>
            </w:r>
          </w:p>
          <w:p>
            <w:pPr>
              <w:pStyle w:val="Normal"/>
              <w:keepNext w:val="false"/>
              <w:keepLines w:val="false"/>
              <w:widowControl w:val="false"/>
              <w:shd w:val="nil" w:color="000000"/>
              <w:spacing w:lineRule="auto" w:line="240" w:beforeAutospacing="0" w:before="0" w:afterAutospacing="0" w:after="0"/>
              <w:ind w:hanging="0"/>
              <w:jc w:val="center"/>
              <w:rPr>
                <w:rFonts w:ascii="Times New Roman" w:hAnsi="Times New Roman" w:eastAsia="Times New Roman" w:cs="Times New Roman"/>
                <w:color w:val="00000A"/>
                <w:lang w:eastAsia="ru-RU"/>
              </w:rPr>
            </w:pPr>
            <w:r>
              <w:rPr>
                <w:rFonts w:eastAsia="Times New Roman" w:cs="Times New Roman"/>
                <w:b w:val="false"/>
                <w:bCs w:val="false"/>
                <w:i w:val="false"/>
                <w:iCs w:val="false"/>
                <w:caps w:val="false"/>
                <w:smallCaps w:val="false"/>
                <w:strike w:val="false"/>
                <w:dstrike w:val="false"/>
                <w:vanish w:val="false"/>
                <w:color w:val="00000A"/>
                <w:spacing w:val="0"/>
                <w:position w:val="0"/>
                <w:sz w:val="24"/>
                <w:sz w:val="24"/>
                <w:szCs w:val="22"/>
                <w:u w:val="none"/>
                <w:vertAlign w:val="baseline"/>
                <w:lang w:val="ru-RU" w:eastAsia="ru-RU" w:bidi="ar-SA"/>
              </w:rPr>
              <w:t>(дата)</w:t>
            </w:r>
          </w:p>
        </w:tc>
        <w:tc>
          <w:tcPr>
            <w:tcW w:w="3235" w:type="dxa"/>
            <w:tcBorders/>
          </w:tcPr>
          <w:p>
            <w:pPr>
              <w:pStyle w:val="Normal"/>
              <w:keepNext w:val="false"/>
              <w:keepLines w:val="false"/>
              <w:widowControl w:val="false"/>
              <w:shd w:val="nil" w:color="000000"/>
              <w:spacing w:lineRule="auto" w:line="240" w:beforeAutospacing="0" w:before="0" w:afterAutospacing="0" w:after="0"/>
              <w:ind w:hanging="0"/>
              <w:jc w:val="left"/>
              <w:rPr>
                <w:rFonts w:ascii="Times New Roman" w:hAnsi="Times New Roman" w:eastAsia="Times New Roman" w:cs="Times New Roman"/>
                <w:color w:val="00000A"/>
                <w:lang w:eastAsia="ru-RU"/>
              </w:rPr>
            </w:pPr>
            <w:r>
              <w:rPr>
                <w:rFonts w:eastAsia="Times New Roman" w:cs="Times New Roman"/>
                <w:b w:val="false"/>
                <w:bCs w:val="false"/>
                <w:i w:val="false"/>
                <w:iCs w:val="false"/>
                <w:caps w:val="false"/>
                <w:smallCaps w:val="false"/>
                <w:strike w:val="false"/>
                <w:dstrike w:val="false"/>
                <w:vanish w:val="false"/>
                <w:color w:val="00000A"/>
                <w:spacing w:val="0"/>
                <w:position w:val="0"/>
                <w:sz w:val="28"/>
                <w:sz w:val="28"/>
                <w:szCs w:val="22"/>
                <w:u w:val="none"/>
                <w:vertAlign w:val="baseline"/>
                <w:lang w:val="ru-RU" w:eastAsia="ru-RU" w:bidi="ar-SA"/>
              </w:rPr>
              <w:t>______________________</w:t>
            </w:r>
          </w:p>
          <w:p>
            <w:pPr>
              <w:pStyle w:val="Normal"/>
              <w:keepNext w:val="false"/>
              <w:keepLines w:val="false"/>
              <w:widowControl w:val="false"/>
              <w:shd w:val="nil" w:color="000000"/>
              <w:spacing w:lineRule="auto" w:line="240" w:beforeAutospacing="0" w:before="0" w:afterAutospacing="0" w:after="0"/>
              <w:ind w:hanging="0"/>
              <w:jc w:val="center"/>
              <w:rPr>
                <w:rFonts w:ascii="Times New Roman" w:hAnsi="Times New Roman" w:eastAsia="Times New Roman" w:cs="Times New Roman"/>
                <w:color w:val="00000A"/>
              </w:rPr>
            </w:pPr>
            <w:r>
              <w:rPr>
                <w:rFonts w:eastAsia="Times New Roman" w:cs="Times New Roman"/>
                <w:b w:val="false"/>
                <w:bCs w:val="false"/>
                <w:i w:val="false"/>
                <w:iCs w:val="false"/>
                <w:caps w:val="false"/>
                <w:smallCaps w:val="false"/>
                <w:strike w:val="false"/>
                <w:dstrike w:val="false"/>
                <w:vanish w:val="false"/>
                <w:color w:val="00000A"/>
                <w:spacing w:val="0"/>
                <w:position w:val="0"/>
                <w:sz w:val="24"/>
                <w:sz w:val="24"/>
                <w:szCs w:val="22"/>
                <w:u w:val="none"/>
                <w:vertAlign w:val="baseline"/>
                <w:lang w:val="ru-RU" w:eastAsia="ru-RU" w:bidi="ar-SA"/>
              </w:rPr>
              <w:t>(подпись)</w:t>
            </w:r>
          </w:p>
        </w:tc>
        <w:tc>
          <w:tcPr>
            <w:tcW w:w="3102" w:type="dxa"/>
            <w:tcBorders/>
          </w:tcPr>
          <w:p>
            <w:pPr>
              <w:pStyle w:val="Normal"/>
              <w:keepNext w:val="false"/>
              <w:keepLines w:val="false"/>
              <w:widowControl w:val="false"/>
              <w:shd w:val="nil" w:color="000000"/>
              <w:spacing w:lineRule="auto" w:line="240" w:beforeAutospacing="0" w:before="0" w:afterAutospacing="0" w:after="0"/>
              <w:ind w:hanging="0"/>
              <w:jc w:val="left"/>
              <w:rPr>
                <w:rFonts w:ascii="Times New Roman" w:hAnsi="Times New Roman" w:eastAsia="Times New Roman" w:cs="Times New Roman"/>
                <w:color w:val="00000A"/>
                <w:lang w:eastAsia="ru-RU"/>
              </w:rPr>
            </w:pPr>
            <w:r>
              <w:rPr>
                <w:rFonts w:eastAsia="Times New Roman" w:cs="Times New Roman"/>
                <w:b w:val="false"/>
                <w:bCs w:val="false"/>
                <w:i w:val="false"/>
                <w:iCs w:val="false"/>
                <w:caps w:val="false"/>
                <w:smallCaps w:val="false"/>
                <w:strike w:val="false"/>
                <w:dstrike w:val="false"/>
                <w:vanish w:val="false"/>
                <w:color w:val="00000A"/>
                <w:spacing w:val="0"/>
                <w:position w:val="0"/>
                <w:sz w:val="28"/>
                <w:sz w:val="28"/>
                <w:szCs w:val="22"/>
                <w:u w:val="none"/>
                <w:vertAlign w:val="baseline"/>
                <w:lang w:val="ru-RU" w:eastAsia="ru-RU" w:bidi="ar-SA"/>
              </w:rPr>
              <w:t>_____________________</w:t>
            </w:r>
          </w:p>
          <w:p>
            <w:pPr>
              <w:pStyle w:val="Normal"/>
              <w:keepNext w:val="false"/>
              <w:keepLines w:val="false"/>
              <w:widowControl w:val="false"/>
              <w:shd w:val="nil" w:color="000000"/>
              <w:spacing w:lineRule="auto" w:line="240" w:beforeAutospacing="0" w:before="0" w:afterAutospacing="0" w:after="0"/>
              <w:ind w:hanging="0"/>
              <w:jc w:val="center"/>
              <w:rPr>
                <w:rFonts w:ascii="Times New Roman" w:hAnsi="Times New Roman" w:eastAsia="Times New Roman" w:cs="Times New Roman"/>
                <w:color w:val="00000A"/>
                <w:lang w:eastAsia="ru-RU"/>
              </w:rPr>
            </w:pPr>
            <w:r>
              <w:rPr>
                <w:rFonts w:eastAsia="Times New Roman" w:cs="Times New Roman"/>
                <w:b w:val="false"/>
                <w:bCs w:val="false"/>
                <w:i w:val="false"/>
                <w:iCs w:val="false"/>
                <w:caps w:val="false"/>
                <w:smallCaps w:val="false"/>
                <w:strike w:val="false"/>
                <w:dstrike w:val="false"/>
                <w:vanish w:val="false"/>
                <w:color w:val="00000A"/>
                <w:spacing w:val="0"/>
                <w:position w:val="0"/>
                <w:sz w:val="24"/>
                <w:sz w:val="24"/>
                <w:szCs w:val="22"/>
                <w:u w:val="none"/>
                <w:vertAlign w:val="baseline"/>
                <w:lang w:val="ru-RU" w:eastAsia="ru-RU" w:bidi="ar-SA"/>
              </w:rPr>
              <w:t>(расшифровка подписи)</w:t>
            </w:r>
          </w:p>
        </w:tc>
      </w:tr>
    </w:tbl>
    <w:p>
      <w:pPr>
        <w:pStyle w:val="Normal"/>
        <w:widowControl w:val="false"/>
        <w:spacing w:lineRule="auto" w:line="240" w:before="0" w:after="0"/>
        <w:jc w:val="both"/>
        <w:rPr>
          <w:rFonts w:ascii="Arial" w:hAnsi="Arial" w:eastAsia="Calibri" w:cs="Arial"/>
          <w:color w:val="00000A"/>
          <w:lang w:eastAsia="ru-RU"/>
        </w:rPr>
      </w:pPr>
      <w:r>
        <w:rPr>
          <w:rFonts w:eastAsia="Calibri" w:cs="Arial" w:ascii="Arial" w:hAnsi="Arial"/>
          <w:color w:val="00000A"/>
          <w:lang w:eastAsia="ru-RU"/>
        </w:rPr>
      </w:r>
    </w:p>
    <w:p>
      <w:pPr>
        <w:pStyle w:val="Normal"/>
        <w:spacing w:lineRule="auto" w:line="240" w:before="0" w:after="0"/>
        <w:ind w:left="0" w:hanging="0"/>
        <w:jc w:val="left"/>
        <w:rPr>
          <w:rFonts w:ascii="Times New Roman" w:hAnsi="Times New Roman" w:cs="Times New Roman"/>
          <w:b w:val="false"/>
          <w:b w:val="false"/>
          <w:sz w:val="28"/>
          <w:lang w:eastAsia="ru-RU"/>
        </w:rPr>
      </w:pPr>
      <w:r>
        <w:rPr>
          <w:rFonts w:cs="Times New Roman"/>
          <w:b w:val="false"/>
          <w:sz w:val="28"/>
          <w:lang w:eastAsia="ru-RU"/>
        </w:rPr>
      </w:r>
    </w:p>
    <w:p>
      <w:pPr>
        <w:pStyle w:val="Normal"/>
        <w:spacing w:lineRule="auto" w:line="240" w:before="0" w:after="0"/>
        <w:ind w:left="4962" w:hanging="0"/>
        <w:jc w:val="right"/>
        <w:rPr>
          <w:rFonts w:ascii="Times New Roman" w:hAnsi="Times New Roman" w:cs="Times New Roman"/>
          <w:b w:val="false"/>
          <w:b w:val="false"/>
          <w:sz w:val="28"/>
          <w:szCs w:val="28"/>
          <w:lang w:eastAsia="ru-RU"/>
        </w:rPr>
      </w:pPr>
      <w:r>
        <w:rPr>
          <w:rFonts w:cs="Times New Roman"/>
          <w:b w:val="false"/>
          <w:sz w:val="28"/>
          <w:szCs w:val="28"/>
          <w:lang w:eastAsia="ru-RU"/>
        </w:rPr>
      </w:r>
    </w:p>
    <w:p>
      <w:pPr>
        <w:pStyle w:val="Normal"/>
        <w:spacing w:lineRule="auto" w:line="240" w:before="0" w:after="0"/>
        <w:ind w:left="4962" w:hanging="0"/>
        <w:jc w:val="right"/>
        <w:rPr>
          <w:rFonts w:ascii="Times New Roman" w:hAnsi="Times New Roman" w:cs="Times New Roman"/>
          <w:b w:val="false"/>
          <w:b w:val="false"/>
          <w:sz w:val="28"/>
          <w:szCs w:val="28"/>
          <w:lang w:eastAsia="ru-RU"/>
        </w:rPr>
      </w:pPr>
      <w:r>
        <w:rPr>
          <w:rFonts w:eastAsia="Arial" w:cs="Times New Roman" w:eastAsiaTheme="minorHAnsi"/>
          <w:b w:val="false"/>
          <w:sz w:val="28"/>
          <w:szCs w:val="28"/>
          <w:lang w:eastAsia="ru-RU"/>
        </w:rPr>
        <w:t>Приложение № 3</w:t>
      </w:r>
    </w:p>
    <w:p>
      <w:pPr>
        <w:pStyle w:val="Normal"/>
        <w:spacing w:lineRule="auto" w:line="240" w:before="0" w:after="0"/>
        <w:ind w:left="4962" w:hanging="0"/>
        <w:jc w:val="right"/>
        <w:rPr>
          <w:rFonts w:ascii="Times New Roman" w:hAnsi="Times New Roman" w:eastAsia="Times New Roman" w:cs="Times New Roman"/>
          <w:b w:val="false"/>
          <w:b w:val="false"/>
        </w:rPr>
      </w:pPr>
      <w:r>
        <w:rPr>
          <w:rFonts w:eastAsia="Arial" w:cs="Times New Roman" w:eastAsiaTheme="minorHAnsi"/>
          <w:b w:val="false"/>
          <w:sz w:val="28"/>
          <w:szCs w:val="28"/>
          <w:lang w:eastAsia="ru-RU"/>
        </w:rPr>
        <w:t>к Порядку проведения</w:t>
        <w:br/>
        <w:t xml:space="preserve">конкурса на замещение должности главы администрации </w:t>
      </w:r>
    </w:p>
    <w:p>
      <w:pPr>
        <w:pStyle w:val="Normal"/>
        <w:spacing w:lineRule="auto" w:line="240" w:before="0" w:after="0"/>
        <w:ind w:left="4819" w:right="0" w:hanging="0"/>
        <w:jc w:val="right"/>
        <w:rPr>
          <w:rFonts w:eastAsia="Arial" w:cs="Times New Roman"/>
          <w:color w:val="00000A"/>
          <w:sz w:val="28"/>
          <w:szCs w:val="28"/>
          <w:lang w:eastAsia="ru-RU"/>
        </w:rPr>
      </w:pPr>
      <w:r>
        <w:rPr>
          <w:rFonts w:eastAsia="Arial" w:cs="Times New Roman" w:eastAsiaTheme="minorHAnsi"/>
          <w:color w:val="00000A"/>
          <w:sz w:val="28"/>
          <w:szCs w:val="28"/>
          <w:lang w:eastAsia="ru-RU"/>
        </w:rPr>
        <w:t xml:space="preserve">муниципального  района «Ровеньский район» </w:t>
      </w:r>
    </w:p>
    <w:p>
      <w:pPr>
        <w:pStyle w:val="Normal"/>
        <w:spacing w:lineRule="auto" w:line="240" w:before="0" w:after="0"/>
        <w:ind w:left="4819" w:right="0" w:hanging="0"/>
        <w:jc w:val="right"/>
        <w:rPr>
          <w:rFonts w:ascii="Times New Roman" w:hAnsi="Times New Roman" w:eastAsia="Times New Roman" w:cs="Times New Roman"/>
          <w:b w:val="false"/>
          <w:b w:val="false"/>
        </w:rPr>
      </w:pPr>
      <w:r>
        <w:rPr>
          <w:rFonts w:eastAsia="Arial" w:cs="Times New Roman" w:eastAsiaTheme="minorHAnsi"/>
          <w:color w:val="00000A"/>
          <w:sz w:val="28"/>
          <w:szCs w:val="28"/>
          <w:lang w:eastAsia="ru-RU"/>
        </w:rPr>
        <w:t xml:space="preserve">Белгородской области  </w:t>
      </w:r>
      <w:r>
        <w:rPr>
          <w:rFonts w:eastAsia="Arial" w:cs="Times New Roman" w:eastAsiaTheme="minorHAnsi"/>
          <w:b w:val="false"/>
          <w:sz w:val="28"/>
          <w:szCs w:val="28"/>
          <w:lang w:eastAsia="ru-RU"/>
        </w:rPr>
        <w:t xml:space="preserve"> </w:t>
      </w:r>
    </w:p>
    <w:p>
      <w:pPr>
        <w:pStyle w:val="Normal"/>
        <w:spacing w:before="0" w:after="0"/>
        <w:rPr>
          <w:rFonts w:ascii="Times New Roman" w:hAnsi="Times New Roman" w:eastAsia="Times New Roman" w:cs="Times New Roman"/>
          <w:b w:val="false"/>
          <w:b w:val="false"/>
          <w:color w:val="FF0000"/>
        </w:rPr>
      </w:pPr>
      <w:r>
        <w:rPr>
          <w:rFonts w:eastAsia="Times New Roman" w:cs="Times New Roman"/>
          <w:b w:val="false"/>
          <w:color w:val="FF0000"/>
        </w:rPr>
      </w:r>
    </w:p>
    <w:p>
      <w:pPr>
        <w:pStyle w:val="Normal"/>
        <w:spacing w:lineRule="auto" w:line="240" w:before="0" w:after="0"/>
        <w:jc w:val="center"/>
        <w:rPr>
          <w:rFonts w:ascii="Times New Roman" w:hAnsi="Times New Roman" w:cs="Times New Roman"/>
          <w:b w:val="false"/>
          <w:b w:val="false"/>
          <w:color w:val="00000A"/>
        </w:rPr>
      </w:pPr>
      <w:r>
        <w:rPr>
          <w:rFonts w:eastAsia="Arial" w:cs="Times New Roman" w:eastAsiaTheme="minorHAnsi"/>
          <w:b w:val="false"/>
          <w:sz w:val="28"/>
          <w:szCs w:val="28"/>
          <w:lang w:eastAsia="ru-RU"/>
        </w:rPr>
        <w:t xml:space="preserve"> </w:t>
      </w:r>
      <w:r>
        <w:rPr>
          <w:rFonts w:eastAsia="Arial" w:cs="Times New Roman" w:eastAsiaTheme="minorHAnsi"/>
          <w:b w:val="false"/>
          <w:sz w:val="28"/>
          <w:szCs w:val="28"/>
          <w:lang w:eastAsia="ru-RU"/>
        </w:rPr>
        <w:t>Расписка в</w:t>
      </w:r>
      <w:r>
        <w:rPr>
          <w:rFonts w:eastAsia="Arial" w:cs="Times New Roman" w:eastAsiaTheme="minorHAnsi"/>
          <w:b w:val="false"/>
          <w:color w:val="00000A"/>
          <w:sz w:val="28"/>
          <w:szCs w:val="28"/>
          <w:lang w:eastAsia="ru-RU"/>
        </w:rPr>
        <w:t xml:space="preserve"> принятии документов</w:t>
      </w:r>
      <w:r>
        <w:rPr>
          <w:rFonts w:eastAsia="Arial" w:cs="Calibri" w:ascii="Calibri" w:hAnsi="Calibri" w:eastAsiaTheme="minorHAnsi"/>
          <w:b w:val="false"/>
          <w:color w:val="00000A"/>
        </w:rPr>
        <w:t xml:space="preserve"> </w:t>
      </w:r>
      <w:r>
        <w:rPr>
          <w:rFonts w:eastAsia="Arial" w:cs="Times New Roman" w:eastAsiaTheme="minorHAnsi"/>
          <w:b w:val="false"/>
          <w:sz w:val="28"/>
        </w:rPr>
        <w:t>от</w:t>
      </w:r>
      <w:r>
        <w:rPr>
          <w:rFonts w:eastAsia="Arial" w:cs="Times New Roman" w:eastAsiaTheme="minorHAnsi"/>
          <w:b w:val="false"/>
          <w:color w:val="FF0000"/>
          <w:sz w:val="28"/>
        </w:rPr>
        <w:t xml:space="preserve"> </w:t>
      </w:r>
      <w:r>
        <w:rPr>
          <w:rFonts w:eastAsia="Arial" w:cs="Times New Roman" w:eastAsiaTheme="minorHAnsi"/>
          <w:b w:val="false"/>
          <w:color w:val="00000A"/>
          <w:sz w:val="28"/>
          <w:szCs w:val="28"/>
          <w:lang w:eastAsia="ru-RU"/>
        </w:rPr>
        <w:t>кандидата</w:t>
      </w:r>
    </w:p>
    <w:p>
      <w:pPr>
        <w:pStyle w:val="Normal"/>
        <w:spacing w:lineRule="auto" w:line="240" w:before="0" w:after="0"/>
        <w:jc w:val="center"/>
        <w:rPr>
          <w:rFonts w:ascii="Times New Roman" w:hAnsi="Times New Roman" w:eastAsia="Times New Roman" w:cs="Times New Roman"/>
          <w:b w:val="false"/>
          <w:b w:val="false"/>
          <w:color w:val="00000A"/>
        </w:rPr>
      </w:pPr>
      <w:r>
        <w:rPr>
          <w:rFonts w:eastAsia="Arial" w:cs="Times New Roman" w:eastAsiaTheme="minorHAnsi"/>
          <w:b w:val="false"/>
          <w:sz w:val="28"/>
        </w:rPr>
        <w:t>с описью документов, представленных кандидатом в конкурсную комиссию по проведению конкурса на замещение должности главы</w:t>
      </w:r>
      <w:r>
        <w:rPr>
          <w:rFonts w:eastAsia="Arial" w:cs="Times New Roman" w:eastAsiaTheme="minorHAnsi"/>
          <w:b w:val="false"/>
          <w:color w:val="FF0000"/>
          <w:sz w:val="28"/>
        </w:rPr>
        <w:t xml:space="preserve"> </w:t>
      </w:r>
      <w:r>
        <w:rPr>
          <w:rFonts w:eastAsia="Arial" w:cs="Times New Roman" w:eastAsiaTheme="minorHAnsi"/>
          <w:b w:val="false"/>
          <w:color w:val="00000A"/>
          <w:sz w:val="28"/>
          <w:szCs w:val="28"/>
          <w:lang w:eastAsia="ru-RU"/>
        </w:rPr>
        <w:t xml:space="preserve">администрации  </w:t>
      </w:r>
      <w:r>
        <w:rPr>
          <w:rFonts w:eastAsia="Arial" w:cs="Times New Roman" w:eastAsiaTheme="minorHAnsi"/>
          <w:color w:val="00000A"/>
          <w:sz w:val="28"/>
          <w:szCs w:val="28"/>
          <w:lang w:eastAsia="ru-RU"/>
        </w:rPr>
        <w:t xml:space="preserve">муниципального  района «Ровеньский район» Белгородской области  </w:t>
      </w:r>
    </w:p>
    <w:p>
      <w:pPr>
        <w:pStyle w:val="Normal"/>
        <w:spacing w:lineRule="auto" w:line="240" w:before="0" w:after="0"/>
        <w:ind w:firstLine="709"/>
        <w:jc w:val="both"/>
        <w:rPr>
          <w:rFonts w:ascii="Times New Roman" w:hAnsi="Times New Roman" w:eastAsia="Times New Roman" w:cs="Times New Roman"/>
        </w:rPr>
      </w:pPr>
      <w:r>
        <w:rPr>
          <w:rFonts w:eastAsia="Arial" w:cs="Times New Roman" w:eastAsiaTheme="minorHAnsi"/>
          <w:sz w:val="28"/>
        </w:rPr>
        <w:t>Мною, _________________________________________________________</w:t>
      </w:r>
    </w:p>
    <w:p>
      <w:pPr>
        <w:pStyle w:val="Normal"/>
        <w:spacing w:lineRule="auto" w:line="240" w:before="0" w:after="0"/>
        <w:ind w:firstLine="709"/>
        <w:jc w:val="both"/>
        <w:rPr>
          <w:rFonts w:ascii="Times New Roman" w:hAnsi="Times New Roman" w:eastAsia="Times New Roman" w:cs="Times New Roman"/>
        </w:rPr>
      </w:pPr>
      <w:r>
        <w:rPr>
          <w:rFonts w:eastAsia="Arial" w:cs="Times New Roman" w:eastAsiaTheme="minorHAnsi"/>
          <w:sz w:val="28"/>
        </w:rPr>
        <w:t xml:space="preserve">                                           </w:t>
      </w:r>
      <w:r>
        <w:rPr>
          <w:rFonts w:eastAsia="Arial" w:cs="Times New Roman" w:eastAsiaTheme="minorHAnsi"/>
          <w:sz w:val="24"/>
        </w:rPr>
        <w:t xml:space="preserve">   </w:t>
      </w:r>
      <w:r>
        <w:rPr>
          <w:rFonts w:eastAsia="Arial" w:cs="Times New Roman" w:eastAsiaTheme="minorHAnsi"/>
          <w:sz w:val="24"/>
        </w:rPr>
        <w:t>(фамилия, имя, отчество)</w:t>
      </w:r>
    </w:p>
    <w:p>
      <w:pPr>
        <w:pStyle w:val="Normal"/>
        <w:spacing w:before="0" w:after="0"/>
        <w:jc w:val="both"/>
        <w:rPr>
          <w:rFonts w:ascii="Times New Roman" w:hAnsi="Times New Roman" w:eastAsia="Times New Roman" w:cs="Times New Roman"/>
        </w:rPr>
      </w:pPr>
      <w:r>
        <w:rPr>
          <w:rFonts w:eastAsia="Times New Roman" w:cs="Times New Roman"/>
        </w:rPr>
      </w:r>
    </w:p>
    <w:p>
      <w:pPr>
        <w:pStyle w:val="Normal"/>
        <w:spacing w:before="0" w:after="0"/>
        <w:jc w:val="both"/>
        <w:rPr>
          <w:rFonts w:ascii="Times New Roman" w:hAnsi="Times New Roman" w:cs="Times New Roman"/>
        </w:rPr>
      </w:pPr>
      <w:r>
        <w:rPr>
          <w:rFonts w:eastAsia="Arial" w:cs="Times New Roman" w:eastAsiaTheme="minorHAnsi"/>
          <w:sz w:val="28"/>
        </w:rPr>
        <w:t xml:space="preserve">секретарем конкурсной комиссии по проведению конкурса на замещение должности главы </w:t>
      </w:r>
      <w:r>
        <w:rPr>
          <w:rFonts w:eastAsia="Arial" w:cs="Times New Roman" w:eastAsiaTheme="minorHAnsi"/>
          <w:sz w:val="28"/>
          <w:szCs w:val="28"/>
          <w:lang w:eastAsia="ru-RU"/>
        </w:rPr>
        <w:t xml:space="preserve">администрации </w:t>
      </w:r>
      <w:r>
        <w:rPr>
          <w:rFonts w:eastAsia="Arial" w:cs="Times New Roman" w:eastAsiaTheme="minorHAnsi"/>
          <w:color w:val="00000A"/>
          <w:sz w:val="28"/>
          <w:szCs w:val="28"/>
          <w:lang w:eastAsia="ru-RU"/>
        </w:rPr>
        <w:t xml:space="preserve">муниципального  района «Ровеньский район» Белгородской области </w:t>
      </w:r>
      <w:r>
        <w:rPr>
          <w:rFonts w:eastAsia="Arial" w:cs="Times New Roman" w:eastAsiaTheme="minorHAnsi"/>
          <w:sz w:val="28"/>
          <w:szCs w:val="28"/>
          <w:lang w:eastAsia="ru-RU"/>
        </w:rPr>
        <w:t xml:space="preserve">  </w:t>
      </w:r>
      <w:r>
        <w:rPr>
          <w:rFonts w:eastAsia="Arial" w:cs="Times New Roman" w:eastAsiaTheme="minorHAnsi"/>
          <w:sz w:val="28"/>
        </w:rPr>
        <w:t xml:space="preserve">«_____» _________________ 20____года приняты следующие документы </w:t>
      </w:r>
    </w:p>
    <w:p>
      <w:pPr>
        <w:pStyle w:val="Normal"/>
        <w:spacing w:before="0" w:after="0"/>
        <w:jc w:val="both"/>
        <w:rPr>
          <w:rFonts w:ascii="Times New Roman" w:hAnsi="Times New Roman" w:eastAsia="Times New Roman" w:cs="Times New Roman"/>
        </w:rPr>
      </w:pPr>
      <w:r>
        <w:rPr>
          <w:rFonts w:eastAsia="Arial" w:cs="Times New Roman" w:eastAsiaTheme="minorHAnsi"/>
          <w:sz w:val="28"/>
        </w:rPr>
        <w:t>от кандидата __________________________________________________________________</w:t>
      </w:r>
    </w:p>
    <w:p>
      <w:pPr>
        <w:pStyle w:val="Normal"/>
        <w:spacing w:before="0" w:after="0"/>
        <w:jc w:val="both"/>
        <w:rPr>
          <w:rFonts w:ascii="Times New Roman" w:hAnsi="Times New Roman" w:eastAsia="Times New Roman" w:cs="Times New Roman"/>
        </w:rPr>
      </w:pPr>
      <w:r>
        <w:rPr>
          <w:rFonts w:eastAsia="Arial" w:cs="Times New Roman" w:eastAsiaTheme="minorHAnsi"/>
          <w:sz w:val="28"/>
        </w:rPr>
        <w:t xml:space="preserve">                                                          </w:t>
      </w:r>
      <w:r>
        <w:rPr>
          <w:rFonts w:eastAsia="Arial" w:cs="Times New Roman" w:eastAsiaTheme="minorHAnsi"/>
          <w:sz w:val="24"/>
        </w:rPr>
        <w:t xml:space="preserve"> </w:t>
      </w:r>
      <w:r>
        <w:rPr>
          <w:rFonts w:eastAsia="Arial" w:cs="Times New Roman" w:eastAsiaTheme="minorHAnsi"/>
          <w:sz w:val="24"/>
        </w:rPr>
        <w:t>(фамилия, имя, отчество)</w:t>
      </w:r>
    </w:p>
    <w:p>
      <w:pPr>
        <w:pStyle w:val="Normal"/>
        <w:spacing w:before="0" w:after="0"/>
        <w:jc w:val="both"/>
        <w:rPr>
          <w:rFonts w:ascii="Times New Roman" w:hAnsi="Times New Roman" w:eastAsia="Times New Roman" w:cs="Times New Roman"/>
        </w:rPr>
      </w:pPr>
      <w:r>
        <w:rPr>
          <w:rFonts w:eastAsia="Arial" w:cs="Times New Roman" w:eastAsiaTheme="minorHAnsi"/>
          <w:sz w:val="28"/>
        </w:rPr>
        <w:t xml:space="preserve">по описи: </w:t>
      </w:r>
    </w:p>
    <w:tbl>
      <w:tblPr>
        <w:tblW w:w="9854" w:type="dxa"/>
        <w:jc w:val="left"/>
        <w:tblInd w:w="-108" w:type="dxa"/>
        <w:tblLayout w:type="fixed"/>
        <w:tblCellMar>
          <w:top w:w="0" w:type="dxa"/>
          <w:left w:w="0" w:type="dxa"/>
          <w:bottom w:w="0" w:type="dxa"/>
          <w:right w:w="0" w:type="dxa"/>
        </w:tblCellMar>
        <w:tblLook w:firstRow="1" w:noVBand="1" w:lastRow="0" w:firstColumn="1" w:lastColumn="0" w:noHBand="0" w:val="04a0"/>
      </w:tblPr>
      <w:tblGrid>
        <w:gridCol w:w="674"/>
        <w:gridCol w:w="5529"/>
        <w:gridCol w:w="3651"/>
      </w:tblGrid>
      <w:tr>
        <w:trPr>
          <w:tblHeader w:val="true"/>
        </w:trPr>
        <w:tc>
          <w:tcPr>
            <w:tcW w:w="674" w:type="dxa"/>
            <w:tcBorders/>
          </w:tcPr>
          <w:p>
            <w:pPr>
              <w:pStyle w:val="Normal"/>
              <w:keepNext w:val="false"/>
              <w:keepLines w:val="false"/>
              <w:widowControl w:val="false"/>
              <w:shd w:val="nil" w:color="000000"/>
              <w:spacing w:lineRule="auto" w:line="240" w:beforeAutospacing="0" w:before="0" w:afterAutospacing="0" w:after="0"/>
              <w:ind w:hanging="0"/>
              <w:jc w:val="center"/>
              <w:rPr>
                <w:rFonts w:ascii="Times New Roman" w:hAnsi="Times New Roman" w:eastAsia="Times New Roman" w:cs="Times New Roman"/>
              </w:rPr>
            </w:pPr>
            <w:r>
              <w:rPr>
                <w:rFonts w:eastAsia="Times New Roman" w:cs="Times New Roman"/>
                <w:b/>
                <w:bCs w:val="false"/>
                <w:i w:val="false"/>
                <w:iCs w:val="false"/>
                <w:caps w:val="false"/>
                <w:smallCaps w:val="false"/>
                <w:strike w:val="false"/>
                <w:dstrike w:val="false"/>
                <w:vanish w:val="false"/>
                <w:color w:val="auto"/>
                <w:spacing w:val="0"/>
                <w:position w:val="0"/>
                <w:sz w:val="24"/>
                <w:sz w:val="24"/>
                <w:szCs w:val="22"/>
                <w:u w:val="none"/>
                <w:vertAlign w:val="baseline"/>
                <w:lang w:val="ru-RU" w:eastAsia="en-US" w:bidi="ar-SA"/>
              </w:rPr>
              <w:t>№</w:t>
            </w:r>
          </w:p>
          <w:p>
            <w:pPr>
              <w:pStyle w:val="Normal"/>
              <w:keepNext w:val="false"/>
              <w:keepLines w:val="false"/>
              <w:widowControl w:val="false"/>
              <w:shd w:val="nil" w:color="000000"/>
              <w:spacing w:lineRule="auto" w:line="240" w:beforeAutospacing="0" w:before="0" w:afterAutospacing="0" w:after="0"/>
              <w:ind w:hanging="0"/>
              <w:jc w:val="center"/>
              <w:rPr>
                <w:rFonts w:ascii="Times New Roman" w:hAnsi="Times New Roman" w:eastAsia="Times New Roman" w:cs="Times New Roman"/>
              </w:rPr>
            </w:pPr>
            <w:r>
              <w:rPr>
                <w:rFonts w:eastAsia="Times New Roman" w:cs="Times New Roman"/>
                <w:b/>
                <w:bCs w:val="false"/>
                <w:i w:val="false"/>
                <w:iCs w:val="false"/>
                <w:caps w:val="false"/>
                <w:smallCaps w:val="false"/>
                <w:strike w:val="false"/>
                <w:dstrike w:val="false"/>
                <w:vanish w:val="false"/>
                <w:color w:val="auto"/>
                <w:spacing w:val="0"/>
                <w:position w:val="0"/>
                <w:sz w:val="24"/>
                <w:sz w:val="24"/>
                <w:szCs w:val="22"/>
                <w:u w:val="none"/>
                <w:vertAlign w:val="baseline"/>
                <w:lang w:val="ru-RU" w:eastAsia="en-US" w:bidi="ar-SA"/>
              </w:rPr>
              <w:t>п/п</w:t>
            </w:r>
          </w:p>
        </w:tc>
        <w:tc>
          <w:tcPr>
            <w:tcW w:w="5529" w:type="dxa"/>
            <w:tcBorders/>
          </w:tcPr>
          <w:p>
            <w:pPr>
              <w:pStyle w:val="Normal"/>
              <w:keepNext w:val="false"/>
              <w:keepLines w:val="false"/>
              <w:widowControl w:val="false"/>
              <w:shd w:val="nil" w:color="000000"/>
              <w:spacing w:lineRule="auto" w:line="240" w:beforeAutospacing="0" w:before="0" w:afterAutospacing="0" w:after="0"/>
              <w:ind w:hanging="0"/>
              <w:jc w:val="center"/>
              <w:rPr>
                <w:rFonts w:ascii="Times New Roman" w:hAnsi="Times New Roman" w:eastAsia="Times New Roman" w:cs="Times New Roman"/>
              </w:rPr>
            </w:pPr>
            <w:r>
              <w:rPr>
                <w:rFonts w:eastAsia="Times New Roman" w:cs="Times New Roman"/>
                <w:b/>
                <w:bCs w:val="false"/>
                <w:i w:val="false"/>
                <w:iCs w:val="false"/>
                <w:caps w:val="false"/>
                <w:smallCaps w:val="false"/>
                <w:strike w:val="false"/>
                <w:dstrike w:val="false"/>
                <w:vanish w:val="false"/>
                <w:color w:val="auto"/>
                <w:spacing w:val="0"/>
                <w:position w:val="0"/>
                <w:sz w:val="24"/>
                <w:sz w:val="24"/>
                <w:szCs w:val="22"/>
                <w:u w:val="none"/>
                <w:vertAlign w:val="baseline"/>
                <w:lang w:val="ru-RU" w:eastAsia="en-US" w:bidi="ar-SA"/>
              </w:rPr>
              <w:t>Наименование документа</w:t>
            </w:r>
          </w:p>
        </w:tc>
        <w:tc>
          <w:tcPr>
            <w:tcW w:w="3651" w:type="dxa"/>
            <w:tcBorders/>
          </w:tcPr>
          <w:p>
            <w:pPr>
              <w:pStyle w:val="Normal"/>
              <w:keepNext w:val="false"/>
              <w:keepLines w:val="false"/>
              <w:widowControl w:val="false"/>
              <w:shd w:val="nil" w:color="000000"/>
              <w:spacing w:lineRule="auto" w:line="240" w:beforeAutospacing="0" w:before="0" w:afterAutospacing="0" w:after="0"/>
              <w:ind w:hanging="0"/>
              <w:jc w:val="center"/>
              <w:rPr>
                <w:rFonts w:ascii="Times New Roman" w:hAnsi="Times New Roman" w:eastAsia="Times New Roman" w:cs="Times New Roman"/>
              </w:rPr>
            </w:pPr>
            <w:r>
              <w:rPr>
                <w:rFonts w:eastAsia="Times New Roman" w:cs="Times New Roman"/>
                <w:b/>
                <w:bCs w:val="false"/>
                <w:i w:val="false"/>
                <w:iCs w:val="false"/>
                <w:caps w:val="false"/>
                <w:smallCaps w:val="false"/>
                <w:strike w:val="false"/>
                <w:dstrike w:val="false"/>
                <w:vanish w:val="false"/>
                <w:color w:val="auto"/>
                <w:spacing w:val="0"/>
                <w:position w:val="0"/>
                <w:sz w:val="24"/>
                <w:sz w:val="24"/>
                <w:szCs w:val="22"/>
                <w:u w:val="none"/>
                <w:vertAlign w:val="baseline"/>
                <w:lang w:val="ru-RU" w:eastAsia="en-US" w:bidi="ar-SA"/>
              </w:rPr>
              <w:t>Количество</w:t>
            </w:r>
          </w:p>
          <w:p>
            <w:pPr>
              <w:pStyle w:val="Normal"/>
              <w:keepNext w:val="false"/>
              <w:keepLines w:val="false"/>
              <w:widowControl w:val="false"/>
              <w:shd w:val="nil" w:color="000000"/>
              <w:spacing w:lineRule="auto" w:line="240" w:beforeAutospacing="0" w:before="0" w:afterAutospacing="0" w:after="0"/>
              <w:ind w:hanging="0"/>
              <w:jc w:val="center"/>
              <w:rPr>
                <w:rFonts w:ascii="Times New Roman" w:hAnsi="Times New Roman" w:eastAsia="Times New Roman" w:cs="Times New Roman"/>
              </w:rPr>
            </w:pPr>
            <w:r>
              <w:rPr>
                <w:rFonts w:eastAsia="Times New Roman" w:cs="Times New Roman"/>
                <w:b/>
                <w:bCs w:val="false"/>
                <w:i w:val="false"/>
                <w:iCs w:val="false"/>
                <w:caps w:val="false"/>
                <w:smallCaps w:val="false"/>
                <w:strike w:val="false"/>
                <w:dstrike w:val="false"/>
                <w:vanish w:val="false"/>
                <w:color w:val="auto"/>
                <w:spacing w:val="0"/>
                <w:position w:val="0"/>
                <w:sz w:val="24"/>
                <w:sz w:val="24"/>
                <w:szCs w:val="22"/>
                <w:u w:val="none"/>
                <w:vertAlign w:val="baseline"/>
                <w:lang w:val="ru-RU" w:eastAsia="en-US" w:bidi="ar-SA"/>
              </w:rPr>
              <w:t>(экземпляров, штук, листов)</w:t>
            </w:r>
          </w:p>
        </w:tc>
      </w:tr>
      <w:tr>
        <w:trPr/>
        <w:tc>
          <w:tcPr>
            <w:tcW w:w="674" w:type="dxa"/>
            <w:tcBorders/>
          </w:tcPr>
          <w:p>
            <w:pPr>
              <w:pStyle w:val="Normal"/>
              <w:keepNext w:val="false"/>
              <w:keepLines w:val="false"/>
              <w:widowControl w:val="false"/>
              <w:shd w:val="nil" w:color="000000"/>
              <w:spacing w:lineRule="auto" w:line="240" w:beforeAutospacing="0" w:before="0" w:afterAutospacing="0" w:after="0"/>
              <w:ind w:hanging="0"/>
              <w:jc w:val="center"/>
              <w:rPr>
                <w:rFonts w:ascii="Times New Roman" w:hAnsi="Times New Roman" w:eastAsia="Times New Roman" w:cs="Times New Roman"/>
              </w:rPr>
            </w:pPr>
            <w:r>
              <w:rPr>
                <w:rFonts w:eastAsia="Times New Roman" w:cs="Times New Roman"/>
                <w:b w:val="false"/>
                <w:bCs w:val="false"/>
                <w:i w:val="false"/>
                <w:iCs w:val="false"/>
                <w:caps w:val="false"/>
                <w:smallCaps w:val="false"/>
                <w:strike w:val="false"/>
                <w:dstrike w:val="false"/>
                <w:vanish w:val="false"/>
                <w:color w:val="auto"/>
                <w:spacing w:val="0"/>
                <w:position w:val="0"/>
                <w:sz w:val="24"/>
                <w:sz w:val="24"/>
                <w:szCs w:val="22"/>
                <w:u w:val="none"/>
                <w:vertAlign w:val="baseline"/>
                <w:lang w:val="ru-RU" w:eastAsia="en-US" w:bidi="ar-SA"/>
              </w:rPr>
              <w:t>1.</w:t>
            </w:r>
          </w:p>
        </w:tc>
        <w:tc>
          <w:tcPr>
            <w:tcW w:w="5529" w:type="dxa"/>
            <w:tcBorders/>
          </w:tcPr>
          <w:p>
            <w:pPr>
              <w:pStyle w:val="Normal"/>
              <w:keepNext w:val="false"/>
              <w:keepLines w:val="false"/>
              <w:widowControl w:val="false"/>
              <w:shd w:val="nil" w:color="000000"/>
              <w:spacing w:lineRule="auto" w:line="240" w:beforeAutospacing="0" w:before="0" w:afterAutospacing="0" w:after="0"/>
              <w:ind w:hanging="0"/>
              <w:jc w:val="both"/>
              <w:rPr>
                <w:rFonts w:ascii="Times New Roman" w:hAnsi="Times New Roman" w:eastAsia="Times New Roman" w:cs="Times New Roman"/>
              </w:rPr>
            </w:pPr>
            <w:r>
              <w:rPr>
                <w:rFonts w:eastAsia="Times New Roman" w:cs="Times New Roman"/>
                <w:b w:val="false"/>
                <w:bCs w:val="false"/>
                <w:i w:val="false"/>
                <w:iCs w:val="false"/>
                <w:caps w:val="false"/>
                <w:smallCaps w:val="false"/>
                <w:strike w:val="false"/>
                <w:dstrike w:val="false"/>
                <w:vanish w:val="false"/>
                <w:color w:val="auto"/>
                <w:spacing w:val="0"/>
                <w:position w:val="0"/>
                <w:sz w:val="24"/>
                <w:sz w:val="24"/>
                <w:szCs w:val="22"/>
                <w:u w:val="none"/>
                <w:vertAlign w:val="baseline"/>
                <w:lang w:val="ru-RU" w:eastAsia="en-US" w:bidi="ar-SA"/>
              </w:rPr>
              <w:t>Личное заявление установленной формы</w:t>
            </w:r>
          </w:p>
        </w:tc>
        <w:tc>
          <w:tcPr>
            <w:tcW w:w="3651" w:type="dxa"/>
            <w:tcBorders/>
          </w:tcPr>
          <w:p>
            <w:pPr>
              <w:pStyle w:val="Normal"/>
              <w:keepNext w:val="false"/>
              <w:keepLines w:val="false"/>
              <w:widowControl w:val="false"/>
              <w:shd w:val="nil" w:color="000000"/>
              <w:spacing w:lineRule="auto" w:line="240" w:beforeAutospacing="0" w:before="0" w:afterAutospacing="0" w:after="0"/>
              <w:ind w:hanging="0"/>
              <w:jc w:val="both"/>
              <w:rPr>
                <w:rFonts w:ascii="Times New Roman" w:hAnsi="Times New Roman" w:eastAsia="Times New Roman" w:cs="Times New Roman"/>
              </w:rPr>
            </w:pPr>
            <w:r>
              <w:rPr>
                <w:rFonts w:eastAsia="Times New Roman" w:cs="Times New Roman"/>
              </w:rPr>
            </w:r>
          </w:p>
        </w:tc>
      </w:tr>
      <w:tr>
        <w:trPr/>
        <w:tc>
          <w:tcPr>
            <w:tcW w:w="674" w:type="dxa"/>
            <w:tcBorders/>
          </w:tcPr>
          <w:p>
            <w:pPr>
              <w:pStyle w:val="Normal"/>
              <w:keepNext w:val="false"/>
              <w:keepLines w:val="false"/>
              <w:widowControl w:val="false"/>
              <w:shd w:val="nil" w:color="000000"/>
              <w:spacing w:lineRule="auto" w:line="240" w:beforeAutospacing="0" w:before="0" w:afterAutospacing="0" w:after="0"/>
              <w:ind w:hanging="0"/>
              <w:jc w:val="center"/>
              <w:rPr>
                <w:rFonts w:ascii="Calibri" w:hAnsi="Calibri" w:eastAsia="Calibri" w:cs="Calibri"/>
                <w:b w:val="false"/>
                <w:b w:val="false"/>
                <w:bCs w:val="false"/>
                <w:i w:val="false"/>
                <w:i w:val="false"/>
                <w:iCs w:val="false"/>
                <w:caps w:val="false"/>
                <w:smallCaps w:val="false"/>
                <w:strike w:val="false"/>
                <w:dstrike w:val="false"/>
                <w:vanish w:val="false"/>
                <w:color w:val="auto"/>
                <w:spacing w:val="0"/>
                <w:position w:val="0"/>
                <w:sz w:val="22"/>
                <w:sz w:val="22"/>
                <w:szCs w:val="22"/>
                <w:u w:val="none"/>
                <w:vertAlign w:val="baseline"/>
                <w:lang w:val="ru-RU" w:eastAsia="en-US" w:bidi="ar-SA"/>
              </w:rPr>
            </w:pPr>
            <w:r>
              <w:rPr>
                <w:rFonts w:eastAsia="Calibri" w:cs="Calibri"/>
                <w:b w:val="false"/>
                <w:bCs w:val="false"/>
                <w:i w:val="false"/>
                <w:iCs w:val="false"/>
                <w:caps w:val="false"/>
                <w:smallCaps w:val="false"/>
                <w:strike w:val="false"/>
                <w:dstrike w:val="false"/>
                <w:vanish w:val="false"/>
                <w:color w:val="auto"/>
                <w:spacing w:val="0"/>
                <w:position w:val="0"/>
                <w:sz w:val="24"/>
                <w:sz w:val="24"/>
                <w:szCs w:val="24"/>
                <w:u w:val="none"/>
                <w:vertAlign w:val="baseline"/>
                <w:lang w:val="ru-RU" w:eastAsia="en-US" w:bidi="ar-SA"/>
              </w:rPr>
              <w:t>2.</w:t>
            </w:r>
          </w:p>
        </w:tc>
        <w:tc>
          <w:tcPr>
            <w:tcW w:w="5529" w:type="dxa"/>
            <w:tcBorders/>
          </w:tcPr>
          <w:p>
            <w:pPr>
              <w:pStyle w:val="Normal"/>
              <w:keepNext w:val="false"/>
              <w:keepLines w:val="false"/>
              <w:widowControl w:val="false"/>
              <w:shd w:val="clear" w:color="FFFFFF" w:fill="FFFFFF"/>
              <w:spacing w:lineRule="auto" w:line="240" w:before="0" w:after="0"/>
              <w:ind w:hanging="0"/>
              <w:jc w:val="both"/>
              <w:rPr>
                <w:rFonts w:ascii="Calibri" w:hAnsi="Calibri" w:eastAsia="Calibri" w:cs="Calibri"/>
                <w:b w:val="false"/>
                <w:b w:val="false"/>
                <w:bCs w:val="false"/>
                <w:i w:val="false"/>
                <w:i w:val="false"/>
                <w:iCs w:val="false"/>
                <w:caps w:val="false"/>
                <w:smallCaps w:val="false"/>
                <w:strike w:val="false"/>
                <w:dstrike w:val="false"/>
                <w:vanish w:val="false"/>
                <w:color w:val="auto"/>
                <w:spacing w:val="0"/>
                <w:position w:val="0"/>
                <w:sz w:val="22"/>
                <w:sz w:val="22"/>
                <w:szCs w:val="22"/>
                <w:u w:val="none"/>
                <w:vertAlign w:val="baseline"/>
                <w:lang w:val="ru-RU" w:eastAsia="en-US" w:bidi="ar-SA"/>
              </w:rPr>
            </w:pPr>
            <w:r>
              <w:rPr>
                <w:rFonts w:eastAsia="Calibri" w:cs="Calibri"/>
                <w:b w:val="false"/>
                <w:bCs w:val="false"/>
                <w:i w:val="false"/>
                <w:iCs w:val="false"/>
                <w:caps w:val="false"/>
                <w:smallCaps w:val="false"/>
                <w:strike w:val="false"/>
                <w:dstrike w:val="false"/>
                <w:vanish w:val="false"/>
                <w:color w:val="auto"/>
                <w:spacing w:val="0"/>
                <w:position w:val="0"/>
                <w:sz w:val="24"/>
                <w:sz w:val="24"/>
                <w:szCs w:val="24"/>
                <w:u w:val="none"/>
                <w:vertAlign w:val="baseline"/>
                <w:lang w:val="ru-RU" w:eastAsia="en-US" w:bidi="ar-SA"/>
              </w:rPr>
              <w:t>Документ о выдвижении кандидата                                         (за исключением случаев самовыдвижения, когда факт самовыдвижения указывается кандидатом                            в личном заявлении), а именно:</w:t>
            </w:r>
          </w:p>
          <w:p>
            <w:pPr>
              <w:pStyle w:val="Normal"/>
              <w:keepNext w:val="false"/>
              <w:keepLines w:val="false"/>
              <w:widowControl w:val="false"/>
              <w:shd w:val="clear" w:color="FFFFFF" w:fill="FFFFFF"/>
              <w:spacing w:lineRule="auto" w:line="240" w:before="0" w:after="0"/>
              <w:ind w:firstLine="540"/>
              <w:jc w:val="both"/>
              <w:rPr>
                <w:rFonts w:ascii="Calibri" w:hAnsi="Calibri" w:eastAsia="Calibri" w:cs="Calibri"/>
                <w:b w:val="false"/>
                <w:b w:val="false"/>
                <w:bCs w:val="false"/>
                <w:i w:val="false"/>
                <w:i w:val="false"/>
                <w:iCs w:val="false"/>
                <w:caps w:val="false"/>
                <w:smallCaps w:val="false"/>
                <w:strike w:val="false"/>
                <w:dstrike w:val="false"/>
                <w:vanish w:val="false"/>
                <w:color w:val="auto"/>
                <w:spacing w:val="0"/>
                <w:position w:val="0"/>
                <w:sz w:val="22"/>
                <w:sz w:val="22"/>
                <w:szCs w:val="22"/>
                <w:u w:val="none"/>
                <w:vertAlign w:val="baseline"/>
                <w:lang w:val="ru-RU" w:eastAsia="en-US" w:bidi="ar-SA"/>
              </w:rPr>
            </w:pPr>
            <w:r>
              <w:rPr>
                <w:rFonts w:eastAsia="Calibri" w:cs="Calibri"/>
                <w:b w:val="false"/>
                <w:bCs w:val="false"/>
                <w:i w:val="false"/>
                <w:iCs w:val="false"/>
                <w:caps w:val="false"/>
                <w:smallCaps w:val="false"/>
                <w:strike w:val="false"/>
                <w:dstrike w:val="false"/>
                <w:vanish w:val="false"/>
                <w:color w:val="auto"/>
                <w:spacing w:val="0"/>
                <w:position w:val="0"/>
                <w:sz w:val="24"/>
                <w:sz w:val="24"/>
                <w:szCs w:val="24"/>
                <w:u w:val="none"/>
                <w:vertAlign w:val="baseline"/>
                <w:lang w:val="ru-RU" w:eastAsia="en-US" w:bidi="ar-SA"/>
              </w:rPr>
              <w:t>представление - в случае выдвижения кандидата Губернатором Белгородской области, Председателем Муниципального совета Ровеньского  района или группой членов  Муниципального совета Ровеньского  района.</w:t>
            </w:r>
          </w:p>
          <w:p>
            <w:pPr>
              <w:pStyle w:val="Normal"/>
              <w:keepNext w:val="false"/>
              <w:keepLines w:val="false"/>
              <w:widowControl w:val="false"/>
              <w:shd w:val="clear" w:color="FFFFFF" w:fill="FFFFFF"/>
              <w:spacing w:lineRule="auto" w:line="240" w:before="0" w:after="0"/>
              <w:ind w:firstLine="540"/>
              <w:jc w:val="both"/>
              <w:rPr>
                <w:rFonts w:ascii="Calibri" w:hAnsi="Calibri" w:eastAsia="Calibri" w:cs="Calibri"/>
                <w:b w:val="false"/>
                <w:b w:val="false"/>
                <w:bCs w:val="false"/>
                <w:i w:val="false"/>
                <w:i w:val="false"/>
                <w:iCs w:val="false"/>
                <w:caps w:val="false"/>
                <w:smallCaps w:val="false"/>
                <w:strike w:val="false"/>
                <w:dstrike w:val="false"/>
                <w:vanish w:val="false"/>
                <w:color w:val="auto"/>
                <w:spacing w:val="0"/>
                <w:position w:val="0"/>
                <w:sz w:val="22"/>
                <w:sz w:val="22"/>
                <w:szCs w:val="22"/>
                <w:u w:val="none"/>
                <w:vertAlign w:val="baseline"/>
                <w:lang w:val="ru-RU" w:eastAsia="en-US" w:bidi="ar-SA"/>
              </w:rPr>
            </w:pPr>
            <w:r>
              <w:rPr>
                <w:rFonts w:eastAsia="Calibri" w:cs="Calibri"/>
                <w:b w:val="false"/>
                <w:bCs w:val="false"/>
                <w:i w:val="false"/>
                <w:iCs w:val="false"/>
                <w:caps w:val="false"/>
                <w:smallCaps w:val="false"/>
                <w:strike w:val="false"/>
                <w:dstrike w:val="false"/>
                <w:vanish w:val="false"/>
                <w:color w:val="auto"/>
                <w:spacing w:val="0"/>
                <w:position w:val="0"/>
                <w:sz w:val="24"/>
                <w:sz w:val="24"/>
                <w:szCs w:val="24"/>
                <w:u w:val="none"/>
                <w:vertAlign w:val="baseline"/>
                <w:lang w:val="ru-RU" w:eastAsia="en-US" w:bidi="ar-SA"/>
              </w:rPr>
              <w:t>выписка из протокола конференции, собрания общественного  объединения  - в случае выдвижения кандидата общественным объединением;</w:t>
            </w:r>
          </w:p>
          <w:p>
            <w:pPr>
              <w:pStyle w:val="Normal"/>
              <w:keepNext w:val="false"/>
              <w:keepLines w:val="false"/>
              <w:widowControl w:val="false"/>
              <w:shd w:val="clear" w:color="FFFFFF" w:fill="FFFFFF"/>
              <w:spacing w:lineRule="auto" w:line="240" w:before="0" w:after="0"/>
              <w:ind w:firstLine="540"/>
              <w:jc w:val="both"/>
              <w:rPr>
                <w:rFonts w:ascii="Calibri" w:hAnsi="Calibri" w:eastAsia="Calibri" w:cs="Calibri"/>
                <w:b w:val="false"/>
                <w:b w:val="false"/>
                <w:bCs w:val="false"/>
                <w:i w:val="false"/>
                <w:i w:val="false"/>
                <w:iCs w:val="false"/>
                <w:caps w:val="false"/>
                <w:smallCaps w:val="false"/>
                <w:strike w:val="false"/>
                <w:dstrike w:val="false"/>
                <w:vanish w:val="false"/>
                <w:color w:val="auto"/>
                <w:spacing w:val="0"/>
                <w:position w:val="0"/>
                <w:sz w:val="22"/>
                <w:sz w:val="22"/>
                <w:szCs w:val="22"/>
                <w:u w:val="none"/>
                <w:vertAlign w:val="baseline"/>
                <w:lang w:val="ru-RU" w:eastAsia="en-US" w:bidi="ar-SA"/>
              </w:rPr>
            </w:pPr>
            <w:r>
              <w:rPr>
                <w:rFonts w:eastAsia="Calibri" w:cs="Calibri"/>
                <w:b w:val="false"/>
                <w:bCs w:val="false"/>
                <w:i w:val="false"/>
                <w:iCs w:val="false"/>
                <w:caps w:val="false"/>
                <w:smallCaps w:val="false"/>
                <w:strike w:val="false"/>
                <w:dstrike w:val="false"/>
                <w:vanish w:val="false"/>
                <w:color w:val="auto"/>
                <w:spacing w:val="0"/>
                <w:position w:val="0"/>
                <w:sz w:val="24"/>
                <w:sz w:val="24"/>
                <w:szCs w:val="24"/>
                <w:u w:val="none"/>
                <w:vertAlign w:val="baseline"/>
                <w:lang w:val="ru-RU" w:eastAsia="en-US" w:bidi="ar-SA"/>
              </w:rPr>
              <w:t>выписка из протокола собрания граждан -                      в случае выдвижения кандидата собранием граждан</w:t>
            </w:r>
          </w:p>
          <w:p>
            <w:pPr>
              <w:pStyle w:val="Normal"/>
              <w:keepNext w:val="false"/>
              <w:keepLines w:val="false"/>
              <w:widowControl w:val="false"/>
              <w:shd w:val="clear" w:color="FFFFFF" w:fill="FFFFFF"/>
              <w:spacing w:lineRule="auto" w:line="240" w:before="0" w:after="0"/>
              <w:ind w:hanging="0"/>
              <w:jc w:val="both"/>
              <w:rPr>
                <w:rFonts w:ascii="Calibri" w:hAnsi="Calibri" w:eastAsia="Calibri" w:cs="Calibri"/>
                <w:b w:val="false"/>
                <w:b w:val="false"/>
                <w:bCs w:val="false"/>
                <w:i w:val="false"/>
                <w:i w:val="false"/>
                <w:iCs w:val="false"/>
                <w:caps w:val="false"/>
                <w:smallCaps w:val="false"/>
                <w:strike w:val="false"/>
                <w:dstrike w:val="false"/>
                <w:vanish w:val="false"/>
                <w:color w:val="auto"/>
                <w:spacing w:val="0"/>
                <w:position w:val="0"/>
                <w:sz w:val="22"/>
                <w:sz w:val="22"/>
                <w:szCs w:val="22"/>
                <w:u w:val="none"/>
                <w:vertAlign w:val="baseline"/>
                <w:lang w:val="ru-RU" w:eastAsia="en-US" w:bidi="ar-SA"/>
              </w:rPr>
            </w:pPr>
            <w:r>
              <w:rPr>
                <w:rFonts w:eastAsia="Calibri" w:cs="Calibri"/>
                <w:b w:val="false"/>
                <w:bCs w:val="false"/>
                <w:i w:val="false"/>
                <w:iCs w:val="false"/>
                <w:caps w:val="false"/>
                <w:smallCaps w:val="false"/>
                <w:strike w:val="false"/>
                <w:dstrike w:val="false"/>
                <w:vanish w:val="false"/>
                <w:color w:val="auto"/>
                <w:spacing w:val="0"/>
                <w:position w:val="0"/>
                <w:sz w:val="24"/>
                <w:sz w:val="24"/>
                <w:szCs w:val="24"/>
                <w:u w:val="none"/>
                <w:vertAlign w:val="baseline"/>
                <w:lang w:val="ru-RU" w:eastAsia="en-US" w:bidi="ar-SA"/>
              </w:rPr>
              <w:t>(нужное - подчеркнуть)</w:t>
            </w:r>
          </w:p>
        </w:tc>
        <w:tc>
          <w:tcPr>
            <w:tcW w:w="3651" w:type="dxa"/>
            <w:tcBorders/>
          </w:tcPr>
          <w:p>
            <w:pPr>
              <w:pStyle w:val="Normal"/>
              <w:keepNext w:val="false"/>
              <w:keepLines w:val="false"/>
              <w:widowControl w:val="false"/>
              <w:shd w:val="nil" w:color="000000"/>
              <w:spacing w:lineRule="auto" w:line="240" w:beforeAutospacing="0" w:before="0" w:afterAutospacing="0" w:after="0"/>
              <w:ind w:hanging="0"/>
              <w:jc w:val="both"/>
              <w:rPr>
                <w:rFonts w:ascii="Times New Roman" w:hAnsi="Times New Roman" w:eastAsia="Times New Roman" w:cs="Times New Roman"/>
              </w:rPr>
            </w:pPr>
            <w:r>
              <w:rPr>
                <w:rFonts w:eastAsia="Times New Roman" w:cs="Times New Roman"/>
              </w:rPr>
            </w:r>
          </w:p>
        </w:tc>
      </w:tr>
      <w:tr>
        <w:trPr/>
        <w:tc>
          <w:tcPr>
            <w:tcW w:w="674" w:type="dxa"/>
            <w:tcBorders/>
          </w:tcPr>
          <w:p>
            <w:pPr>
              <w:pStyle w:val="Normal"/>
              <w:keepNext w:val="false"/>
              <w:keepLines w:val="false"/>
              <w:widowControl w:val="false"/>
              <w:shd w:val="nil" w:color="000000"/>
              <w:spacing w:lineRule="auto" w:line="240" w:beforeAutospacing="0" w:before="0" w:afterAutospacing="0" w:after="0"/>
              <w:ind w:hanging="0"/>
              <w:jc w:val="center"/>
              <w:rPr>
                <w:rFonts w:ascii="Calibri" w:hAnsi="Calibri" w:eastAsia="Calibri" w:cs="Calibri"/>
                <w:b w:val="false"/>
                <w:b w:val="false"/>
                <w:bCs w:val="false"/>
                <w:i w:val="false"/>
                <w:i w:val="false"/>
                <w:iCs w:val="false"/>
                <w:caps w:val="false"/>
                <w:smallCaps w:val="false"/>
                <w:strike w:val="false"/>
                <w:dstrike w:val="false"/>
                <w:vanish w:val="false"/>
                <w:color w:val="auto"/>
                <w:spacing w:val="0"/>
                <w:position w:val="0"/>
                <w:sz w:val="22"/>
                <w:sz w:val="22"/>
                <w:szCs w:val="22"/>
                <w:u w:val="none"/>
                <w:vertAlign w:val="baseline"/>
                <w:lang w:val="ru-RU" w:eastAsia="en-US" w:bidi="ar-SA"/>
              </w:rPr>
            </w:pPr>
            <w:r>
              <w:rPr>
                <w:rFonts w:eastAsia="Calibri" w:cs="Calibri"/>
                <w:b w:val="false"/>
                <w:bCs w:val="false"/>
                <w:i w:val="false"/>
                <w:iCs w:val="false"/>
                <w:caps w:val="false"/>
                <w:smallCaps w:val="false"/>
                <w:strike w:val="false"/>
                <w:dstrike w:val="false"/>
                <w:vanish w:val="false"/>
                <w:color w:val="auto"/>
                <w:spacing w:val="0"/>
                <w:position w:val="0"/>
                <w:sz w:val="24"/>
                <w:sz w:val="24"/>
                <w:szCs w:val="24"/>
                <w:u w:val="none"/>
                <w:vertAlign w:val="baseline"/>
                <w:lang w:val="ru-RU" w:eastAsia="en-US" w:bidi="ar-SA"/>
              </w:rPr>
              <w:t>3.</w:t>
            </w:r>
          </w:p>
        </w:tc>
        <w:tc>
          <w:tcPr>
            <w:tcW w:w="5529" w:type="dxa"/>
            <w:tcBorders/>
          </w:tcPr>
          <w:p>
            <w:pPr>
              <w:pStyle w:val="Normal"/>
              <w:keepNext w:val="false"/>
              <w:keepLines w:val="false"/>
              <w:widowControl w:val="false"/>
              <w:shd w:val="clear" w:color="FFFFFF" w:fill="FFFFFF"/>
              <w:spacing w:lineRule="auto" w:line="240" w:before="0" w:after="0"/>
              <w:ind w:hanging="0"/>
              <w:jc w:val="both"/>
              <w:rPr>
                <w:rFonts w:ascii="Calibri" w:hAnsi="Calibri" w:eastAsia="Calibri" w:cs="Calibri"/>
                <w:b w:val="false"/>
                <w:b w:val="false"/>
                <w:bCs w:val="false"/>
                <w:i w:val="false"/>
                <w:i w:val="false"/>
                <w:iCs w:val="false"/>
                <w:caps w:val="false"/>
                <w:smallCaps w:val="false"/>
                <w:strike w:val="false"/>
                <w:dstrike w:val="false"/>
                <w:vanish w:val="false"/>
                <w:color w:val="auto"/>
                <w:spacing w:val="0"/>
                <w:position w:val="0"/>
                <w:sz w:val="22"/>
                <w:sz w:val="22"/>
                <w:szCs w:val="22"/>
                <w:u w:val="none"/>
                <w:vertAlign w:val="baseline"/>
                <w:lang w:val="ru-RU" w:eastAsia="en-US" w:bidi="ar-SA"/>
              </w:rPr>
            </w:pPr>
            <w:r>
              <w:rPr>
                <w:rFonts w:eastAsia="Calibri" w:cs="Calibri"/>
                <w:b w:val="false"/>
                <w:bCs w:val="false"/>
                <w:i w:val="false"/>
                <w:iCs w:val="false"/>
                <w:caps w:val="false"/>
                <w:smallCaps w:val="false"/>
                <w:strike w:val="false"/>
                <w:dstrike w:val="false"/>
                <w:vanish w:val="false"/>
                <w:color w:val="auto"/>
                <w:spacing w:val="0"/>
                <w:position w:val="0"/>
                <w:sz w:val="24"/>
                <w:sz w:val="24"/>
                <w:szCs w:val="24"/>
                <w:u w:val="none"/>
                <w:vertAlign w:val="baseline"/>
                <w:lang w:val="ru-RU" w:eastAsia="en-US" w:bidi="ar-SA"/>
              </w:rPr>
              <w:t>Паспорт гражданина Российской Федерации или иной документ, заменяющий паспорт гражданина</w:t>
            </w:r>
          </w:p>
        </w:tc>
        <w:tc>
          <w:tcPr>
            <w:tcW w:w="3651" w:type="dxa"/>
            <w:tcBorders/>
          </w:tcPr>
          <w:p>
            <w:pPr>
              <w:pStyle w:val="Normal"/>
              <w:keepNext w:val="false"/>
              <w:keepLines w:val="false"/>
              <w:widowControl w:val="false"/>
              <w:shd w:val="nil" w:color="000000"/>
              <w:spacing w:lineRule="auto" w:line="240" w:beforeAutospacing="0" w:before="0" w:afterAutospacing="0" w:after="0"/>
              <w:ind w:hanging="0"/>
              <w:jc w:val="both"/>
              <w:rPr>
                <w:rFonts w:ascii="Times New Roman" w:hAnsi="Times New Roman" w:eastAsia="Times New Roman" w:cs="Times New Roman"/>
              </w:rPr>
            </w:pPr>
            <w:r>
              <w:rPr>
                <w:rFonts w:eastAsia="Times New Roman" w:cs="Times New Roman"/>
              </w:rPr>
            </w:r>
          </w:p>
        </w:tc>
      </w:tr>
      <w:tr>
        <w:trPr/>
        <w:tc>
          <w:tcPr>
            <w:tcW w:w="674" w:type="dxa"/>
            <w:tcBorders/>
          </w:tcPr>
          <w:p>
            <w:pPr>
              <w:pStyle w:val="Normal"/>
              <w:keepNext w:val="false"/>
              <w:keepLines w:val="false"/>
              <w:widowControl w:val="false"/>
              <w:shd w:val="nil" w:color="000000"/>
              <w:spacing w:lineRule="auto" w:line="240" w:beforeAutospacing="0" w:before="0" w:afterAutospacing="0" w:after="0"/>
              <w:ind w:hanging="0"/>
              <w:jc w:val="center"/>
              <w:rPr>
                <w:rFonts w:ascii="Calibri" w:hAnsi="Calibri" w:eastAsia="Calibri" w:cs="Calibri"/>
                <w:b w:val="false"/>
                <w:b w:val="false"/>
                <w:bCs w:val="false"/>
                <w:i w:val="false"/>
                <w:i w:val="false"/>
                <w:iCs w:val="false"/>
                <w:caps w:val="false"/>
                <w:smallCaps w:val="false"/>
                <w:strike w:val="false"/>
                <w:dstrike w:val="false"/>
                <w:vanish w:val="false"/>
                <w:color w:val="auto"/>
                <w:spacing w:val="0"/>
                <w:position w:val="0"/>
                <w:sz w:val="22"/>
                <w:sz w:val="22"/>
                <w:szCs w:val="22"/>
                <w:u w:val="none"/>
                <w:vertAlign w:val="baseline"/>
                <w:lang w:val="ru-RU" w:eastAsia="en-US" w:bidi="ar-SA"/>
              </w:rPr>
            </w:pPr>
            <w:r>
              <w:rPr>
                <w:rFonts w:eastAsia="Calibri" w:cs="Calibri"/>
                <w:b w:val="false"/>
                <w:bCs w:val="false"/>
                <w:i w:val="false"/>
                <w:iCs w:val="false"/>
                <w:caps w:val="false"/>
                <w:smallCaps w:val="false"/>
                <w:strike w:val="false"/>
                <w:dstrike w:val="false"/>
                <w:vanish w:val="false"/>
                <w:color w:val="auto"/>
                <w:spacing w:val="0"/>
                <w:position w:val="0"/>
                <w:sz w:val="24"/>
                <w:sz w:val="24"/>
                <w:szCs w:val="24"/>
                <w:u w:val="none"/>
                <w:vertAlign w:val="baseline"/>
                <w:lang w:val="ru-RU" w:eastAsia="en-US" w:bidi="ar-SA"/>
              </w:rPr>
              <w:t>4.</w:t>
            </w:r>
          </w:p>
        </w:tc>
        <w:tc>
          <w:tcPr>
            <w:tcW w:w="5529" w:type="dxa"/>
            <w:tcBorders/>
          </w:tcPr>
          <w:p>
            <w:pPr>
              <w:pStyle w:val="Normal"/>
              <w:keepNext w:val="false"/>
              <w:keepLines w:val="false"/>
              <w:widowControl w:val="false"/>
              <w:shd w:val="clear" w:color="FFFFFF" w:fill="FFFFFF"/>
              <w:spacing w:lineRule="auto" w:line="240" w:before="0" w:after="0"/>
              <w:ind w:hanging="0"/>
              <w:jc w:val="both"/>
              <w:rPr>
                <w:rFonts w:ascii="Calibri" w:hAnsi="Calibri" w:eastAsia="Calibri" w:cs="Calibri"/>
                <w:b w:val="false"/>
                <w:b w:val="false"/>
                <w:bCs w:val="false"/>
                <w:i w:val="false"/>
                <w:i w:val="false"/>
                <w:iCs w:val="false"/>
                <w:caps w:val="false"/>
                <w:smallCaps w:val="false"/>
                <w:strike w:val="false"/>
                <w:dstrike w:val="false"/>
                <w:vanish w:val="false"/>
                <w:color w:val="auto"/>
                <w:spacing w:val="0"/>
                <w:position w:val="0"/>
                <w:sz w:val="22"/>
                <w:sz w:val="22"/>
                <w:szCs w:val="22"/>
                <w:u w:val="none"/>
                <w:vertAlign w:val="baseline"/>
                <w:lang w:val="ru-RU" w:eastAsia="en-US" w:bidi="ar-SA"/>
              </w:rPr>
            </w:pPr>
            <w:r>
              <w:rPr>
                <w:rFonts w:eastAsia="Calibri" w:cs="Calibri"/>
                <w:b w:val="false"/>
                <w:bCs w:val="false"/>
                <w:i w:val="false"/>
                <w:iCs w:val="false"/>
                <w:caps w:val="false"/>
                <w:smallCaps w:val="false"/>
                <w:strike w:val="false"/>
                <w:dstrike w:val="false"/>
                <w:vanish w:val="false"/>
                <w:color w:val="auto"/>
                <w:spacing w:val="0"/>
                <w:position w:val="0"/>
                <w:sz w:val="24"/>
                <w:sz w:val="24"/>
                <w:szCs w:val="24"/>
                <w:u w:val="none"/>
                <w:vertAlign w:val="baseline"/>
                <w:lang w:val="ru-RU" w:eastAsia="en-US" w:bidi="ar-SA"/>
              </w:rPr>
              <w:t>Автобиография</w:t>
            </w:r>
          </w:p>
        </w:tc>
        <w:tc>
          <w:tcPr>
            <w:tcW w:w="3651" w:type="dxa"/>
            <w:tcBorders/>
          </w:tcPr>
          <w:p>
            <w:pPr>
              <w:pStyle w:val="Normal"/>
              <w:keepNext w:val="false"/>
              <w:keepLines w:val="false"/>
              <w:widowControl w:val="false"/>
              <w:shd w:val="nil" w:color="000000"/>
              <w:spacing w:lineRule="auto" w:line="240" w:beforeAutospacing="0" w:before="0" w:afterAutospacing="0" w:after="0"/>
              <w:ind w:hanging="0"/>
              <w:jc w:val="both"/>
              <w:rPr>
                <w:rFonts w:ascii="Times New Roman" w:hAnsi="Times New Roman" w:eastAsia="Times New Roman" w:cs="Times New Roman"/>
              </w:rPr>
            </w:pPr>
            <w:r>
              <w:rPr>
                <w:rFonts w:eastAsia="Times New Roman" w:cs="Times New Roman"/>
              </w:rPr>
            </w:r>
          </w:p>
        </w:tc>
      </w:tr>
      <w:tr>
        <w:trPr/>
        <w:tc>
          <w:tcPr>
            <w:tcW w:w="674" w:type="dxa"/>
            <w:tcBorders/>
          </w:tcPr>
          <w:p>
            <w:pPr>
              <w:pStyle w:val="Normal"/>
              <w:keepNext w:val="false"/>
              <w:keepLines w:val="false"/>
              <w:widowControl w:val="false"/>
              <w:shd w:val="nil" w:color="000000"/>
              <w:spacing w:lineRule="auto" w:line="240" w:beforeAutospacing="0" w:before="0" w:afterAutospacing="0" w:after="0"/>
              <w:ind w:hanging="0"/>
              <w:jc w:val="center"/>
              <w:rPr>
                <w:rFonts w:ascii="Calibri" w:hAnsi="Calibri" w:eastAsia="Calibri" w:cs="Calibri"/>
                <w:b w:val="false"/>
                <w:b w:val="false"/>
                <w:bCs w:val="false"/>
                <w:i w:val="false"/>
                <w:i w:val="false"/>
                <w:iCs w:val="false"/>
                <w:caps w:val="false"/>
                <w:smallCaps w:val="false"/>
                <w:strike w:val="false"/>
                <w:dstrike w:val="false"/>
                <w:vanish w:val="false"/>
                <w:color w:val="auto"/>
                <w:spacing w:val="0"/>
                <w:position w:val="0"/>
                <w:sz w:val="22"/>
                <w:sz w:val="22"/>
                <w:szCs w:val="22"/>
                <w:u w:val="none"/>
                <w:vertAlign w:val="baseline"/>
                <w:lang w:val="ru-RU" w:eastAsia="en-US" w:bidi="ar-SA"/>
              </w:rPr>
            </w:pPr>
            <w:r>
              <w:rPr>
                <w:rFonts w:eastAsia="Calibri" w:cs="Calibri"/>
                <w:b w:val="false"/>
                <w:bCs w:val="false"/>
                <w:i w:val="false"/>
                <w:iCs w:val="false"/>
                <w:caps w:val="false"/>
                <w:smallCaps w:val="false"/>
                <w:strike w:val="false"/>
                <w:dstrike w:val="false"/>
                <w:vanish w:val="false"/>
                <w:color w:val="auto"/>
                <w:spacing w:val="0"/>
                <w:position w:val="0"/>
                <w:sz w:val="24"/>
                <w:sz w:val="24"/>
                <w:szCs w:val="24"/>
                <w:u w:val="none"/>
                <w:vertAlign w:val="baseline"/>
                <w:lang w:val="ru-RU" w:eastAsia="en-US" w:bidi="ar-SA"/>
              </w:rPr>
              <w:t>5.</w:t>
            </w:r>
          </w:p>
        </w:tc>
        <w:tc>
          <w:tcPr>
            <w:tcW w:w="5529" w:type="dxa"/>
            <w:tcBorders/>
          </w:tcPr>
          <w:p>
            <w:pPr>
              <w:pStyle w:val="Normal"/>
              <w:keepNext w:val="false"/>
              <w:keepLines w:val="false"/>
              <w:widowControl w:val="false"/>
              <w:shd w:val="clear" w:color="FFFFFF" w:fill="FFFFFF"/>
              <w:spacing w:lineRule="auto" w:line="240" w:before="0" w:after="0"/>
              <w:ind w:hanging="0"/>
              <w:jc w:val="both"/>
              <w:rPr>
                <w:rFonts w:ascii="Calibri" w:hAnsi="Calibri" w:eastAsia="Calibri" w:cs="Calibri"/>
                <w:b w:val="false"/>
                <w:b w:val="false"/>
                <w:bCs w:val="false"/>
                <w:i w:val="false"/>
                <w:i w:val="false"/>
                <w:iCs w:val="false"/>
                <w:caps w:val="false"/>
                <w:smallCaps w:val="false"/>
                <w:strike w:val="false"/>
                <w:dstrike w:val="false"/>
                <w:vanish w:val="false"/>
                <w:color w:val="auto"/>
                <w:spacing w:val="0"/>
                <w:position w:val="0"/>
                <w:sz w:val="22"/>
                <w:sz w:val="22"/>
                <w:szCs w:val="22"/>
                <w:u w:val="none"/>
                <w:vertAlign w:val="baseline"/>
                <w:lang w:val="ru-RU" w:eastAsia="en-US" w:bidi="ar-SA"/>
              </w:rPr>
            </w:pPr>
            <w:r>
              <w:rPr>
                <w:rFonts w:eastAsia="Calibri" w:cs="Calibri"/>
                <w:b w:val="false"/>
                <w:bCs w:val="false"/>
                <w:i w:val="false"/>
                <w:iCs w:val="false"/>
                <w:caps w:val="false"/>
                <w:smallCaps w:val="false"/>
                <w:strike w:val="false"/>
                <w:dstrike w:val="false"/>
                <w:vanish w:val="false"/>
                <w:color w:val="auto"/>
                <w:spacing w:val="0"/>
                <w:position w:val="0"/>
                <w:sz w:val="24"/>
                <w:sz w:val="24"/>
                <w:szCs w:val="24"/>
                <w:u w:val="none"/>
                <w:vertAlign w:val="baseline"/>
                <w:lang w:val="ru-RU" w:eastAsia="en-US" w:bidi="ar-SA"/>
              </w:rPr>
              <w:t>Анкета по форме, утвержденной распоряжением Правительства Российской Федерации от 26.05.2005 № 667-р</w:t>
            </w:r>
          </w:p>
        </w:tc>
        <w:tc>
          <w:tcPr>
            <w:tcW w:w="3651" w:type="dxa"/>
            <w:tcBorders/>
          </w:tcPr>
          <w:p>
            <w:pPr>
              <w:pStyle w:val="Normal"/>
              <w:keepNext w:val="false"/>
              <w:keepLines w:val="false"/>
              <w:widowControl w:val="false"/>
              <w:shd w:val="nil" w:color="000000"/>
              <w:spacing w:lineRule="auto" w:line="240" w:beforeAutospacing="0" w:before="0" w:afterAutospacing="0" w:after="0"/>
              <w:ind w:hanging="0"/>
              <w:jc w:val="both"/>
              <w:rPr>
                <w:rFonts w:ascii="Times New Roman" w:hAnsi="Times New Roman" w:eastAsia="Times New Roman" w:cs="Times New Roman"/>
              </w:rPr>
            </w:pPr>
            <w:r>
              <w:rPr>
                <w:rFonts w:eastAsia="Times New Roman" w:cs="Times New Roman"/>
              </w:rPr>
            </w:r>
          </w:p>
        </w:tc>
      </w:tr>
      <w:tr>
        <w:trPr/>
        <w:tc>
          <w:tcPr>
            <w:tcW w:w="674" w:type="dxa"/>
            <w:tcBorders/>
          </w:tcPr>
          <w:p>
            <w:pPr>
              <w:pStyle w:val="Normal"/>
              <w:keepNext w:val="false"/>
              <w:keepLines w:val="false"/>
              <w:widowControl w:val="false"/>
              <w:shd w:val="nil" w:color="000000"/>
              <w:spacing w:lineRule="auto" w:line="240" w:beforeAutospacing="0" w:before="0" w:afterAutospacing="0" w:after="0"/>
              <w:ind w:hanging="0"/>
              <w:jc w:val="center"/>
              <w:rPr>
                <w:rFonts w:ascii="Calibri" w:hAnsi="Calibri" w:eastAsia="Calibri" w:cs="Calibri"/>
                <w:b w:val="false"/>
                <w:b w:val="false"/>
                <w:bCs w:val="false"/>
                <w:i w:val="false"/>
                <w:i w:val="false"/>
                <w:iCs w:val="false"/>
                <w:caps w:val="false"/>
                <w:smallCaps w:val="false"/>
                <w:strike w:val="false"/>
                <w:dstrike w:val="false"/>
                <w:vanish w:val="false"/>
                <w:color w:val="auto"/>
                <w:spacing w:val="0"/>
                <w:position w:val="0"/>
                <w:sz w:val="22"/>
                <w:sz w:val="22"/>
                <w:szCs w:val="22"/>
                <w:u w:val="none"/>
                <w:vertAlign w:val="baseline"/>
                <w:lang w:val="ru-RU" w:eastAsia="en-US" w:bidi="ar-SA"/>
              </w:rPr>
            </w:pPr>
            <w:r>
              <w:rPr>
                <w:rFonts w:eastAsia="Calibri" w:cs="Calibri"/>
                <w:b w:val="false"/>
                <w:bCs w:val="false"/>
                <w:i w:val="false"/>
                <w:iCs w:val="false"/>
                <w:caps w:val="false"/>
                <w:smallCaps w:val="false"/>
                <w:strike w:val="false"/>
                <w:dstrike w:val="false"/>
                <w:vanish w:val="false"/>
                <w:color w:val="auto"/>
                <w:spacing w:val="0"/>
                <w:position w:val="0"/>
                <w:sz w:val="24"/>
                <w:sz w:val="24"/>
                <w:szCs w:val="24"/>
                <w:u w:val="none"/>
                <w:vertAlign w:val="baseline"/>
                <w:lang w:val="ru-RU" w:eastAsia="en-US" w:bidi="ar-SA"/>
              </w:rPr>
              <w:t>6.</w:t>
            </w:r>
          </w:p>
        </w:tc>
        <w:tc>
          <w:tcPr>
            <w:tcW w:w="5529" w:type="dxa"/>
            <w:tcBorders/>
          </w:tcPr>
          <w:p>
            <w:pPr>
              <w:pStyle w:val="Normal"/>
              <w:keepNext w:val="false"/>
              <w:keepLines w:val="false"/>
              <w:widowControl w:val="false"/>
              <w:shd w:val="clear" w:color="FFFFFF" w:fill="FFFFFF"/>
              <w:spacing w:lineRule="auto" w:line="240" w:before="0" w:after="0"/>
              <w:ind w:hanging="0"/>
              <w:jc w:val="both"/>
              <w:rPr>
                <w:rFonts w:ascii="Calibri" w:hAnsi="Calibri" w:eastAsia="Calibri" w:cs="Calibri"/>
                <w:b w:val="false"/>
                <w:b w:val="false"/>
                <w:bCs w:val="false"/>
                <w:i w:val="false"/>
                <w:i w:val="false"/>
                <w:iCs w:val="false"/>
                <w:caps w:val="false"/>
                <w:smallCaps w:val="false"/>
                <w:strike w:val="false"/>
                <w:dstrike w:val="false"/>
                <w:vanish w:val="false"/>
                <w:color w:val="auto"/>
                <w:spacing w:val="0"/>
                <w:position w:val="0"/>
                <w:sz w:val="22"/>
                <w:sz w:val="22"/>
                <w:szCs w:val="22"/>
                <w:u w:val="none"/>
                <w:vertAlign w:val="baseline"/>
                <w:lang w:val="ru-RU" w:eastAsia="en-US" w:bidi="ar-SA"/>
              </w:rPr>
            </w:pPr>
            <w:r>
              <w:rPr>
                <w:rFonts w:eastAsia="Calibri" w:cs="Calibri"/>
                <w:b w:val="false"/>
                <w:bCs w:val="false"/>
                <w:i w:val="false"/>
                <w:iCs w:val="false"/>
                <w:caps w:val="false"/>
                <w:smallCaps w:val="false"/>
                <w:strike w:val="false"/>
                <w:dstrike w:val="false"/>
                <w:vanish w:val="false"/>
                <w:color w:val="auto"/>
                <w:spacing w:val="0"/>
                <w:position w:val="0"/>
                <w:sz w:val="24"/>
                <w:sz w:val="24"/>
                <w:szCs w:val="24"/>
                <w:u w:val="none"/>
                <w:vertAlign w:val="baseline"/>
                <w:lang w:val="ru-RU" w:eastAsia="en-US" w:bidi="ar-SA"/>
              </w:rPr>
              <w:t>Анкета по форме, утвержденной постановлением Правительства Российской Федерации                                 от 06.02.2010 № 63</w:t>
            </w:r>
          </w:p>
        </w:tc>
        <w:tc>
          <w:tcPr>
            <w:tcW w:w="3651" w:type="dxa"/>
            <w:tcBorders/>
          </w:tcPr>
          <w:p>
            <w:pPr>
              <w:pStyle w:val="Normal"/>
              <w:keepNext w:val="false"/>
              <w:keepLines w:val="false"/>
              <w:widowControl w:val="false"/>
              <w:shd w:val="nil" w:color="000000"/>
              <w:spacing w:lineRule="auto" w:line="240" w:beforeAutospacing="0" w:before="0" w:afterAutospacing="0" w:after="0"/>
              <w:ind w:hanging="0"/>
              <w:jc w:val="both"/>
              <w:rPr>
                <w:rFonts w:ascii="Times New Roman" w:hAnsi="Times New Roman" w:eastAsia="Times New Roman" w:cs="Times New Roman"/>
              </w:rPr>
            </w:pPr>
            <w:r>
              <w:rPr>
                <w:rFonts w:eastAsia="Times New Roman" w:cs="Times New Roman"/>
              </w:rPr>
            </w:r>
          </w:p>
        </w:tc>
      </w:tr>
      <w:tr>
        <w:trPr/>
        <w:tc>
          <w:tcPr>
            <w:tcW w:w="674" w:type="dxa"/>
            <w:tcBorders/>
          </w:tcPr>
          <w:p>
            <w:pPr>
              <w:pStyle w:val="Normal"/>
              <w:keepNext w:val="false"/>
              <w:keepLines w:val="false"/>
              <w:widowControl w:val="false"/>
              <w:shd w:val="nil" w:color="000000"/>
              <w:spacing w:lineRule="auto" w:line="240" w:beforeAutospacing="0" w:before="0" w:afterAutospacing="0" w:after="0"/>
              <w:ind w:hanging="0"/>
              <w:jc w:val="center"/>
              <w:rPr>
                <w:rFonts w:ascii="Calibri" w:hAnsi="Calibri" w:eastAsia="Calibri" w:cs="Calibri"/>
                <w:b w:val="false"/>
                <w:b w:val="false"/>
                <w:bCs w:val="false"/>
                <w:i w:val="false"/>
                <w:i w:val="false"/>
                <w:iCs w:val="false"/>
                <w:caps w:val="false"/>
                <w:smallCaps w:val="false"/>
                <w:strike w:val="false"/>
                <w:dstrike w:val="false"/>
                <w:vanish w:val="false"/>
                <w:color w:val="auto"/>
                <w:spacing w:val="0"/>
                <w:position w:val="0"/>
                <w:sz w:val="22"/>
                <w:sz w:val="22"/>
                <w:szCs w:val="22"/>
                <w:u w:val="none"/>
                <w:vertAlign w:val="baseline"/>
                <w:lang w:val="ru-RU" w:eastAsia="en-US" w:bidi="ar-SA"/>
              </w:rPr>
            </w:pPr>
            <w:r>
              <w:rPr>
                <w:rFonts w:eastAsia="Calibri" w:cs="Calibri"/>
                <w:b w:val="false"/>
                <w:bCs w:val="false"/>
                <w:i w:val="false"/>
                <w:iCs w:val="false"/>
                <w:caps w:val="false"/>
                <w:smallCaps w:val="false"/>
                <w:strike w:val="false"/>
                <w:dstrike w:val="false"/>
                <w:vanish w:val="false"/>
                <w:color w:val="auto"/>
                <w:spacing w:val="0"/>
                <w:position w:val="0"/>
                <w:sz w:val="24"/>
                <w:sz w:val="24"/>
                <w:szCs w:val="24"/>
                <w:u w:val="none"/>
                <w:vertAlign w:val="baseline"/>
                <w:lang w:val="ru-RU" w:eastAsia="en-US" w:bidi="ar-SA"/>
              </w:rPr>
              <w:t>7.</w:t>
            </w:r>
          </w:p>
        </w:tc>
        <w:tc>
          <w:tcPr>
            <w:tcW w:w="5529" w:type="dxa"/>
            <w:tcBorders/>
          </w:tcPr>
          <w:p>
            <w:pPr>
              <w:pStyle w:val="Normal"/>
              <w:keepNext w:val="false"/>
              <w:keepLines w:val="false"/>
              <w:widowControl w:val="false"/>
              <w:shd w:val="clear" w:color="FFFFFF" w:fill="FFFFFF"/>
              <w:spacing w:lineRule="auto" w:line="240" w:before="0" w:after="0"/>
              <w:ind w:hanging="0"/>
              <w:jc w:val="both"/>
              <w:rPr>
                <w:rFonts w:ascii="Calibri" w:hAnsi="Calibri" w:eastAsia="Calibri" w:cs="Calibri"/>
                <w:b w:val="false"/>
                <w:b w:val="false"/>
                <w:bCs w:val="false"/>
                <w:i w:val="false"/>
                <w:i w:val="false"/>
                <w:iCs w:val="false"/>
                <w:caps w:val="false"/>
                <w:smallCaps w:val="false"/>
                <w:strike w:val="false"/>
                <w:dstrike w:val="false"/>
                <w:vanish w:val="false"/>
                <w:color w:val="auto"/>
                <w:spacing w:val="0"/>
                <w:position w:val="0"/>
                <w:sz w:val="22"/>
                <w:sz w:val="22"/>
                <w:szCs w:val="22"/>
                <w:u w:val="none"/>
                <w:vertAlign w:val="baseline"/>
                <w:lang w:val="ru-RU" w:eastAsia="en-US" w:bidi="ar-SA"/>
              </w:rPr>
            </w:pPr>
            <w:r>
              <w:rPr>
                <w:rFonts w:eastAsia="Calibri" w:cs="Calibri"/>
                <w:b w:val="false"/>
                <w:bCs w:val="false"/>
                <w:i w:val="false"/>
                <w:iCs w:val="false"/>
                <w:caps w:val="false"/>
                <w:smallCaps w:val="false"/>
                <w:strike w:val="false"/>
                <w:dstrike w:val="false"/>
                <w:vanish w:val="false"/>
                <w:color w:val="auto"/>
                <w:spacing w:val="0"/>
                <w:position w:val="0"/>
                <w:sz w:val="24"/>
                <w:sz w:val="24"/>
                <w:szCs w:val="24"/>
                <w:u w:val="none"/>
                <w:vertAlign w:val="baseline"/>
                <w:lang w:val="ru-RU" w:eastAsia="en-US" w:bidi="ar-SA"/>
              </w:rPr>
              <w:t>Заверенная нотариально или кадровой службой                          по месту работы (службы) кандидата копия трудовой книжки и (или) сведения о трудовой деятельности, или иные документы, подтверждающие трудовую (служебную) деятельность гражданина</w:t>
            </w:r>
          </w:p>
          <w:p>
            <w:pPr>
              <w:pStyle w:val="Normal"/>
              <w:keepNext w:val="false"/>
              <w:keepLines w:val="false"/>
              <w:widowControl w:val="false"/>
              <w:shd w:val="clear" w:color="FFFFFF" w:fill="FFFFFF"/>
              <w:spacing w:lineRule="auto" w:line="240" w:before="0" w:after="0"/>
              <w:ind w:hanging="0"/>
              <w:jc w:val="both"/>
              <w:rPr>
                <w:rFonts w:ascii="Calibri" w:hAnsi="Calibri" w:eastAsia="Calibri" w:cs="Calibri"/>
                <w:b w:val="false"/>
                <w:b w:val="false"/>
                <w:bCs w:val="false"/>
                <w:i w:val="false"/>
                <w:i w:val="false"/>
                <w:iCs w:val="false"/>
                <w:caps w:val="false"/>
                <w:smallCaps w:val="false"/>
                <w:strike w:val="false"/>
                <w:dstrike w:val="false"/>
                <w:vanish w:val="false"/>
                <w:color w:val="auto"/>
                <w:spacing w:val="0"/>
                <w:position w:val="0"/>
                <w:sz w:val="22"/>
                <w:sz w:val="22"/>
                <w:szCs w:val="22"/>
                <w:u w:val="none"/>
                <w:vertAlign w:val="baseline"/>
                <w:lang w:val="ru-RU" w:eastAsia="en-US" w:bidi="ar-SA"/>
              </w:rPr>
            </w:pPr>
            <w:r>
              <w:rPr>
                <w:rFonts w:eastAsia="Calibri" w:cs="Calibri"/>
                <w:b w:val="false"/>
                <w:bCs w:val="false"/>
                <w:i w:val="false"/>
                <w:iCs w:val="false"/>
                <w:caps w:val="false"/>
                <w:smallCaps w:val="false"/>
                <w:strike w:val="false"/>
                <w:dstrike w:val="false"/>
                <w:vanish w:val="false"/>
                <w:color w:val="auto"/>
                <w:spacing w:val="0"/>
                <w:position w:val="0"/>
                <w:sz w:val="24"/>
                <w:sz w:val="24"/>
                <w:szCs w:val="24"/>
                <w:u w:val="none"/>
                <w:vertAlign w:val="baseline"/>
                <w:lang w:val="ru-RU" w:eastAsia="en-US" w:bidi="ar-SA"/>
              </w:rPr>
              <w:t>(нужное - подчеркнуть)</w:t>
            </w:r>
          </w:p>
        </w:tc>
        <w:tc>
          <w:tcPr>
            <w:tcW w:w="3651" w:type="dxa"/>
            <w:tcBorders/>
          </w:tcPr>
          <w:p>
            <w:pPr>
              <w:pStyle w:val="Normal"/>
              <w:keepNext w:val="false"/>
              <w:keepLines w:val="false"/>
              <w:widowControl w:val="false"/>
              <w:shd w:val="nil" w:color="000000"/>
              <w:spacing w:lineRule="auto" w:line="240" w:beforeAutospacing="0" w:before="0" w:afterAutospacing="0" w:after="0"/>
              <w:ind w:hanging="0"/>
              <w:jc w:val="both"/>
              <w:rPr>
                <w:rFonts w:ascii="Times New Roman" w:hAnsi="Times New Roman" w:eastAsia="Times New Roman" w:cs="Times New Roman"/>
              </w:rPr>
            </w:pPr>
            <w:r>
              <w:rPr>
                <w:rFonts w:eastAsia="Times New Roman" w:cs="Times New Roman"/>
              </w:rPr>
            </w:r>
          </w:p>
        </w:tc>
      </w:tr>
      <w:tr>
        <w:trPr>
          <w:trHeight w:val="269" w:hRule="atLeast"/>
        </w:trPr>
        <w:tc>
          <w:tcPr>
            <w:tcW w:w="674" w:type="dxa"/>
            <w:tcBorders/>
          </w:tcPr>
          <w:p>
            <w:pPr>
              <w:pStyle w:val="Normal"/>
              <w:keepNext w:val="false"/>
              <w:keepLines w:val="false"/>
              <w:widowControl w:val="false"/>
              <w:shd w:val="nil" w:color="000000"/>
              <w:spacing w:lineRule="auto" w:line="240" w:beforeAutospacing="0" w:before="0" w:afterAutospacing="0" w:after="0"/>
              <w:ind w:hanging="0"/>
              <w:jc w:val="center"/>
              <w:rPr>
                <w:rFonts w:ascii="Calibri" w:hAnsi="Calibri" w:eastAsia="Calibri" w:cs="Calibri"/>
                <w:b w:val="false"/>
                <w:b w:val="false"/>
                <w:bCs w:val="false"/>
                <w:i w:val="false"/>
                <w:i w:val="false"/>
                <w:iCs w:val="false"/>
                <w:caps w:val="false"/>
                <w:smallCaps w:val="false"/>
                <w:strike w:val="false"/>
                <w:dstrike w:val="false"/>
                <w:vanish w:val="false"/>
                <w:color w:val="auto"/>
                <w:spacing w:val="0"/>
                <w:position w:val="0"/>
                <w:sz w:val="22"/>
                <w:sz w:val="22"/>
                <w:szCs w:val="22"/>
                <w:u w:val="none"/>
                <w:vertAlign w:val="baseline"/>
                <w:lang w:val="ru-RU" w:eastAsia="en-US" w:bidi="ar-SA"/>
              </w:rPr>
            </w:pPr>
            <w:r>
              <w:rPr>
                <w:rFonts w:eastAsia="Calibri" w:cs="Calibri"/>
                <w:b w:val="false"/>
                <w:bCs w:val="false"/>
                <w:i w:val="false"/>
                <w:iCs w:val="false"/>
                <w:caps w:val="false"/>
                <w:smallCaps w:val="false"/>
                <w:strike w:val="false"/>
                <w:dstrike w:val="false"/>
                <w:vanish w:val="false"/>
                <w:color w:val="auto"/>
                <w:spacing w:val="0"/>
                <w:position w:val="0"/>
                <w:sz w:val="24"/>
                <w:sz w:val="24"/>
                <w:szCs w:val="24"/>
                <w:u w:val="none"/>
                <w:vertAlign w:val="baseline"/>
                <w:lang w:val="ru-RU" w:eastAsia="en-US" w:bidi="ar-SA"/>
              </w:rPr>
              <w:t>8.</w:t>
            </w:r>
          </w:p>
        </w:tc>
        <w:tc>
          <w:tcPr>
            <w:tcW w:w="5529" w:type="dxa"/>
            <w:tcBorders/>
          </w:tcPr>
          <w:p>
            <w:pPr>
              <w:pStyle w:val="Normal"/>
              <w:keepNext w:val="false"/>
              <w:keepLines w:val="false"/>
              <w:widowControl w:val="false"/>
              <w:shd w:val="clear" w:color="FFFFFF" w:fill="FFFFFF"/>
              <w:spacing w:lineRule="auto" w:line="240" w:before="0" w:after="0"/>
              <w:ind w:hanging="0"/>
              <w:jc w:val="both"/>
              <w:rPr>
                <w:rFonts w:ascii="Calibri" w:hAnsi="Calibri" w:eastAsia="Calibri" w:cs="Calibri"/>
                <w:b w:val="false"/>
                <w:b w:val="false"/>
                <w:bCs w:val="false"/>
                <w:i w:val="false"/>
                <w:i w:val="false"/>
                <w:iCs w:val="false"/>
                <w:caps w:val="false"/>
                <w:smallCaps w:val="false"/>
                <w:strike w:val="false"/>
                <w:dstrike w:val="false"/>
                <w:vanish w:val="false"/>
                <w:color w:val="auto"/>
                <w:spacing w:val="0"/>
                <w:position w:val="0"/>
                <w:sz w:val="22"/>
                <w:sz w:val="22"/>
                <w:szCs w:val="22"/>
                <w:u w:val="none"/>
                <w:vertAlign w:val="baseline"/>
                <w:lang w:val="ru-RU" w:eastAsia="en-US" w:bidi="ar-SA"/>
              </w:rPr>
            </w:pPr>
            <w:r>
              <w:rPr>
                <w:rFonts w:eastAsia="Calibri" w:cs="Calibri"/>
                <w:b w:val="false"/>
                <w:bCs w:val="false"/>
                <w:i w:val="false"/>
                <w:iCs w:val="false"/>
                <w:caps w:val="false"/>
                <w:smallCaps w:val="false"/>
                <w:strike w:val="false"/>
                <w:dstrike w:val="false"/>
                <w:vanish w:val="false"/>
                <w:color w:val="auto"/>
                <w:spacing w:val="0"/>
                <w:position w:val="0"/>
                <w:sz w:val="24"/>
                <w:sz w:val="24"/>
                <w:szCs w:val="24"/>
                <w:u w:val="none"/>
                <w:vertAlign w:val="baseline"/>
                <w:lang w:val="ru-RU" w:eastAsia="en-US" w:bidi="ar-SA"/>
              </w:rPr>
              <w:t>Документ (-ы) об образовании:</w:t>
            </w:r>
          </w:p>
        </w:tc>
        <w:tc>
          <w:tcPr>
            <w:tcW w:w="3651" w:type="dxa"/>
            <w:tcBorders/>
          </w:tcPr>
          <w:p>
            <w:pPr>
              <w:pStyle w:val="Normal"/>
              <w:keepNext w:val="false"/>
              <w:keepLines w:val="false"/>
              <w:widowControl w:val="false"/>
              <w:shd w:val="nil" w:color="000000"/>
              <w:spacing w:lineRule="auto" w:line="240" w:beforeAutospacing="0" w:before="0" w:afterAutospacing="0" w:after="0"/>
              <w:ind w:hanging="0"/>
              <w:jc w:val="both"/>
              <w:rPr>
                <w:rFonts w:ascii="Times New Roman" w:hAnsi="Times New Roman" w:eastAsia="Times New Roman" w:cs="Times New Roman"/>
              </w:rPr>
            </w:pPr>
            <w:r>
              <w:rPr>
                <w:rFonts w:eastAsia="Times New Roman" w:cs="Times New Roman"/>
              </w:rPr>
            </w:r>
          </w:p>
        </w:tc>
      </w:tr>
      <w:tr>
        <w:trPr>
          <w:trHeight w:val="269" w:hRule="atLeast"/>
        </w:trPr>
        <w:tc>
          <w:tcPr>
            <w:tcW w:w="674" w:type="dxa"/>
            <w:tcBorders/>
          </w:tcPr>
          <w:p>
            <w:pPr>
              <w:pStyle w:val="Normal"/>
              <w:keepNext w:val="false"/>
              <w:keepLines w:val="false"/>
              <w:widowControl w:val="false"/>
              <w:shd w:val="nil" w:color="000000"/>
              <w:spacing w:lineRule="auto" w:line="240" w:beforeAutospacing="0" w:before="0" w:afterAutospacing="0" w:after="0"/>
              <w:ind w:hanging="0"/>
              <w:jc w:val="center"/>
              <w:rPr>
                <w:rFonts w:ascii="Calibri" w:hAnsi="Calibri" w:eastAsia="Calibri" w:cs="Calibri"/>
                <w:b w:val="false"/>
                <w:b w:val="false"/>
                <w:bCs w:val="false"/>
                <w:i w:val="false"/>
                <w:i w:val="false"/>
                <w:iCs w:val="false"/>
                <w:caps w:val="false"/>
                <w:smallCaps w:val="false"/>
                <w:strike w:val="false"/>
                <w:dstrike w:val="false"/>
                <w:vanish w:val="false"/>
                <w:color w:val="auto"/>
                <w:spacing w:val="0"/>
                <w:position w:val="0"/>
                <w:sz w:val="22"/>
                <w:sz w:val="22"/>
                <w:szCs w:val="22"/>
                <w:u w:val="none"/>
                <w:vertAlign w:val="baseline"/>
                <w:lang w:val="ru-RU" w:eastAsia="en-US" w:bidi="ar-SA"/>
              </w:rPr>
            </w:pPr>
            <w:r>
              <w:rPr>
                <w:rFonts w:eastAsia="Calibri" w:cs="Calibri"/>
                <w:b w:val="false"/>
                <w:bCs w:val="false"/>
                <w:i w:val="false"/>
                <w:iCs w:val="false"/>
                <w:caps w:val="false"/>
                <w:smallCaps w:val="false"/>
                <w:strike w:val="false"/>
                <w:dstrike w:val="false"/>
                <w:vanish w:val="false"/>
                <w:color w:val="auto"/>
                <w:spacing w:val="0"/>
                <w:position w:val="0"/>
                <w:sz w:val="24"/>
                <w:sz w:val="24"/>
                <w:szCs w:val="24"/>
                <w:u w:val="none"/>
                <w:vertAlign w:val="baseline"/>
                <w:lang w:val="ru-RU" w:eastAsia="en-US" w:bidi="ar-SA"/>
              </w:rPr>
              <w:t>8.1</w:t>
            </w:r>
          </w:p>
        </w:tc>
        <w:tc>
          <w:tcPr>
            <w:tcW w:w="5529" w:type="dxa"/>
            <w:tcBorders/>
          </w:tcPr>
          <w:p>
            <w:pPr>
              <w:pStyle w:val="Normal"/>
              <w:keepNext w:val="false"/>
              <w:keepLines w:val="false"/>
              <w:widowControl w:val="false"/>
              <w:shd w:val="clear" w:color="FFFFFF" w:fill="FFFFFF"/>
              <w:spacing w:lineRule="auto" w:line="240" w:before="0" w:after="0"/>
              <w:ind w:hanging="0"/>
              <w:jc w:val="both"/>
              <w:rPr>
                <w:rFonts w:ascii="Times New Roman" w:hAnsi="Times New Roman"/>
              </w:rPr>
            </w:pPr>
            <w:r>
              <w:rPr/>
            </w:r>
          </w:p>
          <w:p>
            <w:pPr>
              <w:pStyle w:val="Normal"/>
              <w:keepNext w:val="false"/>
              <w:keepLines w:val="false"/>
              <w:widowControl w:val="false"/>
              <w:shd w:val="clear" w:color="FFFFFF" w:fill="FFFFFF"/>
              <w:spacing w:lineRule="auto" w:line="240" w:before="0" w:after="0"/>
              <w:ind w:hanging="0"/>
              <w:jc w:val="both"/>
              <w:rPr>
                <w:rFonts w:ascii="Times New Roman" w:hAnsi="Times New Roman"/>
              </w:rPr>
            </w:pPr>
            <w:r>
              <w:rPr/>
            </w:r>
          </w:p>
          <w:p>
            <w:pPr>
              <w:pStyle w:val="Normal"/>
              <w:keepNext w:val="false"/>
              <w:keepLines w:val="false"/>
              <w:widowControl w:val="false"/>
              <w:shd w:val="clear" w:color="FFFFFF" w:fill="FFFFFF"/>
              <w:spacing w:lineRule="auto" w:line="240" w:before="0" w:after="0"/>
              <w:ind w:hanging="0"/>
              <w:jc w:val="both"/>
              <w:rPr>
                <w:rFonts w:ascii="Times New Roman" w:hAnsi="Times New Roman"/>
              </w:rPr>
            </w:pPr>
            <w:r>
              <w:rPr/>
            </w:r>
          </w:p>
          <w:p>
            <w:pPr>
              <w:pStyle w:val="Normal"/>
              <w:keepNext w:val="false"/>
              <w:keepLines w:val="false"/>
              <w:widowControl w:val="false"/>
              <w:shd w:val="clear" w:color="FFFFFF" w:fill="FFFFFF"/>
              <w:spacing w:lineRule="auto" w:line="240" w:before="0" w:after="0"/>
              <w:ind w:hanging="0"/>
              <w:jc w:val="both"/>
              <w:rPr>
                <w:rFonts w:ascii="Times New Roman" w:hAnsi="Times New Roman"/>
              </w:rPr>
            </w:pPr>
            <w:r>
              <w:rPr/>
            </w:r>
          </w:p>
          <w:p>
            <w:pPr>
              <w:pStyle w:val="Normal"/>
              <w:keepNext w:val="false"/>
              <w:keepLines w:val="false"/>
              <w:widowControl w:val="false"/>
              <w:shd w:val="clear" w:color="FFFFFF" w:fill="FFFFFF"/>
              <w:spacing w:lineRule="auto" w:line="240" w:before="0" w:after="0"/>
              <w:ind w:hanging="0"/>
              <w:jc w:val="both"/>
              <w:rPr>
                <w:rFonts w:ascii="Times New Roman" w:hAnsi="Times New Roman"/>
              </w:rPr>
            </w:pPr>
            <w:r>
              <w:rPr/>
            </w:r>
          </w:p>
        </w:tc>
        <w:tc>
          <w:tcPr>
            <w:tcW w:w="3651" w:type="dxa"/>
            <w:tcBorders/>
          </w:tcPr>
          <w:p>
            <w:pPr>
              <w:pStyle w:val="Normal"/>
              <w:keepNext w:val="false"/>
              <w:keepLines w:val="false"/>
              <w:widowControl w:val="false"/>
              <w:shd w:val="nil" w:color="000000"/>
              <w:spacing w:lineRule="auto" w:line="240" w:beforeAutospacing="0" w:before="0" w:afterAutospacing="0" w:after="0"/>
              <w:ind w:hanging="0"/>
              <w:jc w:val="both"/>
              <w:rPr>
                <w:rFonts w:ascii="Times New Roman" w:hAnsi="Times New Roman" w:eastAsia="Times New Roman" w:cs="Times New Roman"/>
              </w:rPr>
            </w:pPr>
            <w:r>
              <w:rPr>
                <w:rFonts w:eastAsia="Times New Roman" w:cs="Times New Roman"/>
              </w:rPr>
            </w:r>
          </w:p>
        </w:tc>
      </w:tr>
      <w:tr>
        <w:trPr>
          <w:trHeight w:val="269" w:hRule="atLeast"/>
        </w:trPr>
        <w:tc>
          <w:tcPr>
            <w:tcW w:w="674" w:type="dxa"/>
            <w:tcBorders/>
          </w:tcPr>
          <w:p>
            <w:pPr>
              <w:pStyle w:val="Normal"/>
              <w:keepNext w:val="false"/>
              <w:keepLines w:val="false"/>
              <w:widowControl w:val="false"/>
              <w:shd w:val="nil" w:color="000000"/>
              <w:spacing w:lineRule="auto" w:line="240" w:beforeAutospacing="0" w:before="0" w:afterAutospacing="0" w:after="0"/>
              <w:ind w:hanging="0"/>
              <w:jc w:val="center"/>
              <w:rPr>
                <w:rFonts w:ascii="Calibri" w:hAnsi="Calibri" w:eastAsia="Calibri" w:cs="Calibri"/>
                <w:b w:val="false"/>
                <w:b w:val="false"/>
                <w:bCs w:val="false"/>
                <w:i w:val="false"/>
                <w:i w:val="false"/>
                <w:iCs w:val="false"/>
                <w:caps w:val="false"/>
                <w:smallCaps w:val="false"/>
                <w:strike w:val="false"/>
                <w:dstrike w:val="false"/>
                <w:vanish w:val="false"/>
                <w:color w:val="auto"/>
                <w:spacing w:val="0"/>
                <w:position w:val="0"/>
                <w:sz w:val="22"/>
                <w:sz w:val="22"/>
                <w:szCs w:val="22"/>
                <w:u w:val="none"/>
                <w:vertAlign w:val="baseline"/>
                <w:lang w:val="ru-RU" w:eastAsia="en-US" w:bidi="ar-SA"/>
              </w:rPr>
            </w:pPr>
            <w:r>
              <w:rPr>
                <w:rFonts w:eastAsia="Calibri" w:cs="Calibri"/>
                <w:b w:val="false"/>
                <w:bCs w:val="false"/>
                <w:i w:val="false"/>
                <w:iCs w:val="false"/>
                <w:caps w:val="false"/>
                <w:smallCaps w:val="false"/>
                <w:strike w:val="false"/>
                <w:dstrike w:val="false"/>
                <w:vanish w:val="false"/>
                <w:color w:val="auto"/>
                <w:spacing w:val="0"/>
                <w:position w:val="0"/>
                <w:sz w:val="24"/>
                <w:sz w:val="24"/>
                <w:szCs w:val="24"/>
                <w:u w:val="none"/>
                <w:vertAlign w:val="baseline"/>
                <w:lang w:val="ru-RU" w:eastAsia="en-US" w:bidi="ar-SA"/>
              </w:rPr>
              <w:t>8.2</w:t>
            </w:r>
          </w:p>
        </w:tc>
        <w:tc>
          <w:tcPr>
            <w:tcW w:w="5529" w:type="dxa"/>
            <w:tcBorders/>
          </w:tcPr>
          <w:p>
            <w:pPr>
              <w:pStyle w:val="Normal"/>
              <w:keepNext w:val="false"/>
              <w:keepLines w:val="false"/>
              <w:widowControl w:val="false"/>
              <w:shd w:val="clear" w:color="FFFFFF" w:fill="FFFFFF"/>
              <w:spacing w:lineRule="auto" w:line="240" w:before="0" w:after="0"/>
              <w:ind w:hanging="0"/>
              <w:jc w:val="both"/>
              <w:rPr>
                <w:rFonts w:ascii="Times New Roman" w:hAnsi="Times New Roman"/>
              </w:rPr>
            </w:pPr>
            <w:r>
              <w:rPr/>
            </w:r>
          </w:p>
          <w:p>
            <w:pPr>
              <w:pStyle w:val="Normal"/>
              <w:keepNext w:val="false"/>
              <w:keepLines w:val="false"/>
              <w:widowControl w:val="false"/>
              <w:shd w:val="clear" w:color="FFFFFF" w:fill="FFFFFF"/>
              <w:spacing w:lineRule="auto" w:line="240" w:before="0" w:after="0"/>
              <w:ind w:hanging="0"/>
              <w:jc w:val="both"/>
              <w:rPr>
                <w:rFonts w:ascii="Times New Roman" w:hAnsi="Times New Roman"/>
              </w:rPr>
            </w:pPr>
            <w:r>
              <w:rPr/>
            </w:r>
          </w:p>
          <w:p>
            <w:pPr>
              <w:pStyle w:val="Normal"/>
              <w:keepNext w:val="false"/>
              <w:keepLines w:val="false"/>
              <w:widowControl w:val="false"/>
              <w:shd w:val="clear" w:color="FFFFFF" w:fill="FFFFFF"/>
              <w:spacing w:lineRule="auto" w:line="240" w:before="0" w:after="0"/>
              <w:ind w:hanging="0"/>
              <w:jc w:val="both"/>
              <w:rPr>
                <w:rFonts w:ascii="Times New Roman" w:hAnsi="Times New Roman"/>
              </w:rPr>
            </w:pPr>
            <w:r>
              <w:rPr/>
            </w:r>
          </w:p>
          <w:p>
            <w:pPr>
              <w:pStyle w:val="Normal"/>
              <w:keepNext w:val="false"/>
              <w:keepLines w:val="false"/>
              <w:widowControl w:val="false"/>
              <w:shd w:val="clear" w:color="FFFFFF" w:fill="FFFFFF"/>
              <w:spacing w:lineRule="auto" w:line="240" w:before="0" w:after="0"/>
              <w:ind w:hanging="0"/>
              <w:jc w:val="both"/>
              <w:rPr>
                <w:rFonts w:ascii="Times New Roman" w:hAnsi="Times New Roman"/>
              </w:rPr>
            </w:pPr>
            <w:r>
              <w:rPr/>
            </w:r>
          </w:p>
        </w:tc>
        <w:tc>
          <w:tcPr>
            <w:tcW w:w="3651" w:type="dxa"/>
            <w:tcBorders/>
          </w:tcPr>
          <w:p>
            <w:pPr>
              <w:pStyle w:val="Normal"/>
              <w:keepNext w:val="false"/>
              <w:keepLines w:val="false"/>
              <w:widowControl w:val="false"/>
              <w:shd w:val="nil" w:color="000000"/>
              <w:spacing w:lineRule="auto" w:line="240" w:beforeAutospacing="0" w:before="0" w:afterAutospacing="0" w:after="0"/>
              <w:ind w:hanging="0"/>
              <w:jc w:val="both"/>
              <w:rPr>
                <w:rFonts w:ascii="Times New Roman" w:hAnsi="Times New Roman" w:eastAsia="Times New Roman" w:cs="Times New Roman"/>
              </w:rPr>
            </w:pPr>
            <w:r>
              <w:rPr>
                <w:rFonts w:eastAsia="Times New Roman" w:cs="Times New Roman"/>
              </w:rPr>
            </w:r>
          </w:p>
        </w:tc>
      </w:tr>
      <w:tr>
        <w:trPr>
          <w:trHeight w:val="269" w:hRule="atLeast"/>
        </w:trPr>
        <w:tc>
          <w:tcPr>
            <w:tcW w:w="674" w:type="dxa"/>
            <w:tcBorders/>
          </w:tcPr>
          <w:p>
            <w:pPr>
              <w:pStyle w:val="Normal"/>
              <w:keepNext w:val="false"/>
              <w:keepLines w:val="false"/>
              <w:widowControl w:val="false"/>
              <w:shd w:val="nil" w:color="000000"/>
              <w:spacing w:lineRule="auto" w:line="240" w:beforeAutospacing="0" w:before="0" w:afterAutospacing="0" w:after="0"/>
              <w:ind w:hanging="0"/>
              <w:jc w:val="center"/>
              <w:rPr>
                <w:rFonts w:ascii="Calibri" w:hAnsi="Calibri" w:eastAsia="Calibri" w:cs="Calibri"/>
                <w:b w:val="false"/>
                <w:b w:val="false"/>
                <w:bCs w:val="false"/>
                <w:i w:val="false"/>
                <w:i w:val="false"/>
                <w:iCs w:val="false"/>
                <w:caps w:val="false"/>
                <w:smallCaps w:val="false"/>
                <w:strike w:val="false"/>
                <w:dstrike w:val="false"/>
                <w:vanish w:val="false"/>
                <w:color w:val="auto"/>
                <w:spacing w:val="0"/>
                <w:position w:val="0"/>
                <w:sz w:val="22"/>
                <w:sz w:val="22"/>
                <w:szCs w:val="22"/>
                <w:u w:val="none"/>
                <w:vertAlign w:val="baseline"/>
                <w:lang w:val="ru-RU" w:eastAsia="en-US" w:bidi="ar-SA"/>
              </w:rPr>
            </w:pPr>
            <w:r>
              <w:rPr>
                <w:rFonts w:eastAsia="Calibri" w:cs="Calibri"/>
                <w:b w:val="false"/>
                <w:bCs w:val="false"/>
                <w:i w:val="false"/>
                <w:iCs w:val="false"/>
                <w:caps w:val="false"/>
                <w:smallCaps w:val="false"/>
                <w:strike w:val="false"/>
                <w:dstrike w:val="false"/>
                <w:vanish w:val="false"/>
                <w:color w:val="auto"/>
                <w:spacing w:val="0"/>
                <w:position w:val="0"/>
                <w:sz w:val="24"/>
                <w:sz w:val="24"/>
                <w:szCs w:val="24"/>
                <w:u w:val="none"/>
                <w:vertAlign w:val="baseline"/>
                <w:lang w:val="ru-RU" w:eastAsia="en-US" w:bidi="ar-SA"/>
              </w:rPr>
              <w:t>...</w:t>
            </w:r>
          </w:p>
        </w:tc>
        <w:tc>
          <w:tcPr>
            <w:tcW w:w="5529" w:type="dxa"/>
            <w:tcBorders/>
          </w:tcPr>
          <w:p>
            <w:pPr>
              <w:pStyle w:val="Normal"/>
              <w:keepNext w:val="false"/>
              <w:keepLines w:val="false"/>
              <w:widowControl w:val="false"/>
              <w:shd w:val="clear" w:color="FFFFFF" w:fill="FFFFFF"/>
              <w:spacing w:lineRule="auto" w:line="240" w:before="0" w:after="0"/>
              <w:ind w:hanging="0"/>
              <w:jc w:val="both"/>
              <w:rPr>
                <w:rFonts w:ascii="Times New Roman" w:hAnsi="Times New Roman"/>
              </w:rPr>
            </w:pPr>
            <w:r>
              <w:rPr/>
            </w:r>
          </w:p>
          <w:p>
            <w:pPr>
              <w:pStyle w:val="Normal"/>
              <w:keepNext w:val="false"/>
              <w:keepLines w:val="false"/>
              <w:widowControl w:val="false"/>
              <w:shd w:val="clear" w:color="FFFFFF" w:fill="FFFFFF"/>
              <w:spacing w:lineRule="auto" w:line="240" w:before="0" w:after="0"/>
              <w:ind w:hanging="0"/>
              <w:jc w:val="both"/>
              <w:rPr>
                <w:rFonts w:ascii="Times New Roman" w:hAnsi="Times New Roman"/>
              </w:rPr>
            </w:pPr>
            <w:r>
              <w:rPr/>
            </w:r>
          </w:p>
          <w:p>
            <w:pPr>
              <w:pStyle w:val="Normal"/>
              <w:keepNext w:val="false"/>
              <w:keepLines w:val="false"/>
              <w:widowControl w:val="false"/>
              <w:shd w:val="clear" w:color="FFFFFF" w:fill="FFFFFF"/>
              <w:spacing w:lineRule="auto" w:line="240" w:before="0" w:after="0"/>
              <w:ind w:hanging="0"/>
              <w:jc w:val="both"/>
              <w:rPr>
                <w:rFonts w:ascii="Times New Roman" w:hAnsi="Times New Roman"/>
              </w:rPr>
            </w:pPr>
            <w:r>
              <w:rPr/>
            </w:r>
          </w:p>
          <w:p>
            <w:pPr>
              <w:pStyle w:val="Normal"/>
              <w:keepNext w:val="false"/>
              <w:keepLines w:val="false"/>
              <w:widowControl w:val="false"/>
              <w:shd w:val="clear" w:color="FFFFFF" w:fill="FFFFFF"/>
              <w:spacing w:lineRule="auto" w:line="240" w:before="0" w:after="0"/>
              <w:ind w:hanging="0"/>
              <w:jc w:val="both"/>
              <w:rPr>
                <w:rFonts w:ascii="Times New Roman" w:hAnsi="Times New Roman"/>
              </w:rPr>
            </w:pPr>
            <w:r>
              <w:rPr/>
            </w:r>
          </w:p>
        </w:tc>
        <w:tc>
          <w:tcPr>
            <w:tcW w:w="3651" w:type="dxa"/>
            <w:tcBorders/>
          </w:tcPr>
          <w:p>
            <w:pPr>
              <w:pStyle w:val="Normal"/>
              <w:keepNext w:val="false"/>
              <w:keepLines w:val="false"/>
              <w:widowControl w:val="false"/>
              <w:shd w:val="nil" w:color="000000"/>
              <w:spacing w:lineRule="auto" w:line="240" w:beforeAutospacing="0" w:before="0" w:afterAutospacing="0" w:after="0"/>
              <w:ind w:hanging="0"/>
              <w:jc w:val="both"/>
              <w:rPr>
                <w:rFonts w:ascii="Times New Roman" w:hAnsi="Times New Roman" w:eastAsia="Times New Roman" w:cs="Times New Roman"/>
              </w:rPr>
            </w:pPr>
            <w:r>
              <w:rPr>
                <w:rFonts w:eastAsia="Times New Roman" w:cs="Times New Roman"/>
              </w:rPr>
            </w:r>
          </w:p>
        </w:tc>
      </w:tr>
      <w:tr>
        <w:trPr>
          <w:trHeight w:val="269" w:hRule="atLeast"/>
        </w:trPr>
        <w:tc>
          <w:tcPr>
            <w:tcW w:w="674" w:type="dxa"/>
            <w:tcBorders/>
          </w:tcPr>
          <w:p>
            <w:pPr>
              <w:pStyle w:val="Normal"/>
              <w:keepNext w:val="false"/>
              <w:keepLines w:val="false"/>
              <w:widowControl w:val="false"/>
              <w:shd w:val="nil" w:color="000000"/>
              <w:spacing w:lineRule="auto" w:line="240" w:beforeAutospacing="0" w:before="0" w:afterAutospacing="0" w:after="0"/>
              <w:ind w:hanging="0"/>
              <w:jc w:val="center"/>
              <w:rPr>
                <w:rFonts w:ascii="Calibri" w:hAnsi="Calibri" w:eastAsia="Calibri" w:cs="Calibri"/>
                <w:b w:val="false"/>
                <w:b w:val="false"/>
                <w:bCs w:val="false"/>
                <w:i w:val="false"/>
                <w:i w:val="false"/>
                <w:iCs w:val="false"/>
                <w:caps w:val="false"/>
                <w:smallCaps w:val="false"/>
                <w:strike w:val="false"/>
                <w:dstrike w:val="false"/>
                <w:vanish w:val="false"/>
                <w:color w:val="auto"/>
                <w:spacing w:val="0"/>
                <w:position w:val="0"/>
                <w:sz w:val="22"/>
                <w:sz w:val="22"/>
                <w:szCs w:val="22"/>
                <w:u w:val="none"/>
                <w:vertAlign w:val="baseline"/>
                <w:lang w:val="ru-RU" w:eastAsia="en-US" w:bidi="ar-SA"/>
              </w:rPr>
            </w:pPr>
            <w:r>
              <w:rPr>
                <w:rFonts w:eastAsia="Calibri" w:cs="Calibri"/>
                <w:b w:val="false"/>
                <w:bCs w:val="false"/>
                <w:i w:val="false"/>
                <w:iCs w:val="false"/>
                <w:caps w:val="false"/>
                <w:smallCaps w:val="false"/>
                <w:strike w:val="false"/>
                <w:dstrike w:val="false"/>
                <w:vanish w:val="false"/>
                <w:color w:val="auto"/>
                <w:spacing w:val="0"/>
                <w:position w:val="0"/>
                <w:sz w:val="24"/>
                <w:sz w:val="24"/>
                <w:szCs w:val="24"/>
                <w:u w:val="none"/>
                <w:vertAlign w:val="baseline"/>
                <w:lang w:val="ru-RU" w:eastAsia="en-US" w:bidi="ar-SA"/>
              </w:rPr>
              <w:t>9.</w:t>
            </w:r>
          </w:p>
        </w:tc>
        <w:tc>
          <w:tcPr>
            <w:tcW w:w="5529" w:type="dxa"/>
            <w:tcBorders/>
          </w:tcPr>
          <w:p>
            <w:pPr>
              <w:pStyle w:val="Normal"/>
              <w:keepNext w:val="false"/>
              <w:keepLines w:val="false"/>
              <w:widowControl w:val="false"/>
              <w:shd w:val="clear" w:color="FFFFFF" w:fill="FFFFFF"/>
              <w:spacing w:lineRule="auto" w:line="240" w:before="0" w:after="0"/>
              <w:ind w:hanging="0"/>
              <w:jc w:val="both"/>
              <w:rPr>
                <w:rFonts w:ascii="Calibri" w:hAnsi="Calibri" w:eastAsia="Calibri" w:cs="Calibri"/>
                <w:b w:val="false"/>
                <w:b w:val="false"/>
                <w:bCs w:val="false"/>
                <w:i w:val="false"/>
                <w:i w:val="false"/>
                <w:iCs w:val="false"/>
                <w:caps w:val="false"/>
                <w:smallCaps w:val="false"/>
                <w:strike w:val="false"/>
                <w:dstrike w:val="false"/>
                <w:vanish w:val="false"/>
                <w:color w:val="auto"/>
                <w:spacing w:val="0"/>
                <w:position w:val="0"/>
                <w:sz w:val="22"/>
                <w:sz w:val="22"/>
                <w:szCs w:val="22"/>
                <w:u w:val="none"/>
                <w:vertAlign w:val="baseline"/>
                <w:lang w:val="ru-RU" w:eastAsia="en-US" w:bidi="ar-SA"/>
              </w:rPr>
            </w:pPr>
            <w:r>
              <w:rPr>
                <w:rFonts w:eastAsia="Calibri" w:cs="Calibri"/>
                <w:b w:val="false"/>
                <w:bCs w:val="false"/>
                <w:i w:val="false"/>
                <w:iCs w:val="false"/>
                <w:caps w:val="false"/>
                <w:smallCaps w:val="false"/>
                <w:strike w:val="false"/>
                <w:dstrike w:val="false"/>
                <w:vanish w:val="false"/>
                <w:color w:val="auto"/>
                <w:spacing w:val="0"/>
                <w:position w:val="0"/>
                <w:sz w:val="24"/>
                <w:sz w:val="24"/>
                <w:szCs w:val="24"/>
                <w:u w:val="none"/>
                <w:vertAlign w:val="baseline"/>
                <w:lang w:val="ru-RU" w:eastAsia="en-US" w:bidi="ar-SA"/>
              </w:rPr>
              <w:t>Документ, подтверждающий регистрацию                                в системе индивидуального (персонифицированного) учета</w:t>
            </w:r>
          </w:p>
        </w:tc>
        <w:tc>
          <w:tcPr>
            <w:tcW w:w="3651" w:type="dxa"/>
            <w:tcBorders/>
          </w:tcPr>
          <w:p>
            <w:pPr>
              <w:pStyle w:val="Normal"/>
              <w:keepNext w:val="false"/>
              <w:keepLines w:val="false"/>
              <w:widowControl w:val="false"/>
              <w:shd w:val="nil" w:color="000000"/>
              <w:spacing w:lineRule="auto" w:line="240" w:beforeAutospacing="0" w:before="0" w:afterAutospacing="0" w:after="0"/>
              <w:ind w:hanging="0"/>
              <w:jc w:val="both"/>
              <w:rPr>
                <w:rFonts w:ascii="Times New Roman" w:hAnsi="Times New Roman" w:eastAsia="Times New Roman" w:cs="Times New Roman"/>
              </w:rPr>
            </w:pPr>
            <w:r>
              <w:rPr>
                <w:rFonts w:eastAsia="Times New Roman" w:cs="Times New Roman"/>
              </w:rPr>
            </w:r>
          </w:p>
        </w:tc>
      </w:tr>
      <w:tr>
        <w:trPr>
          <w:trHeight w:val="269" w:hRule="atLeast"/>
        </w:trPr>
        <w:tc>
          <w:tcPr>
            <w:tcW w:w="674" w:type="dxa"/>
            <w:tcBorders/>
          </w:tcPr>
          <w:p>
            <w:pPr>
              <w:pStyle w:val="Normal"/>
              <w:keepNext w:val="false"/>
              <w:keepLines w:val="false"/>
              <w:widowControl w:val="false"/>
              <w:shd w:val="nil" w:color="000000"/>
              <w:spacing w:lineRule="auto" w:line="240" w:beforeAutospacing="0" w:before="0" w:afterAutospacing="0" w:after="0"/>
              <w:ind w:hanging="0"/>
              <w:jc w:val="center"/>
              <w:rPr>
                <w:rFonts w:ascii="Calibri" w:hAnsi="Calibri" w:eastAsia="Calibri" w:cs="Calibri"/>
                <w:b w:val="false"/>
                <w:b w:val="false"/>
                <w:bCs w:val="false"/>
                <w:i w:val="false"/>
                <w:i w:val="false"/>
                <w:iCs w:val="false"/>
                <w:caps w:val="false"/>
                <w:smallCaps w:val="false"/>
                <w:strike w:val="false"/>
                <w:dstrike w:val="false"/>
                <w:vanish w:val="false"/>
                <w:color w:val="auto"/>
                <w:spacing w:val="0"/>
                <w:position w:val="0"/>
                <w:sz w:val="22"/>
                <w:sz w:val="22"/>
                <w:szCs w:val="22"/>
                <w:u w:val="none"/>
                <w:vertAlign w:val="baseline"/>
                <w:lang w:val="ru-RU" w:eastAsia="en-US" w:bidi="ar-SA"/>
              </w:rPr>
            </w:pPr>
            <w:r>
              <w:rPr>
                <w:rFonts w:eastAsia="Calibri" w:cs="Calibri"/>
                <w:b w:val="false"/>
                <w:bCs w:val="false"/>
                <w:i w:val="false"/>
                <w:iCs w:val="false"/>
                <w:caps w:val="false"/>
                <w:smallCaps w:val="false"/>
                <w:strike w:val="false"/>
                <w:dstrike w:val="false"/>
                <w:vanish w:val="false"/>
                <w:color w:val="auto"/>
                <w:spacing w:val="0"/>
                <w:position w:val="0"/>
                <w:sz w:val="24"/>
                <w:sz w:val="24"/>
                <w:szCs w:val="24"/>
                <w:u w:val="none"/>
                <w:vertAlign w:val="baseline"/>
                <w:lang w:val="ru-RU" w:eastAsia="en-US" w:bidi="ar-SA"/>
              </w:rPr>
              <w:t>10.</w:t>
            </w:r>
          </w:p>
        </w:tc>
        <w:tc>
          <w:tcPr>
            <w:tcW w:w="5529" w:type="dxa"/>
            <w:tcBorders/>
          </w:tcPr>
          <w:p>
            <w:pPr>
              <w:pStyle w:val="Normal"/>
              <w:keepNext w:val="false"/>
              <w:keepLines w:val="false"/>
              <w:widowControl w:val="false"/>
              <w:shd w:val="clear" w:color="FFFFFF" w:fill="FFFFFF"/>
              <w:spacing w:lineRule="auto" w:line="240" w:before="0" w:after="0"/>
              <w:ind w:hanging="0"/>
              <w:jc w:val="both"/>
              <w:rPr>
                <w:rFonts w:ascii="Calibri" w:hAnsi="Calibri" w:eastAsia="Calibri" w:cs="Calibri"/>
                <w:b w:val="false"/>
                <w:b w:val="false"/>
                <w:bCs w:val="false"/>
                <w:i w:val="false"/>
                <w:i w:val="false"/>
                <w:iCs w:val="false"/>
                <w:caps w:val="false"/>
                <w:smallCaps w:val="false"/>
                <w:strike w:val="false"/>
                <w:dstrike w:val="false"/>
                <w:vanish w:val="false"/>
                <w:color w:val="auto"/>
                <w:spacing w:val="0"/>
                <w:position w:val="0"/>
                <w:sz w:val="22"/>
                <w:sz w:val="22"/>
                <w:szCs w:val="22"/>
                <w:u w:val="none"/>
                <w:vertAlign w:val="baseline"/>
                <w:lang w:val="ru-RU" w:eastAsia="en-US" w:bidi="ar-SA"/>
              </w:rPr>
            </w:pPr>
            <w:r>
              <w:rPr>
                <w:rFonts w:eastAsia="Calibri" w:cs="Calibri"/>
                <w:b w:val="false"/>
                <w:bCs w:val="false"/>
                <w:i w:val="false"/>
                <w:iCs w:val="false"/>
                <w:caps w:val="false"/>
                <w:smallCaps w:val="false"/>
                <w:strike w:val="false"/>
                <w:dstrike w:val="false"/>
                <w:vanish w:val="false"/>
                <w:color w:val="auto"/>
                <w:spacing w:val="0"/>
                <w:position w:val="0"/>
                <w:sz w:val="24"/>
                <w:sz w:val="24"/>
                <w:szCs w:val="24"/>
                <w:u w:val="none"/>
                <w:vertAlign w:val="baseline"/>
                <w:lang w:val="ru-RU" w:eastAsia="en-US" w:bidi="ar-SA"/>
              </w:rPr>
              <w:t>Свидетельство о постановке физического лица                     на учет в налоговом органе по месту жительства        на территории Российской Федерации</w:t>
            </w:r>
          </w:p>
          <w:p>
            <w:pPr>
              <w:pStyle w:val="Normal"/>
              <w:keepNext w:val="false"/>
              <w:keepLines w:val="false"/>
              <w:widowControl w:val="false"/>
              <w:shd w:val="clear" w:color="FFFFFF" w:fill="FFFFFF"/>
              <w:spacing w:lineRule="auto" w:line="240" w:before="0" w:after="0"/>
              <w:ind w:hanging="0"/>
              <w:jc w:val="both"/>
              <w:rPr>
                <w:rFonts w:ascii="Times New Roman" w:hAnsi="Times New Roman"/>
              </w:rPr>
            </w:pPr>
            <w:r>
              <w:rPr/>
            </w:r>
          </w:p>
        </w:tc>
        <w:tc>
          <w:tcPr>
            <w:tcW w:w="3651" w:type="dxa"/>
            <w:tcBorders/>
          </w:tcPr>
          <w:p>
            <w:pPr>
              <w:pStyle w:val="Normal"/>
              <w:keepNext w:val="false"/>
              <w:keepLines w:val="false"/>
              <w:widowControl w:val="false"/>
              <w:shd w:val="nil" w:color="000000"/>
              <w:spacing w:lineRule="auto" w:line="240" w:beforeAutospacing="0" w:before="0" w:afterAutospacing="0" w:after="0"/>
              <w:ind w:hanging="0"/>
              <w:jc w:val="both"/>
              <w:rPr>
                <w:rFonts w:ascii="Times New Roman" w:hAnsi="Times New Roman" w:eastAsia="Times New Roman" w:cs="Times New Roman"/>
              </w:rPr>
            </w:pPr>
            <w:r>
              <w:rPr>
                <w:rFonts w:eastAsia="Times New Roman" w:cs="Times New Roman"/>
              </w:rPr>
            </w:r>
          </w:p>
        </w:tc>
      </w:tr>
      <w:tr>
        <w:trPr>
          <w:trHeight w:val="269" w:hRule="atLeast"/>
        </w:trPr>
        <w:tc>
          <w:tcPr>
            <w:tcW w:w="674" w:type="dxa"/>
            <w:tcBorders/>
          </w:tcPr>
          <w:p>
            <w:pPr>
              <w:pStyle w:val="Normal"/>
              <w:keepNext w:val="false"/>
              <w:keepLines w:val="false"/>
              <w:widowControl w:val="false"/>
              <w:shd w:val="nil" w:color="000000"/>
              <w:spacing w:lineRule="auto" w:line="240" w:beforeAutospacing="0" w:before="0" w:afterAutospacing="0" w:after="0"/>
              <w:ind w:hanging="0"/>
              <w:jc w:val="center"/>
              <w:rPr>
                <w:rFonts w:ascii="Calibri" w:hAnsi="Calibri" w:eastAsia="Calibri" w:cs="Calibri"/>
                <w:b w:val="false"/>
                <w:b w:val="false"/>
                <w:bCs w:val="false"/>
                <w:i w:val="false"/>
                <w:i w:val="false"/>
                <w:iCs w:val="false"/>
                <w:caps w:val="false"/>
                <w:smallCaps w:val="false"/>
                <w:strike w:val="false"/>
                <w:dstrike w:val="false"/>
                <w:vanish w:val="false"/>
                <w:color w:val="auto"/>
                <w:spacing w:val="0"/>
                <w:position w:val="0"/>
                <w:sz w:val="22"/>
                <w:sz w:val="22"/>
                <w:szCs w:val="22"/>
                <w:u w:val="none"/>
                <w:vertAlign w:val="baseline"/>
                <w:lang w:val="ru-RU" w:eastAsia="en-US" w:bidi="ar-SA"/>
              </w:rPr>
            </w:pPr>
            <w:r>
              <w:rPr>
                <w:rFonts w:eastAsia="Calibri" w:cs="Calibri"/>
                <w:b w:val="false"/>
                <w:bCs w:val="false"/>
                <w:i w:val="false"/>
                <w:iCs w:val="false"/>
                <w:caps w:val="false"/>
                <w:smallCaps w:val="false"/>
                <w:strike w:val="false"/>
                <w:dstrike w:val="false"/>
                <w:vanish w:val="false"/>
                <w:color w:val="auto"/>
                <w:spacing w:val="0"/>
                <w:position w:val="0"/>
                <w:sz w:val="24"/>
                <w:sz w:val="24"/>
                <w:szCs w:val="24"/>
                <w:u w:val="none"/>
                <w:vertAlign w:val="baseline"/>
                <w:lang w:val="ru-RU" w:eastAsia="en-US" w:bidi="ar-SA"/>
              </w:rPr>
              <w:t>11.</w:t>
            </w:r>
          </w:p>
        </w:tc>
        <w:tc>
          <w:tcPr>
            <w:tcW w:w="5529" w:type="dxa"/>
            <w:tcBorders/>
          </w:tcPr>
          <w:p>
            <w:pPr>
              <w:pStyle w:val="Normal"/>
              <w:keepNext w:val="false"/>
              <w:keepLines w:val="false"/>
              <w:widowControl w:val="false"/>
              <w:shd w:val="clear" w:color="FFFFFF" w:fill="FFFFFF"/>
              <w:spacing w:lineRule="auto" w:line="240" w:before="0" w:after="0"/>
              <w:ind w:hanging="0"/>
              <w:jc w:val="both"/>
              <w:rPr>
                <w:rFonts w:ascii="Calibri" w:hAnsi="Calibri" w:eastAsia="Calibri" w:cs="Calibri"/>
                <w:b w:val="false"/>
                <w:b w:val="false"/>
                <w:bCs w:val="false"/>
                <w:i w:val="false"/>
                <w:i w:val="false"/>
                <w:iCs w:val="false"/>
                <w:caps w:val="false"/>
                <w:smallCaps w:val="false"/>
                <w:strike w:val="false"/>
                <w:dstrike w:val="false"/>
                <w:vanish w:val="false"/>
                <w:color w:val="auto"/>
                <w:spacing w:val="0"/>
                <w:position w:val="0"/>
                <w:sz w:val="22"/>
                <w:sz w:val="22"/>
                <w:szCs w:val="22"/>
                <w:u w:val="none"/>
                <w:vertAlign w:val="baseline"/>
                <w:lang w:val="ru-RU" w:eastAsia="en-US" w:bidi="ar-SA"/>
              </w:rPr>
            </w:pPr>
            <w:r>
              <w:rPr>
                <w:rFonts w:eastAsia="Calibri" w:cs="Calibri"/>
                <w:b w:val="false"/>
                <w:bCs w:val="false"/>
                <w:i w:val="false"/>
                <w:iCs w:val="false"/>
                <w:caps w:val="false"/>
                <w:smallCaps w:val="false"/>
                <w:strike w:val="false"/>
                <w:dstrike w:val="false"/>
                <w:vanish w:val="false"/>
                <w:color w:val="auto"/>
                <w:spacing w:val="0"/>
                <w:position w:val="0"/>
                <w:sz w:val="24"/>
                <w:sz w:val="24"/>
                <w:szCs w:val="24"/>
                <w:u w:val="none"/>
                <w:vertAlign w:val="baseline"/>
                <w:lang w:val="ru-RU" w:eastAsia="en-US" w:bidi="ar-SA"/>
              </w:rPr>
              <w:t>Документы воинского учета - для граждан, пребывающих в запасе, и лиц, подлежащих призыву на военную службу</w:t>
            </w:r>
          </w:p>
        </w:tc>
        <w:tc>
          <w:tcPr>
            <w:tcW w:w="3651" w:type="dxa"/>
            <w:tcBorders/>
          </w:tcPr>
          <w:p>
            <w:pPr>
              <w:pStyle w:val="Normal"/>
              <w:keepNext w:val="false"/>
              <w:keepLines w:val="false"/>
              <w:widowControl w:val="false"/>
              <w:shd w:val="nil" w:color="000000"/>
              <w:spacing w:lineRule="auto" w:line="240" w:beforeAutospacing="0" w:before="0" w:afterAutospacing="0" w:after="0"/>
              <w:ind w:hanging="0"/>
              <w:jc w:val="both"/>
              <w:rPr>
                <w:rFonts w:ascii="Times New Roman" w:hAnsi="Times New Roman" w:eastAsia="Times New Roman" w:cs="Times New Roman"/>
              </w:rPr>
            </w:pPr>
            <w:r>
              <w:rPr>
                <w:rFonts w:eastAsia="Times New Roman" w:cs="Times New Roman"/>
              </w:rPr>
            </w:r>
          </w:p>
        </w:tc>
      </w:tr>
      <w:tr>
        <w:trPr>
          <w:trHeight w:val="269" w:hRule="atLeast"/>
        </w:trPr>
        <w:tc>
          <w:tcPr>
            <w:tcW w:w="674" w:type="dxa"/>
            <w:tcBorders/>
          </w:tcPr>
          <w:p>
            <w:pPr>
              <w:pStyle w:val="Normal"/>
              <w:keepNext w:val="false"/>
              <w:keepLines w:val="false"/>
              <w:widowControl w:val="false"/>
              <w:shd w:val="nil" w:color="000000"/>
              <w:spacing w:lineRule="auto" w:line="240" w:beforeAutospacing="0" w:before="0" w:afterAutospacing="0" w:after="0"/>
              <w:ind w:hanging="0"/>
              <w:jc w:val="center"/>
              <w:rPr>
                <w:rFonts w:ascii="Calibri" w:hAnsi="Calibri" w:eastAsia="Calibri" w:cs="Calibri"/>
                <w:b w:val="false"/>
                <w:b w:val="false"/>
                <w:bCs w:val="false"/>
                <w:i w:val="false"/>
                <w:i w:val="false"/>
                <w:iCs w:val="false"/>
                <w:caps w:val="false"/>
                <w:smallCaps w:val="false"/>
                <w:strike w:val="false"/>
                <w:dstrike w:val="false"/>
                <w:vanish w:val="false"/>
                <w:color w:val="auto"/>
                <w:spacing w:val="0"/>
                <w:position w:val="0"/>
                <w:sz w:val="22"/>
                <w:sz w:val="22"/>
                <w:szCs w:val="22"/>
                <w:u w:val="none"/>
                <w:vertAlign w:val="baseline"/>
                <w:lang w:val="ru-RU" w:eastAsia="en-US" w:bidi="ar-SA"/>
              </w:rPr>
            </w:pPr>
            <w:r>
              <w:rPr>
                <w:rFonts w:eastAsia="Calibri" w:cs="Calibri"/>
                <w:b w:val="false"/>
                <w:bCs w:val="false"/>
                <w:i w:val="false"/>
                <w:iCs w:val="false"/>
                <w:caps w:val="false"/>
                <w:smallCaps w:val="false"/>
                <w:strike w:val="false"/>
                <w:dstrike w:val="false"/>
                <w:vanish w:val="false"/>
                <w:color w:val="auto"/>
                <w:spacing w:val="0"/>
                <w:position w:val="0"/>
                <w:sz w:val="24"/>
                <w:sz w:val="24"/>
                <w:szCs w:val="24"/>
                <w:u w:val="none"/>
                <w:vertAlign w:val="baseline"/>
                <w:lang w:val="ru-RU" w:eastAsia="en-US" w:bidi="ar-SA"/>
              </w:rPr>
              <w:t>12.</w:t>
            </w:r>
          </w:p>
        </w:tc>
        <w:tc>
          <w:tcPr>
            <w:tcW w:w="5529" w:type="dxa"/>
            <w:tcBorders/>
          </w:tcPr>
          <w:p>
            <w:pPr>
              <w:pStyle w:val="Normal"/>
              <w:keepNext w:val="false"/>
              <w:keepLines w:val="false"/>
              <w:widowControl w:val="false"/>
              <w:shd w:val="clear" w:color="FFFFFF" w:fill="FFFFFF"/>
              <w:spacing w:lineRule="auto" w:line="240" w:before="0" w:after="0"/>
              <w:ind w:hanging="0"/>
              <w:jc w:val="both"/>
              <w:rPr>
                <w:rFonts w:ascii="Calibri" w:hAnsi="Calibri" w:eastAsia="Calibri" w:cs="Calibri"/>
                <w:b w:val="false"/>
                <w:b w:val="false"/>
                <w:bCs w:val="false"/>
                <w:i w:val="false"/>
                <w:i w:val="false"/>
                <w:iCs w:val="false"/>
                <w:caps w:val="false"/>
                <w:smallCaps w:val="false"/>
                <w:strike w:val="false"/>
                <w:dstrike w:val="false"/>
                <w:vanish w:val="false"/>
                <w:color w:val="auto"/>
                <w:spacing w:val="0"/>
                <w:position w:val="0"/>
                <w:sz w:val="22"/>
                <w:sz w:val="22"/>
                <w:szCs w:val="22"/>
                <w:u w:val="none"/>
                <w:vertAlign w:val="baseline"/>
                <w:lang w:val="ru-RU" w:eastAsia="en-US" w:bidi="ar-SA"/>
              </w:rPr>
            </w:pPr>
            <w:r>
              <w:rPr>
                <w:rFonts w:eastAsia="Calibri" w:cs="Calibri"/>
                <w:b w:val="false"/>
                <w:bCs w:val="false"/>
                <w:i w:val="false"/>
                <w:iCs w:val="false"/>
                <w:caps w:val="false"/>
                <w:smallCaps w:val="false"/>
                <w:strike w:val="false"/>
                <w:dstrike w:val="false"/>
                <w:vanish w:val="false"/>
                <w:color w:val="auto"/>
                <w:spacing w:val="0"/>
                <w:position w:val="0"/>
                <w:sz w:val="24"/>
                <w:sz w:val="24"/>
                <w:szCs w:val="24"/>
                <w:u w:val="none"/>
                <w:vertAlign w:val="baseline"/>
                <w:lang w:val="ru-RU" w:eastAsia="en-US" w:bidi="ar-SA"/>
              </w:rPr>
              <w:t>Заключение медицинской организации                          об отсутствии заболевания, препятствующего поступлению на муниципальную службу,  учетной формы  № 001-ГС/у в соответствии с Перечнем заболеваний, препятствующих поступлению                          на государственную гражданскую службу Российской Федерации          и муниципальную службу или ее прохождению, утвержденным приказом Министерства здравоохранения                              и социального развития Российской Федерации                                от 14.12.2009г. № 984н</w:t>
            </w:r>
          </w:p>
        </w:tc>
        <w:tc>
          <w:tcPr>
            <w:tcW w:w="3651" w:type="dxa"/>
            <w:tcBorders/>
          </w:tcPr>
          <w:p>
            <w:pPr>
              <w:pStyle w:val="Normal"/>
              <w:keepNext w:val="false"/>
              <w:keepLines w:val="false"/>
              <w:widowControl w:val="false"/>
              <w:shd w:val="nil" w:color="000000"/>
              <w:spacing w:lineRule="auto" w:line="240" w:beforeAutospacing="0" w:before="0" w:afterAutospacing="0" w:after="0"/>
              <w:ind w:hanging="0"/>
              <w:jc w:val="center"/>
              <w:rPr>
                <w:rFonts w:ascii="Times New Roman" w:hAnsi="Times New Roman"/>
              </w:rPr>
            </w:pPr>
            <w:r>
              <w:rPr/>
            </w:r>
          </w:p>
        </w:tc>
      </w:tr>
      <w:tr>
        <w:trPr>
          <w:trHeight w:val="269" w:hRule="atLeast"/>
        </w:trPr>
        <w:tc>
          <w:tcPr>
            <w:tcW w:w="674" w:type="dxa"/>
            <w:tcBorders/>
          </w:tcPr>
          <w:p>
            <w:pPr>
              <w:pStyle w:val="Normal"/>
              <w:keepNext w:val="false"/>
              <w:keepLines w:val="false"/>
              <w:widowControl w:val="false"/>
              <w:shd w:val="nil" w:color="000000"/>
              <w:spacing w:lineRule="auto" w:line="240" w:beforeAutospacing="0" w:before="0" w:afterAutospacing="0" w:after="0"/>
              <w:ind w:hanging="0"/>
              <w:jc w:val="center"/>
              <w:rPr>
                <w:rFonts w:ascii="Calibri" w:hAnsi="Calibri" w:eastAsia="Calibri" w:cs="Calibri"/>
                <w:b w:val="false"/>
                <w:b w:val="false"/>
                <w:bCs w:val="false"/>
                <w:i w:val="false"/>
                <w:i w:val="false"/>
                <w:iCs w:val="false"/>
                <w:caps w:val="false"/>
                <w:smallCaps w:val="false"/>
                <w:strike w:val="false"/>
                <w:dstrike w:val="false"/>
                <w:vanish w:val="false"/>
                <w:color w:val="auto"/>
                <w:spacing w:val="0"/>
                <w:position w:val="0"/>
                <w:sz w:val="22"/>
                <w:sz w:val="22"/>
                <w:szCs w:val="22"/>
                <w:u w:val="none"/>
                <w:vertAlign w:val="baseline"/>
                <w:lang w:val="ru-RU" w:eastAsia="en-US" w:bidi="ar-SA"/>
              </w:rPr>
            </w:pPr>
            <w:r>
              <w:rPr>
                <w:rFonts w:eastAsia="Calibri" w:cs="Calibri"/>
                <w:b w:val="false"/>
                <w:bCs w:val="false"/>
                <w:i w:val="false"/>
                <w:iCs w:val="false"/>
                <w:caps w:val="false"/>
                <w:smallCaps w:val="false"/>
                <w:strike w:val="false"/>
                <w:dstrike w:val="false"/>
                <w:vanish w:val="false"/>
                <w:color w:val="auto"/>
                <w:spacing w:val="0"/>
                <w:position w:val="0"/>
                <w:sz w:val="24"/>
                <w:sz w:val="24"/>
                <w:szCs w:val="24"/>
                <w:u w:val="none"/>
                <w:vertAlign w:val="baseline"/>
                <w:lang w:val="ru-RU" w:eastAsia="en-US" w:bidi="ar-SA"/>
              </w:rPr>
              <w:t>13.</w:t>
            </w:r>
          </w:p>
        </w:tc>
        <w:tc>
          <w:tcPr>
            <w:tcW w:w="5529" w:type="dxa"/>
            <w:tcBorders/>
          </w:tcPr>
          <w:p>
            <w:pPr>
              <w:pStyle w:val="Normal"/>
              <w:keepNext w:val="false"/>
              <w:keepLines w:val="false"/>
              <w:widowControl w:val="false"/>
              <w:shd w:val="clear" w:color="FFFFFF" w:fill="FFFFFF"/>
              <w:spacing w:lineRule="auto" w:line="240" w:before="0" w:after="0"/>
              <w:ind w:hanging="0"/>
              <w:jc w:val="both"/>
              <w:rPr>
                <w:rFonts w:ascii="Calibri" w:hAnsi="Calibri" w:eastAsia="Calibri" w:cs="Calibri"/>
                <w:b w:val="false"/>
                <w:b w:val="false"/>
                <w:bCs w:val="false"/>
                <w:i w:val="false"/>
                <w:i w:val="false"/>
                <w:iCs w:val="false"/>
                <w:caps w:val="false"/>
                <w:smallCaps w:val="false"/>
                <w:strike w:val="false"/>
                <w:dstrike w:val="false"/>
                <w:vanish w:val="false"/>
                <w:color w:val="auto"/>
                <w:spacing w:val="0"/>
                <w:position w:val="0"/>
                <w:sz w:val="22"/>
                <w:sz w:val="22"/>
                <w:szCs w:val="22"/>
                <w:u w:val="none"/>
                <w:vertAlign w:val="baseline"/>
                <w:lang w:val="ru-RU" w:eastAsia="en-US" w:bidi="ar-SA"/>
              </w:rPr>
            </w:pPr>
            <w:r>
              <w:rPr>
                <w:rFonts w:eastAsia="Calibri" w:cs="Calibri"/>
                <w:b w:val="false"/>
                <w:bCs w:val="false"/>
                <w:i w:val="false"/>
                <w:iCs w:val="false"/>
                <w:caps w:val="false"/>
                <w:smallCaps w:val="false"/>
                <w:strike w:val="false"/>
                <w:dstrike w:val="false"/>
                <w:vanish w:val="false"/>
                <w:color w:val="auto"/>
                <w:spacing w:val="0"/>
                <w:position w:val="0"/>
                <w:sz w:val="24"/>
                <w:sz w:val="24"/>
                <w:szCs w:val="24"/>
                <w:u w:val="none"/>
                <w:vertAlign w:val="baseline"/>
                <w:lang w:val="ru-RU" w:eastAsia="en-US" w:bidi="ar-SA"/>
              </w:rPr>
              <w:t>Справка об отсутствии медицинских противопоказаний для работы  с использованием сведений, составляющих государственную тайну   по форме, утвержденной приказом Министерства здравоохранения и социального развития Российской Федерации  от 26.08.2011 № 989н</w:t>
            </w:r>
          </w:p>
        </w:tc>
        <w:tc>
          <w:tcPr>
            <w:tcW w:w="3651" w:type="dxa"/>
            <w:tcBorders/>
          </w:tcPr>
          <w:p>
            <w:pPr>
              <w:pStyle w:val="Normal"/>
              <w:keepNext w:val="false"/>
              <w:keepLines w:val="false"/>
              <w:widowControl w:val="false"/>
              <w:shd w:val="nil" w:color="000000"/>
              <w:spacing w:lineRule="auto" w:line="240" w:beforeAutospacing="0" w:before="0" w:afterAutospacing="0" w:after="0"/>
              <w:ind w:hanging="0"/>
              <w:jc w:val="center"/>
              <w:rPr>
                <w:rFonts w:ascii="Times New Roman" w:hAnsi="Times New Roman"/>
              </w:rPr>
            </w:pPr>
            <w:r>
              <w:rPr/>
            </w:r>
          </w:p>
        </w:tc>
      </w:tr>
      <w:tr>
        <w:trPr>
          <w:trHeight w:val="269" w:hRule="atLeast"/>
        </w:trPr>
        <w:tc>
          <w:tcPr>
            <w:tcW w:w="674" w:type="dxa"/>
            <w:tcBorders/>
          </w:tcPr>
          <w:p>
            <w:pPr>
              <w:pStyle w:val="Normal"/>
              <w:keepNext w:val="false"/>
              <w:keepLines w:val="false"/>
              <w:widowControl w:val="false"/>
              <w:shd w:val="nil" w:color="000000"/>
              <w:spacing w:lineRule="auto" w:line="240" w:beforeAutospacing="0" w:before="0" w:afterAutospacing="0" w:after="0"/>
              <w:ind w:hanging="0"/>
              <w:jc w:val="center"/>
              <w:rPr>
                <w:rFonts w:ascii="Calibri" w:hAnsi="Calibri" w:eastAsia="Calibri" w:cs="Calibri"/>
                <w:b w:val="false"/>
                <w:b w:val="false"/>
                <w:bCs w:val="false"/>
                <w:i w:val="false"/>
                <w:i w:val="false"/>
                <w:iCs w:val="false"/>
                <w:caps w:val="false"/>
                <w:smallCaps w:val="false"/>
                <w:strike w:val="false"/>
                <w:dstrike w:val="false"/>
                <w:vanish w:val="false"/>
                <w:color w:val="auto"/>
                <w:spacing w:val="0"/>
                <w:position w:val="0"/>
                <w:sz w:val="22"/>
                <w:sz w:val="22"/>
                <w:szCs w:val="22"/>
                <w:u w:val="none"/>
                <w:vertAlign w:val="baseline"/>
                <w:lang w:val="ru-RU" w:eastAsia="en-US" w:bidi="ar-SA"/>
              </w:rPr>
            </w:pPr>
            <w:r>
              <w:rPr>
                <w:rFonts w:eastAsia="Calibri" w:cs="Calibri"/>
                <w:b w:val="false"/>
                <w:bCs w:val="false"/>
                <w:i w:val="false"/>
                <w:iCs w:val="false"/>
                <w:caps w:val="false"/>
                <w:smallCaps w:val="false"/>
                <w:strike w:val="false"/>
                <w:dstrike w:val="false"/>
                <w:vanish w:val="false"/>
                <w:color w:val="auto"/>
                <w:spacing w:val="0"/>
                <w:position w:val="0"/>
                <w:sz w:val="24"/>
                <w:sz w:val="24"/>
                <w:szCs w:val="24"/>
                <w:u w:val="none"/>
                <w:vertAlign w:val="baseline"/>
                <w:lang w:val="ru-RU" w:eastAsia="en-US" w:bidi="ar-SA"/>
              </w:rPr>
              <w:t>14.</w:t>
            </w:r>
          </w:p>
        </w:tc>
        <w:tc>
          <w:tcPr>
            <w:tcW w:w="5529" w:type="dxa"/>
            <w:tcBorders/>
          </w:tcPr>
          <w:p>
            <w:pPr>
              <w:pStyle w:val="Normal"/>
              <w:keepNext w:val="false"/>
              <w:keepLines w:val="false"/>
              <w:widowControl w:val="false"/>
              <w:shd w:val="clear" w:color="FFFFFF" w:fill="FFFFFF"/>
              <w:spacing w:lineRule="auto" w:line="240" w:before="0" w:after="0"/>
              <w:ind w:hanging="0"/>
              <w:jc w:val="both"/>
              <w:rPr>
                <w:rFonts w:ascii="Calibri" w:hAnsi="Calibri" w:eastAsia="Calibri" w:cs="Calibri"/>
                <w:b w:val="false"/>
                <w:b w:val="false"/>
                <w:bCs w:val="false"/>
                <w:i w:val="false"/>
                <w:i w:val="false"/>
                <w:iCs w:val="false"/>
                <w:caps w:val="false"/>
                <w:smallCaps w:val="false"/>
                <w:strike w:val="false"/>
                <w:dstrike w:val="false"/>
                <w:vanish w:val="false"/>
                <w:color w:val="auto"/>
                <w:spacing w:val="0"/>
                <w:position w:val="0"/>
                <w:sz w:val="22"/>
                <w:sz w:val="22"/>
                <w:szCs w:val="22"/>
                <w:u w:val="none"/>
                <w:vertAlign w:val="baseline"/>
                <w:lang w:val="ru-RU" w:eastAsia="en-US" w:bidi="ar-SA"/>
              </w:rPr>
            </w:pPr>
            <w:r>
              <w:rPr>
                <w:rFonts w:eastAsia="Calibri" w:cs="Calibri"/>
                <w:b w:val="false"/>
                <w:bCs w:val="false"/>
                <w:i w:val="false"/>
                <w:iCs w:val="false"/>
                <w:caps w:val="false"/>
                <w:smallCaps w:val="false"/>
                <w:strike w:val="false"/>
                <w:dstrike w:val="false"/>
                <w:vanish w:val="false"/>
                <w:color w:val="auto"/>
                <w:spacing w:val="0"/>
                <w:position w:val="0"/>
                <w:sz w:val="24"/>
                <w:sz w:val="24"/>
                <w:szCs w:val="24"/>
                <w:u w:val="none"/>
                <w:vertAlign w:val="baseline"/>
                <w:lang w:val="ru-RU" w:eastAsia="en-US" w:bidi="ar-SA"/>
              </w:rPr>
              <w:t>Реестр представления/приема справки                              о доходах, расходах, об имуществе                                      и обязательствах имущественного характера или уведомление о вручении, либо иные документы, подтверждающие направление Губернатору Белгородской области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w:t>
            </w:r>
          </w:p>
          <w:p>
            <w:pPr>
              <w:pStyle w:val="Normal"/>
              <w:keepNext w:val="false"/>
              <w:keepLines w:val="false"/>
              <w:widowControl w:val="false"/>
              <w:shd w:val="clear" w:color="FFFFFF" w:fill="FFFFFF"/>
              <w:spacing w:lineRule="auto" w:line="240" w:before="0" w:after="0"/>
              <w:ind w:hanging="0"/>
              <w:jc w:val="both"/>
              <w:rPr>
                <w:rFonts w:ascii="Calibri" w:hAnsi="Calibri" w:eastAsia="Calibri" w:cs="Calibri"/>
                <w:b w:val="false"/>
                <w:b w:val="false"/>
                <w:bCs w:val="false"/>
                <w:i w:val="false"/>
                <w:i w:val="false"/>
                <w:iCs w:val="false"/>
                <w:caps w:val="false"/>
                <w:smallCaps w:val="false"/>
                <w:strike w:val="false"/>
                <w:dstrike w:val="false"/>
                <w:vanish w:val="false"/>
                <w:color w:val="auto"/>
                <w:spacing w:val="0"/>
                <w:position w:val="0"/>
                <w:sz w:val="22"/>
                <w:sz w:val="22"/>
                <w:szCs w:val="22"/>
                <w:u w:val="none"/>
                <w:vertAlign w:val="baseline"/>
                <w:lang w:val="ru-RU" w:eastAsia="en-US" w:bidi="ar-SA"/>
              </w:rPr>
            </w:pPr>
            <w:r>
              <w:rPr>
                <w:rFonts w:eastAsia="Calibri" w:cs="Calibri"/>
                <w:b w:val="false"/>
                <w:bCs w:val="false"/>
                <w:i w:val="false"/>
                <w:iCs w:val="false"/>
                <w:caps w:val="false"/>
                <w:smallCaps w:val="false"/>
                <w:strike w:val="false"/>
                <w:dstrike w:val="false"/>
                <w:vanish w:val="false"/>
                <w:color w:val="auto"/>
                <w:spacing w:val="0"/>
                <w:position w:val="0"/>
                <w:sz w:val="24"/>
                <w:sz w:val="24"/>
                <w:szCs w:val="24"/>
                <w:u w:val="none"/>
                <w:vertAlign w:val="baseline"/>
                <w:lang w:val="ru-RU" w:eastAsia="en-US" w:bidi="ar-SA"/>
              </w:rPr>
              <w:t>(нужное - подчеркнуть)</w:t>
            </w:r>
          </w:p>
        </w:tc>
        <w:tc>
          <w:tcPr>
            <w:tcW w:w="3651" w:type="dxa"/>
            <w:tcBorders/>
          </w:tcPr>
          <w:p>
            <w:pPr>
              <w:pStyle w:val="Normal"/>
              <w:keepNext w:val="false"/>
              <w:keepLines w:val="false"/>
              <w:widowControl w:val="false"/>
              <w:shd w:val="nil" w:color="000000"/>
              <w:spacing w:lineRule="auto" w:line="240" w:beforeAutospacing="0" w:before="0" w:afterAutospacing="0" w:after="0"/>
              <w:ind w:hanging="0"/>
              <w:jc w:val="center"/>
              <w:rPr>
                <w:rFonts w:ascii="Times New Roman" w:hAnsi="Times New Roman"/>
              </w:rPr>
            </w:pPr>
            <w:r>
              <w:rPr/>
            </w:r>
          </w:p>
        </w:tc>
      </w:tr>
      <w:tr>
        <w:trPr>
          <w:trHeight w:val="269" w:hRule="atLeast"/>
        </w:trPr>
        <w:tc>
          <w:tcPr>
            <w:tcW w:w="674" w:type="dxa"/>
            <w:tcBorders/>
          </w:tcPr>
          <w:p>
            <w:pPr>
              <w:pStyle w:val="Normal"/>
              <w:keepNext w:val="false"/>
              <w:keepLines w:val="false"/>
              <w:widowControl w:val="false"/>
              <w:shd w:val="nil" w:color="000000"/>
              <w:spacing w:lineRule="auto" w:line="240" w:beforeAutospacing="0" w:before="0" w:afterAutospacing="0" w:after="0"/>
              <w:ind w:hanging="0"/>
              <w:jc w:val="center"/>
              <w:rPr>
                <w:rFonts w:ascii="Calibri" w:hAnsi="Calibri" w:eastAsia="Calibri" w:cs="Calibri"/>
                <w:b w:val="false"/>
                <w:b w:val="false"/>
                <w:bCs w:val="false"/>
                <w:i w:val="false"/>
                <w:i w:val="false"/>
                <w:iCs w:val="false"/>
                <w:caps w:val="false"/>
                <w:smallCaps w:val="false"/>
                <w:strike w:val="false"/>
                <w:dstrike w:val="false"/>
                <w:vanish w:val="false"/>
                <w:color w:val="auto"/>
                <w:spacing w:val="0"/>
                <w:position w:val="0"/>
                <w:sz w:val="22"/>
                <w:sz w:val="22"/>
                <w:szCs w:val="22"/>
                <w:u w:val="none"/>
                <w:vertAlign w:val="baseline"/>
                <w:lang w:val="ru-RU" w:eastAsia="en-US" w:bidi="ar-SA"/>
              </w:rPr>
            </w:pPr>
            <w:r>
              <w:rPr>
                <w:rFonts w:eastAsia="Calibri" w:cs="Calibri"/>
                <w:b w:val="false"/>
                <w:bCs w:val="false"/>
                <w:i w:val="false"/>
                <w:iCs w:val="false"/>
                <w:caps w:val="false"/>
                <w:smallCaps w:val="false"/>
                <w:strike w:val="false"/>
                <w:dstrike w:val="false"/>
                <w:vanish w:val="false"/>
                <w:color w:val="auto"/>
                <w:spacing w:val="0"/>
                <w:position w:val="0"/>
                <w:sz w:val="24"/>
                <w:sz w:val="24"/>
                <w:szCs w:val="24"/>
                <w:u w:val="none"/>
                <w:vertAlign w:val="baseline"/>
                <w:lang w:val="ru-RU" w:eastAsia="en-US" w:bidi="ar-SA"/>
              </w:rPr>
              <w:t>15.</w:t>
            </w:r>
          </w:p>
        </w:tc>
        <w:tc>
          <w:tcPr>
            <w:tcW w:w="5529" w:type="dxa"/>
            <w:tcBorders/>
          </w:tcPr>
          <w:p>
            <w:pPr>
              <w:pStyle w:val="Normal"/>
              <w:keepNext w:val="false"/>
              <w:keepLines w:val="false"/>
              <w:widowControl w:val="false"/>
              <w:shd w:val="clear" w:color="FFFFFF" w:fill="FFFFFF"/>
              <w:spacing w:lineRule="auto" w:line="240" w:before="0" w:after="0"/>
              <w:ind w:hanging="0"/>
              <w:jc w:val="both"/>
              <w:rPr>
                <w:rFonts w:ascii="Calibri" w:hAnsi="Calibri" w:eastAsia="Calibri" w:cs="Calibri"/>
                <w:b w:val="false"/>
                <w:b w:val="false"/>
                <w:bCs w:val="false"/>
                <w:i w:val="false"/>
                <w:i w:val="false"/>
                <w:iCs w:val="false"/>
                <w:caps w:val="false"/>
                <w:smallCaps w:val="false"/>
                <w:strike w:val="false"/>
                <w:dstrike w:val="false"/>
                <w:vanish w:val="false"/>
                <w:color w:val="auto"/>
                <w:spacing w:val="0"/>
                <w:position w:val="0"/>
                <w:sz w:val="22"/>
                <w:sz w:val="22"/>
                <w:szCs w:val="22"/>
                <w:u w:val="none"/>
                <w:vertAlign w:val="baseline"/>
                <w:lang w:val="ru-RU" w:eastAsia="en-US" w:bidi="ar-SA"/>
              </w:rPr>
            </w:pPr>
            <w:r>
              <w:rPr>
                <w:rFonts w:eastAsia="Calibri" w:cs="Calibri"/>
                <w:b w:val="false"/>
                <w:bCs w:val="false"/>
                <w:i w:val="false"/>
                <w:iCs w:val="false"/>
                <w:caps w:val="false"/>
                <w:smallCaps w:val="false"/>
                <w:strike w:val="false"/>
                <w:dstrike w:val="false"/>
                <w:vanish w:val="false"/>
                <w:color w:val="auto"/>
                <w:spacing w:val="0"/>
                <w:position w:val="0"/>
                <w:sz w:val="24"/>
                <w:sz w:val="24"/>
                <w:szCs w:val="24"/>
                <w:u w:val="none"/>
                <w:vertAlign w:val="baseline"/>
                <w:lang w:val="ru-RU" w:eastAsia="en-US" w:bidi="ar-SA"/>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по форме, утвержденной распоряжением Правительства Российской Федерации от 28.12.2016г.  № 2867-р</w:t>
            </w:r>
          </w:p>
        </w:tc>
        <w:tc>
          <w:tcPr>
            <w:tcW w:w="3651" w:type="dxa"/>
            <w:tcBorders/>
          </w:tcPr>
          <w:p>
            <w:pPr>
              <w:pStyle w:val="Normal"/>
              <w:keepNext w:val="false"/>
              <w:keepLines w:val="false"/>
              <w:widowControl w:val="false"/>
              <w:shd w:val="nil" w:color="000000"/>
              <w:spacing w:lineRule="auto" w:line="240" w:beforeAutospacing="0" w:before="0" w:afterAutospacing="0" w:after="0"/>
              <w:ind w:hanging="0"/>
              <w:jc w:val="center"/>
              <w:rPr>
                <w:rFonts w:ascii="Times New Roman" w:hAnsi="Times New Roman"/>
              </w:rPr>
            </w:pPr>
            <w:r>
              <w:rPr/>
            </w:r>
          </w:p>
        </w:tc>
      </w:tr>
      <w:tr>
        <w:trPr>
          <w:trHeight w:val="269" w:hRule="atLeast"/>
        </w:trPr>
        <w:tc>
          <w:tcPr>
            <w:tcW w:w="674" w:type="dxa"/>
            <w:tcBorders/>
          </w:tcPr>
          <w:p>
            <w:pPr>
              <w:pStyle w:val="Normal"/>
              <w:keepNext w:val="false"/>
              <w:keepLines w:val="false"/>
              <w:widowControl w:val="false"/>
              <w:shd w:val="nil" w:color="000000"/>
              <w:spacing w:lineRule="auto" w:line="240" w:beforeAutospacing="0" w:before="0" w:afterAutospacing="0" w:after="0"/>
              <w:ind w:hanging="0"/>
              <w:jc w:val="center"/>
              <w:rPr>
                <w:rFonts w:ascii="Calibri" w:hAnsi="Calibri" w:eastAsia="Calibri" w:cs="Calibri"/>
                <w:b w:val="false"/>
                <w:b w:val="false"/>
                <w:bCs w:val="false"/>
                <w:i w:val="false"/>
                <w:i w:val="false"/>
                <w:iCs w:val="false"/>
                <w:caps w:val="false"/>
                <w:smallCaps w:val="false"/>
                <w:strike w:val="false"/>
                <w:dstrike w:val="false"/>
                <w:vanish w:val="false"/>
                <w:color w:val="auto"/>
                <w:spacing w:val="0"/>
                <w:position w:val="0"/>
                <w:sz w:val="22"/>
                <w:sz w:val="22"/>
                <w:szCs w:val="22"/>
                <w:u w:val="none"/>
                <w:vertAlign w:val="baseline"/>
                <w:lang w:val="ru-RU" w:eastAsia="en-US" w:bidi="ar-SA"/>
              </w:rPr>
            </w:pPr>
            <w:r>
              <w:rPr>
                <w:rFonts w:eastAsia="Calibri" w:cs="Calibri"/>
                <w:b w:val="false"/>
                <w:bCs w:val="false"/>
                <w:i w:val="false"/>
                <w:iCs w:val="false"/>
                <w:caps w:val="false"/>
                <w:smallCaps w:val="false"/>
                <w:strike w:val="false"/>
                <w:dstrike w:val="false"/>
                <w:vanish w:val="false"/>
                <w:color w:val="auto"/>
                <w:spacing w:val="0"/>
                <w:position w:val="0"/>
                <w:sz w:val="24"/>
                <w:sz w:val="24"/>
                <w:szCs w:val="24"/>
                <w:u w:val="none"/>
                <w:vertAlign w:val="baseline"/>
                <w:lang w:val="ru-RU" w:eastAsia="en-US" w:bidi="ar-SA"/>
              </w:rPr>
              <w:t>16.</w:t>
            </w:r>
          </w:p>
        </w:tc>
        <w:tc>
          <w:tcPr>
            <w:tcW w:w="5529" w:type="dxa"/>
            <w:tcBorders/>
          </w:tcPr>
          <w:p>
            <w:pPr>
              <w:pStyle w:val="Normal"/>
              <w:keepNext w:val="false"/>
              <w:keepLines w:val="false"/>
              <w:widowControl w:val="false"/>
              <w:shd w:val="clear" w:color="FFFFFF" w:fill="FFFFFF"/>
              <w:spacing w:lineRule="auto" w:line="240" w:before="0" w:after="0"/>
              <w:ind w:right="113" w:hanging="0"/>
              <w:jc w:val="both"/>
              <w:rPr>
                <w:rFonts w:ascii="Calibri" w:hAnsi="Calibri" w:eastAsia="Calibri" w:cs="Calibri"/>
                <w:b w:val="false"/>
                <w:b w:val="false"/>
                <w:bCs w:val="false"/>
                <w:i w:val="false"/>
                <w:i w:val="false"/>
                <w:iCs w:val="false"/>
                <w:caps w:val="false"/>
                <w:smallCaps w:val="false"/>
                <w:strike w:val="false"/>
                <w:dstrike w:val="false"/>
                <w:vanish w:val="false"/>
                <w:color w:val="auto"/>
                <w:spacing w:val="0"/>
                <w:position w:val="0"/>
                <w:sz w:val="22"/>
                <w:sz w:val="22"/>
                <w:szCs w:val="22"/>
                <w:u w:val="none"/>
                <w:vertAlign w:val="baseline"/>
                <w:lang w:val="ru-RU" w:eastAsia="en-US" w:bidi="ar-SA"/>
              </w:rPr>
            </w:pPr>
            <w:r>
              <w:rPr>
                <w:rFonts w:eastAsia="Calibri" w:cs="Calibri"/>
                <w:b w:val="false"/>
                <w:bCs w:val="false"/>
                <w:i w:val="false"/>
                <w:iCs w:val="false"/>
                <w:caps w:val="false"/>
                <w:smallCaps w:val="false"/>
                <w:strike w:val="false"/>
                <w:dstrike w:val="false"/>
                <w:vanish w:val="false"/>
                <w:color w:val="auto"/>
                <w:spacing w:val="0"/>
                <w:position w:val="0"/>
                <w:sz w:val="24"/>
                <w:sz w:val="24"/>
                <w:szCs w:val="24"/>
                <w:u w:val="none"/>
                <w:vertAlign w:val="baseline"/>
                <w:lang w:val="ru-RU" w:eastAsia="en-US" w:bidi="ar-SA"/>
              </w:rPr>
              <w:t>Справка о наличии (отсутствии) судимости                и (или) факта уголовного преследования либо                    о прекращении уголовного преследования                     по форме, утвержденной приказом Министерства внутренних дел Российской Федерации России                  от 27.09.2019 № 660</w:t>
            </w:r>
          </w:p>
        </w:tc>
        <w:tc>
          <w:tcPr>
            <w:tcW w:w="3651" w:type="dxa"/>
            <w:tcBorders/>
          </w:tcPr>
          <w:p>
            <w:pPr>
              <w:pStyle w:val="Normal"/>
              <w:keepNext w:val="false"/>
              <w:keepLines w:val="false"/>
              <w:widowControl w:val="false"/>
              <w:shd w:val="nil" w:color="000000"/>
              <w:spacing w:lineRule="auto" w:line="240" w:beforeAutospacing="0" w:before="0" w:afterAutospacing="0" w:after="0"/>
              <w:ind w:hanging="0"/>
              <w:jc w:val="center"/>
              <w:rPr>
                <w:rFonts w:ascii="Times New Roman" w:hAnsi="Times New Roman"/>
              </w:rPr>
            </w:pPr>
            <w:r>
              <w:rPr/>
            </w:r>
          </w:p>
        </w:tc>
      </w:tr>
      <w:tr>
        <w:trPr>
          <w:trHeight w:val="269" w:hRule="atLeast"/>
        </w:trPr>
        <w:tc>
          <w:tcPr>
            <w:tcW w:w="674" w:type="dxa"/>
            <w:tcBorders/>
          </w:tcPr>
          <w:p>
            <w:pPr>
              <w:pStyle w:val="Normal"/>
              <w:keepNext w:val="false"/>
              <w:keepLines w:val="false"/>
              <w:widowControl w:val="false"/>
              <w:shd w:val="nil" w:color="000000"/>
              <w:spacing w:lineRule="auto" w:line="240" w:beforeAutospacing="0" w:before="0" w:afterAutospacing="0" w:after="0"/>
              <w:ind w:hanging="0"/>
              <w:jc w:val="center"/>
              <w:rPr>
                <w:rFonts w:ascii="Calibri" w:hAnsi="Calibri" w:eastAsia="Calibri" w:cs="Calibri"/>
                <w:b w:val="false"/>
                <w:b w:val="false"/>
                <w:bCs w:val="false"/>
                <w:i w:val="false"/>
                <w:i w:val="false"/>
                <w:iCs w:val="false"/>
                <w:caps w:val="false"/>
                <w:smallCaps w:val="false"/>
                <w:strike w:val="false"/>
                <w:dstrike w:val="false"/>
                <w:vanish w:val="false"/>
                <w:color w:val="auto"/>
                <w:spacing w:val="0"/>
                <w:position w:val="0"/>
                <w:sz w:val="22"/>
                <w:sz w:val="22"/>
                <w:szCs w:val="22"/>
                <w:u w:val="none"/>
                <w:vertAlign w:val="baseline"/>
                <w:lang w:val="ru-RU" w:eastAsia="en-US" w:bidi="ar-SA"/>
              </w:rPr>
            </w:pPr>
            <w:r>
              <w:rPr>
                <w:rFonts w:eastAsia="Calibri" w:cs="Calibri"/>
                <w:b w:val="false"/>
                <w:bCs w:val="false"/>
                <w:i w:val="false"/>
                <w:iCs w:val="false"/>
                <w:caps w:val="false"/>
                <w:smallCaps w:val="false"/>
                <w:strike w:val="false"/>
                <w:dstrike w:val="false"/>
                <w:vanish w:val="false"/>
                <w:color w:val="auto"/>
                <w:spacing w:val="0"/>
                <w:position w:val="0"/>
                <w:sz w:val="24"/>
                <w:sz w:val="24"/>
                <w:szCs w:val="24"/>
                <w:u w:val="none"/>
                <w:vertAlign w:val="baseline"/>
                <w:lang w:val="ru-RU" w:eastAsia="en-US" w:bidi="ar-SA"/>
              </w:rPr>
              <w:t>17.</w:t>
            </w:r>
          </w:p>
        </w:tc>
        <w:tc>
          <w:tcPr>
            <w:tcW w:w="5529" w:type="dxa"/>
            <w:tcBorders/>
          </w:tcPr>
          <w:p>
            <w:pPr>
              <w:pStyle w:val="Normal"/>
              <w:keepNext w:val="false"/>
              <w:keepLines w:val="false"/>
              <w:widowControl w:val="false"/>
              <w:shd w:val="clear" w:color="FFFFFF" w:fill="FFFFFF"/>
              <w:spacing w:lineRule="auto" w:line="240" w:before="0" w:after="0"/>
              <w:ind w:right="113" w:hanging="0"/>
              <w:jc w:val="both"/>
              <w:rPr>
                <w:rFonts w:ascii="Times New Roman" w:hAnsi="Times New Roman"/>
              </w:rPr>
            </w:pPr>
            <w:r>
              <w:rPr>
                <w:rFonts w:eastAsia="Calibri" w:cs="Calibri"/>
                <w:b w:val="false"/>
                <w:bCs w:val="false"/>
                <w:i w:val="false"/>
                <w:iCs w:val="false"/>
                <w:caps w:val="false"/>
                <w:smallCaps w:val="false"/>
                <w:strike w:val="false"/>
                <w:dstrike w:val="false"/>
                <w:vanish w:val="false"/>
                <w:color w:val="auto"/>
                <w:spacing w:val="0"/>
                <w:position w:val="0"/>
                <w:sz w:val="24"/>
                <w:sz w:val="24"/>
                <w:szCs w:val="24"/>
                <w:u w:val="none"/>
                <w:vertAlign w:val="baseline"/>
                <w:lang w:val="ru-RU" w:eastAsia="en-US" w:bidi="ar-SA"/>
              </w:rPr>
              <w:t>Согласие на обработку персональных данных                     по установленной форме</w:t>
            </w:r>
          </w:p>
        </w:tc>
        <w:tc>
          <w:tcPr>
            <w:tcW w:w="3651" w:type="dxa"/>
            <w:tcBorders/>
          </w:tcPr>
          <w:p>
            <w:pPr>
              <w:pStyle w:val="Normal"/>
              <w:keepNext w:val="false"/>
              <w:keepLines w:val="false"/>
              <w:widowControl w:val="false"/>
              <w:shd w:val="nil" w:color="000000"/>
              <w:spacing w:lineRule="auto" w:line="240" w:beforeAutospacing="0" w:before="0" w:afterAutospacing="0" w:after="0"/>
              <w:ind w:hanging="0"/>
              <w:jc w:val="center"/>
              <w:rPr>
                <w:rFonts w:ascii="Times New Roman" w:hAnsi="Times New Roman"/>
              </w:rPr>
            </w:pPr>
            <w:r>
              <w:rPr/>
            </w:r>
          </w:p>
        </w:tc>
      </w:tr>
      <w:tr>
        <w:trPr>
          <w:trHeight w:val="269" w:hRule="atLeast"/>
        </w:trPr>
        <w:tc>
          <w:tcPr>
            <w:tcW w:w="674" w:type="dxa"/>
            <w:tcBorders/>
          </w:tcPr>
          <w:p>
            <w:pPr>
              <w:pStyle w:val="Normal"/>
              <w:keepNext w:val="false"/>
              <w:keepLines w:val="false"/>
              <w:widowControl w:val="false"/>
              <w:shd w:val="nil" w:color="000000"/>
              <w:spacing w:lineRule="auto" w:line="240" w:beforeAutospacing="0" w:before="0" w:afterAutospacing="0" w:after="0"/>
              <w:ind w:hanging="0"/>
              <w:jc w:val="center"/>
              <w:rPr>
                <w:rFonts w:ascii="Calibri" w:hAnsi="Calibri" w:eastAsia="Calibri" w:cs="Calibri"/>
                <w:b w:val="false"/>
                <w:b w:val="false"/>
                <w:bCs w:val="false"/>
                <w:i w:val="false"/>
                <w:i w:val="false"/>
                <w:iCs w:val="false"/>
                <w:caps w:val="false"/>
                <w:smallCaps w:val="false"/>
                <w:strike w:val="false"/>
                <w:dstrike w:val="false"/>
                <w:vanish w:val="false"/>
                <w:color w:val="auto"/>
                <w:spacing w:val="0"/>
                <w:position w:val="0"/>
                <w:sz w:val="22"/>
                <w:sz w:val="22"/>
                <w:szCs w:val="22"/>
                <w:u w:val="none"/>
                <w:vertAlign w:val="baseline"/>
                <w:lang w:val="ru-RU" w:eastAsia="en-US" w:bidi="ar-SA"/>
              </w:rPr>
            </w:pPr>
            <w:r>
              <w:rPr>
                <w:rFonts w:eastAsia="Calibri" w:cs="Calibri"/>
                <w:b w:val="false"/>
                <w:bCs w:val="false"/>
                <w:i w:val="false"/>
                <w:iCs w:val="false"/>
                <w:caps w:val="false"/>
                <w:smallCaps w:val="false"/>
                <w:strike w:val="false"/>
                <w:dstrike w:val="false"/>
                <w:vanish w:val="false"/>
                <w:color w:val="auto"/>
                <w:spacing w:val="0"/>
                <w:position w:val="0"/>
                <w:sz w:val="24"/>
                <w:sz w:val="24"/>
                <w:szCs w:val="24"/>
                <w:u w:val="none"/>
                <w:vertAlign w:val="baseline"/>
                <w:lang w:val="ru-RU" w:eastAsia="en-US" w:bidi="ar-SA"/>
              </w:rPr>
              <w:t>18.</w:t>
            </w:r>
          </w:p>
        </w:tc>
        <w:tc>
          <w:tcPr>
            <w:tcW w:w="5529" w:type="dxa"/>
            <w:tcBorders/>
          </w:tcPr>
          <w:p>
            <w:pPr>
              <w:pStyle w:val="Normal"/>
              <w:keepNext w:val="false"/>
              <w:keepLines w:val="false"/>
              <w:widowControl w:val="false"/>
              <w:shd w:val="clear" w:color="FFFFFF" w:fill="FFFFFF"/>
              <w:spacing w:lineRule="auto" w:line="240" w:before="0" w:after="0"/>
              <w:ind w:right="113" w:hanging="0"/>
              <w:jc w:val="both"/>
              <w:rPr>
                <w:rFonts w:ascii="Calibri" w:hAnsi="Calibri" w:eastAsia="Calibri" w:cs="Calibri"/>
                <w:b w:val="false"/>
                <w:b w:val="false"/>
                <w:bCs w:val="false"/>
                <w:i w:val="false"/>
                <w:i w:val="false"/>
                <w:iCs w:val="false"/>
                <w:caps w:val="false"/>
                <w:smallCaps w:val="false"/>
                <w:strike w:val="false"/>
                <w:dstrike w:val="false"/>
                <w:vanish w:val="false"/>
                <w:color w:val="auto"/>
                <w:spacing w:val="0"/>
                <w:position w:val="0"/>
                <w:sz w:val="22"/>
                <w:sz w:val="22"/>
                <w:szCs w:val="22"/>
                <w:u w:val="none"/>
                <w:vertAlign w:val="baseline"/>
                <w:lang w:val="ru-RU" w:eastAsia="en-US" w:bidi="ar-SA"/>
              </w:rPr>
            </w:pPr>
            <w:r>
              <w:rPr>
                <w:rFonts w:eastAsia="Calibri" w:cs="Calibri"/>
                <w:b w:val="false"/>
                <w:bCs w:val="false"/>
                <w:i w:val="false"/>
                <w:iCs w:val="false"/>
                <w:caps w:val="false"/>
                <w:smallCaps w:val="false"/>
                <w:strike w:val="false"/>
                <w:dstrike w:val="false"/>
                <w:vanish w:val="false"/>
                <w:color w:val="auto"/>
                <w:spacing w:val="0"/>
                <w:position w:val="0"/>
                <w:sz w:val="24"/>
                <w:sz w:val="24"/>
                <w:szCs w:val="24"/>
                <w:u w:val="none"/>
                <w:vertAlign w:val="baseline"/>
                <w:lang w:val="ru-RU" w:eastAsia="en-US" w:bidi="ar-SA"/>
              </w:rPr>
              <w:t>Программа социально-экономического развития Ровеньского  района</w:t>
            </w:r>
          </w:p>
        </w:tc>
        <w:tc>
          <w:tcPr>
            <w:tcW w:w="3651" w:type="dxa"/>
            <w:tcBorders/>
          </w:tcPr>
          <w:p>
            <w:pPr>
              <w:pStyle w:val="Normal"/>
              <w:keepNext w:val="false"/>
              <w:keepLines w:val="false"/>
              <w:widowControl w:val="false"/>
              <w:shd w:val="nil" w:color="000000"/>
              <w:spacing w:lineRule="auto" w:line="240" w:beforeAutospacing="0" w:before="0" w:afterAutospacing="0" w:after="0"/>
              <w:ind w:hanging="0"/>
              <w:jc w:val="center"/>
              <w:rPr>
                <w:rFonts w:ascii="Times New Roman" w:hAnsi="Times New Roman"/>
              </w:rPr>
            </w:pPr>
            <w:r>
              <w:rPr/>
            </w:r>
          </w:p>
        </w:tc>
      </w:tr>
      <w:tr>
        <w:trPr>
          <w:trHeight w:val="269" w:hRule="atLeast"/>
        </w:trPr>
        <w:tc>
          <w:tcPr>
            <w:tcW w:w="674" w:type="dxa"/>
            <w:tcBorders/>
          </w:tcPr>
          <w:p>
            <w:pPr>
              <w:pStyle w:val="Normal"/>
              <w:keepNext w:val="false"/>
              <w:keepLines w:val="false"/>
              <w:widowControl w:val="false"/>
              <w:shd w:val="nil" w:color="000000"/>
              <w:spacing w:lineRule="auto" w:line="240" w:beforeAutospacing="0" w:before="0" w:afterAutospacing="0" w:after="0"/>
              <w:ind w:hanging="0"/>
              <w:jc w:val="center"/>
              <w:rPr>
                <w:rFonts w:ascii="Calibri" w:hAnsi="Calibri" w:eastAsia="Calibri" w:cs="Calibri"/>
                <w:b w:val="false"/>
                <w:b w:val="false"/>
                <w:bCs w:val="false"/>
                <w:i w:val="false"/>
                <w:i w:val="false"/>
                <w:iCs w:val="false"/>
                <w:caps w:val="false"/>
                <w:smallCaps w:val="false"/>
                <w:strike w:val="false"/>
                <w:dstrike w:val="false"/>
                <w:vanish w:val="false"/>
                <w:color w:val="auto"/>
                <w:spacing w:val="0"/>
                <w:position w:val="0"/>
                <w:sz w:val="22"/>
                <w:sz w:val="22"/>
                <w:szCs w:val="22"/>
                <w:u w:val="none"/>
                <w:vertAlign w:val="baseline"/>
                <w:lang w:val="ru-RU" w:eastAsia="en-US" w:bidi="ar-SA"/>
              </w:rPr>
            </w:pPr>
            <w:r>
              <w:rPr>
                <w:rFonts w:eastAsia="Calibri" w:cs="Calibri"/>
                <w:b w:val="false"/>
                <w:bCs w:val="false"/>
                <w:i w:val="false"/>
                <w:iCs w:val="false"/>
                <w:caps w:val="false"/>
                <w:smallCaps w:val="false"/>
                <w:strike w:val="false"/>
                <w:dstrike w:val="false"/>
                <w:vanish w:val="false"/>
                <w:color w:val="auto"/>
                <w:spacing w:val="0"/>
                <w:position w:val="0"/>
                <w:sz w:val="24"/>
                <w:sz w:val="24"/>
                <w:szCs w:val="24"/>
                <w:u w:val="none"/>
                <w:vertAlign w:val="baseline"/>
                <w:lang w:val="ru-RU" w:eastAsia="en-US" w:bidi="ar-SA"/>
              </w:rPr>
              <w:t>19.</w:t>
            </w:r>
          </w:p>
        </w:tc>
        <w:tc>
          <w:tcPr>
            <w:tcW w:w="5529" w:type="dxa"/>
            <w:tcBorders/>
          </w:tcPr>
          <w:p>
            <w:pPr>
              <w:pStyle w:val="Normal"/>
              <w:keepNext w:val="false"/>
              <w:keepLines w:val="false"/>
              <w:widowControl w:val="false"/>
              <w:shd w:val="clear" w:color="FFFFFF" w:fill="FFFFFF"/>
              <w:tabs>
                <w:tab w:val="clear" w:pos="708"/>
                <w:tab w:val="left" w:pos="4986" w:leader="none"/>
              </w:tabs>
              <w:spacing w:lineRule="auto" w:line="240" w:before="0" w:after="0"/>
              <w:ind w:right="113" w:hanging="0"/>
              <w:jc w:val="both"/>
              <w:rPr>
                <w:rFonts w:ascii="Times New Roman" w:hAnsi="Times New Roman"/>
              </w:rPr>
            </w:pPr>
            <w:r>
              <w:rPr>
                <w:rFonts w:eastAsia="Calibri" w:cs="Calibri"/>
                <w:b w:val="false"/>
                <w:bCs w:val="false"/>
                <w:i w:val="false"/>
                <w:iCs w:val="false"/>
                <w:caps w:val="false"/>
                <w:smallCaps w:val="false"/>
                <w:strike w:val="false"/>
                <w:dstrike w:val="false"/>
                <w:vanish w:val="false"/>
                <w:color w:val="auto"/>
                <w:spacing w:val="0"/>
                <w:position w:val="0"/>
                <w:sz w:val="24"/>
                <w:sz w:val="24"/>
                <w:szCs w:val="24"/>
                <w:u w:val="none"/>
                <w:vertAlign w:val="baseline"/>
                <w:lang w:val="ru-RU" w:eastAsia="en-US" w:bidi="ar-SA"/>
              </w:rPr>
              <w:t xml:space="preserve">Проект </w:t>
            </w:r>
            <w:r>
              <w:rPr>
                <w:rFonts w:eastAsia="Times New Roman" w:cs="Times New Roman"/>
                <w:b w:val="false"/>
                <w:bCs w:val="false"/>
                <w:i w:val="false"/>
                <w:iCs w:val="false"/>
                <w:caps w:val="false"/>
                <w:smallCaps w:val="false"/>
                <w:strike w:val="false"/>
                <w:dstrike w:val="false"/>
                <w:vanish w:val="false"/>
                <w:color w:val="auto"/>
                <w:spacing w:val="0"/>
                <w:position w:val="0"/>
                <w:sz w:val="24"/>
                <w:sz w:val="24"/>
                <w:szCs w:val="24"/>
                <w:u w:val="none"/>
                <w:vertAlign w:val="baseline"/>
                <w:lang w:val="ru-RU" w:eastAsia="ru-RU" w:bidi="ar-SA"/>
              </w:rPr>
              <w:t>структуры администрации Ровеньского  района с указанием основных направлений деятельности и ее структурных подразделений</w:t>
            </w:r>
          </w:p>
          <w:p>
            <w:pPr>
              <w:pStyle w:val="Normal"/>
              <w:keepNext w:val="false"/>
              <w:keepLines w:val="false"/>
              <w:widowControl w:val="false"/>
              <w:shd w:val="clear" w:color="FFFFFF" w:fill="FFFFFF"/>
              <w:tabs>
                <w:tab w:val="clear" w:pos="708"/>
                <w:tab w:val="left" w:pos="4986" w:leader="none"/>
              </w:tabs>
              <w:spacing w:lineRule="auto" w:line="240" w:before="0" w:after="0"/>
              <w:ind w:right="113" w:hanging="0"/>
              <w:jc w:val="both"/>
              <w:rPr>
                <w:rFonts w:ascii="Calibri" w:hAnsi="Calibri" w:eastAsia="Calibri" w:cs="Calibri"/>
                <w:b w:val="false"/>
                <w:b w:val="false"/>
                <w:bCs w:val="false"/>
                <w:i w:val="false"/>
                <w:i w:val="false"/>
                <w:iCs w:val="false"/>
                <w:caps w:val="false"/>
                <w:smallCaps w:val="false"/>
                <w:strike w:val="false"/>
                <w:dstrike w:val="false"/>
                <w:vanish w:val="false"/>
                <w:color w:val="auto"/>
                <w:spacing w:val="0"/>
                <w:position w:val="0"/>
                <w:sz w:val="22"/>
                <w:sz w:val="22"/>
                <w:szCs w:val="22"/>
                <w:u w:val="none"/>
                <w:vertAlign w:val="baseline"/>
                <w:lang w:val="ru-RU" w:eastAsia="en-US" w:bidi="ar-SA"/>
              </w:rPr>
            </w:pPr>
            <w:r>
              <w:rPr>
                <w:rFonts w:eastAsia="Calibri" w:cs="Calibri" w:ascii="Calibri" w:hAnsi="Calibri"/>
                <w:b w:val="false"/>
                <w:bCs w:val="false"/>
                <w:i w:val="false"/>
                <w:iCs w:val="false"/>
                <w:caps w:val="false"/>
                <w:smallCaps w:val="false"/>
                <w:strike w:val="false"/>
                <w:dstrike w:val="false"/>
                <w:vanish w:val="false"/>
                <w:color w:val="auto"/>
                <w:spacing w:val="0"/>
                <w:position w:val="0"/>
                <w:sz w:val="22"/>
                <w:sz w:val="22"/>
                <w:szCs w:val="22"/>
                <w:u w:val="none"/>
                <w:vertAlign w:val="baseline"/>
                <w:lang w:val="ru-RU" w:eastAsia="en-US" w:bidi="ar-SA"/>
              </w:rPr>
            </w:r>
          </w:p>
        </w:tc>
        <w:tc>
          <w:tcPr>
            <w:tcW w:w="3651" w:type="dxa"/>
            <w:tcBorders/>
          </w:tcPr>
          <w:p>
            <w:pPr>
              <w:pStyle w:val="Normal"/>
              <w:keepNext w:val="false"/>
              <w:keepLines w:val="false"/>
              <w:widowControl w:val="false"/>
              <w:shd w:val="nil" w:color="000000"/>
              <w:spacing w:lineRule="auto" w:line="240" w:beforeAutospacing="0" w:before="0" w:afterAutospacing="0" w:after="0"/>
              <w:ind w:hanging="0"/>
              <w:jc w:val="center"/>
              <w:rPr>
                <w:rFonts w:ascii="Times New Roman" w:hAnsi="Times New Roman"/>
              </w:rPr>
            </w:pPr>
            <w:r>
              <w:rPr/>
            </w:r>
          </w:p>
        </w:tc>
      </w:tr>
      <w:tr>
        <w:trPr>
          <w:trHeight w:val="269" w:hRule="atLeast"/>
        </w:trPr>
        <w:tc>
          <w:tcPr>
            <w:tcW w:w="674" w:type="dxa"/>
            <w:tcBorders/>
          </w:tcPr>
          <w:p>
            <w:pPr>
              <w:pStyle w:val="Normal"/>
              <w:keepNext w:val="false"/>
              <w:keepLines w:val="false"/>
              <w:widowControl w:val="false"/>
              <w:shd w:val="nil" w:color="000000"/>
              <w:spacing w:lineRule="auto" w:line="240" w:beforeAutospacing="0" w:before="0" w:afterAutospacing="0" w:after="0"/>
              <w:ind w:hanging="0"/>
              <w:jc w:val="center"/>
              <w:rPr>
                <w:rFonts w:ascii="Calibri" w:hAnsi="Calibri" w:eastAsia="Calibri" w:cs="Calibri"/>
                <w:b w:val="false"/>
                <w:b w:val="false"/>
                <w:bCs w:val="false"/>
                <w:i w:val="false"/>
                <w:i w:val="false"/>
                <w:iCs w:val="false"/>
                <w:caps w:val="false"/>
                <w:smallCaps w:val="false"/>
                <w:strike w:val="false"/>
                <w:dstrike w:val="false"/>
                <w:vanish w:val="false"/>
                <w:color w:val="auto"/>
                <w:spacing w:val="0"/>
                <w:position w:val="0"/>
                <w:sz w:val="22"/>
                <w:sz w:val="22"/>
                <w:szCs w:val="22"/>
                <w:u w:val="none"/>
                <w:vertAlign w:val="baseline"/>
                <w:lang w:val="ru-RU" w:eastAsia="en-US" w:bidi="ar-SA"/>
              </w:rPr>
            </w:pPr>
            <w:r>
              <w:rPr>
                <w:rFonts w:eastAsia="Calibri" w:cs="Calibri"/>
                <w:b w:val="false"/>
                <w:bCs w:val="false"/>
                <w:i w:val="false"/>
                <w:iCs w:val="false"/>
                <w:caps w:val="false"/>
                <w:smallCaps w:val="false"/>
                <w:strike w:val="false"/>
                <w:dstrike w:val="false"/>
                <w:vanish w:val="false"/>
                <w:color w:val="auto"/>
                <w:spacing w:val="0"/>
                <w:position w:val="0"/>
                <w:sz w:val="24"/>
                <w:sz w:val="24"/>
                <w:szCs w:val="24"/>
                <w:u w:val="none"/>
                <w:vertAlign w:val="baseline"/>
                <w:lang w:val="ru-RU" w:eastAsia="en-US" w:bidi="ar-SA"/>
              </w:rPr>
              <w:t>20.</w:t>
            </w:r>
          </w:p>
        </w:tc>
        <w:tc>
          <w:tcPr>
            <w:tcW w:w="5529" w:type="dxa"/>
            <w:tcBorders/>
          </w:tcPr>
          <w:p>
            <w:pPr>
              <w:pStyle w:val="Normal"/>
              <w:keepNext w:val="false"/>
              <w:keepLines w:val="false"/>
              <w:widowControl w:val="false"/>
              <w:shd w:val="clear" w:color="FFFFFF" w:fill="FFFFFF"/>
              <w:tabs>
                <w:tab w:val="clear" w:pos="708"/>
                <w:tab w:val="left" w:pos="4986" w:leader="none"/>
              </w:tabs>
              <w:spacing w:lineRule="auto" w:line="240" w:before="0" w:after="0"/>
              <w:ind w:right="113" w:hanging="0"/>
              <w:jc w:val="both"/>
              <w:rPr>
                <w:rFonts w:ascii="Calibri" w:hAnsi="Calibri" w:eastAsia="Calibri" w:cs="Calibri"/>
                <w:b w:val="false"/>
                <w:b w:val="false"/>
                <w:bCs w:val="false"/>
                <w:i w:val="false"/>
                <w:i w:val="false"/>
                <w:iCs w:val="false"/>
                <w:caps w:val="false"/>
                <w:smallCaps w:val="false"/>
                <w:strike w:val="false"/>
                <w:dstrike w:val="false"/>
                <w:vanish w:val="false"/>
                <w:color w:val="auto"/>
                <w:spacing w:val="0"/>
                <w:position w:val="0"/>
                <w:sz w:val="22"/>
                <w:sz w:val="22"/>
                <w:szCs w:val="22"/>
                <w:u w:val="none"/>
                <w:vertAlign w:val="baseline"/>
                <w:lang w:val="ru-RU" w:eastAsia="en-US" w:bidi="ar-SA"/>
              </w:rPr>
            </w:pPr>
            <w:r>
              <w:rPr>
                <w:rFonts w:eastAsia="Calibri" w:cs="Calibri"/>
                <w:b w:val="false"/>
                <w:bCs w:val="false"/>
                <w:i w:val="false"/>
                <w:iCs w:val="false"/>
                <w:caps w:val="false"/>
                <w:smallCaps w:val="false"/>
                <w:strike w:val="false"/>
                <w:dstrike w:val="false"/>
                <w:vanish w:val="false"/>
                <w:color w:val="auto"/>
                <w:spacing w:val="0"/>
                <w:position w:val="0"/>
                <w:sz w:val="24"/>
                <w:sz w:val="24"/>
                <w:szCs w:val="24"/>
                <w:u w:val="none"/>
                <w:vertAlign w:val="baseline"/>
                <w:lang w:val="ru-RU" w:eastAsia="en-US" w:bidi="ar-SA"/>
              </w:rPr>
              <w:t>Контактные данные (адрес, адрес электронной почты, номер телефона).</w:t>
            </w:r>
          </w:p>
        </w:tc>
        <w:tc>
          <w:tcPr>
            <w:tcW w:w="3651" w:type="dxa"/>
            <w:tcBorders/>
          </w:tcPr>
          <w:p>
            <w:pPr>
              <w:pStyle w:val="Normal"/>
              <w:keepNext w:val="false"/>
              <w:keepLines w:val="false"/>
              <w:widowControl w:val="false"/>
              <w:shd w:val="nil" w:color="000000"/>
              <w:spacing w:lineRule="auto" w:line="240" w:beforeAutospacing="0" w:before="0" w:afterAutospacing="0" w:after="0"/>
              <w:ind w:hanging="0"/>
              <w:jc w:val="center"/>
              <w:rPr>
                <w:rFonts w:ascii="Times New Roman" w:hAnsi="Times New Roman"/>
              </w:rPr>
            </w:pPr>
            <w:r>
              <w:rPr/>
            </w:r>
          </w:p>
        </w:tc>
      </w:tr>
      <w:tr>
        <w:trPr>
          <w:trHeight w:val="269" w:hRule="atLeast"/>
        </w:trPr>
        <w:tc>
          <w:tcPr>
            <w:tcW w:w="674" w:type="dxa"/>
            <w:tcBorders/>
          </w:tcPr>
          <w:p>
            <w:pPr>
              <w:pStyle w:val="Normal"/>
              <w:keepNext w:val="false"/>
              <w:keepLines w:val="false"/>
              <w:widowControl w:val="false"/>
              <w:shd w:val="nil" w:color="000000"/>
              <w:spacing w:lineRule="auto" w:line="240" w:beforeAutospacing="0" w:before="0" w:afterAutospacing="0" w:after="0"/>
              <w:ind w:hanging="0"/>
              <w:jc w:val="center"/>
              <w:rPr>
                <w:rFonts w:ascii="Calibri" w:hAnsi="Calibri" w:eastAsia="Calibri" w:cs="Calibri"/>
                <w:b w:val="false"/>
                <w:b w:val="false"/>
                <w:bCs w:val="false"/>
                <w:i w:val="false"/>
                <w:i w:val="false"/>
                <w:iCs w:val="false"/>
                <w:caps w:val="false"/>
                <w:smallCaps w:val="false"/>
                <w:strike w:val="false"/>
                <w:dstrike w:val="false"/>
                <w:vanish w:val="false"/>
                <w:color w:val="auto"/>
                <w:spacing w:val="0"/>
                <w:position w:val="0"/>
                <w:sz w:val="22"/>
                <w:sz w:val="22"/>
                <w:szCs w:val="22"/>
                <w:u w:val="none"/>
                <w:vertAlign w:val="baseline"/>
                <w:lang w:val="ru-RU" w:eastAsia="en-US" w:bidi="ar-SA"/>
              </w:rPr>
            </w:pPr>
            <w:r>
              <w:rPr>
                <w:rFonts w:eastAsia="Calibri" w:cs="Calibri"/>
                <w:b w:val="false"/>
                <w:bCs w:val="false"/>
                <w:i w:val="false"/>
                <w:iCs w:val="false"/>
                <w:caps w:val="false"/>
                <w:smallCaps w:val="false"/>
                <w:strike w:val="false"/>
                <w:dstrike w:val="false"/>
                <w:vanish w:val="false"/>
                <w:color w:val="auto"/>
                <w:spacing w:val="0"/>
                <w:position w:val="0"/>
                <w:sz w:val="24"/>
                <w:sz w:val="24"/>
                <w:szCs w:val="24"/>
                <w:u w:val="none"/>
                <w:vertAlign w:val="baseline"/>
                <w:lang w:val="ru-RU" w:eastAsia="en-US" w:bidi="ar-SA"/>
              </w:rPr>
              <w:t>21.</w:t>
            </w:r>
          </w:p>
        </w:tc>
        <w:tc>
          <w:tcPr>
            <w:tcW w:w="5529" w:type="dxa"/>
            <w:tcBorders/>
          </w:tcPr>
          <w:p>
            <w:pPr>
              <w:pStyle w:val="Normal"/>
              <w:keepNext w:val="false"/>
              <w:keepLines w:val="false"/>
              <w:widowControl w:val="false"/>
              <w:shd w:val="clear" w:color="FFFFFF" w:fill="FFFFFF"/>
              <w:spacing w:lineRule="auto" w:line="240" w:before="0" w:after="0"/>
              <w:ind w:hanging="0"/>
              <w:jc w:val="both"/>
              <w:rPr>
                <w:rFonts w:ascii="Calibri" w:hAnsi="Calibri" w:eastAsia="Calibri" w:cs="Calibri"/>
                <w:b w:val="false"/>
                <w:b w:val="false"/>
                <w:bCs w:val="false"/>
                <w:i w:val="false"/>
                <w:i w:val="false"/>
                <w:iCs w:val="false"/>
                <w:caps w:val="false"/>
                <w:smallCaps w:val="false"/>
                <w:strike w:val="false"/>
                <w:dstrike w:val="false"/>
                <w:vanish w:val="false"/>
                <w:color w:val="auto"/>
                <w:spacing w:val="0"/>
                <w:position w:val="0"/>
                <w:sz w:val="22"/>
                <w:sz w:val="22"/>
                <w:szCs w:val="22"/>
                <w:u w:val="none"/>
                <w:vertAlign w:val="baseline"/>
                <w:lang w:val="ru-RU" w:eastAsia="en-US" w:bidi="ar-SA"/>
              </w:rPr>
            </w:pPr>
            <w:r>
              <w:rPr>
                <w:rFonts w:eastAsia="Calibri" w:cs="Calibri"/>
                <w:b w:val="false"/>
                <w:bCs w:val="false"/>
                <w:i w:val="false"/>
                <w:iCs w:val="false"/>
                <w:caps w:val="false"/>
                <w:smallCaps w:val="false"/>
                <w:strike w:val="false"/>
                <w:dstrike w:val="false"/>
                <w:vanish w:val="false"/>
                <w:color w:val="auto"/>
                <w:spacing w:val="0"/>
                <w:position w:val="0"/>
                <w:sz w:val="24"/>
                <w:sz w:val="24"/>
                <w:szCs w:val="24"/>
                <w:u w:val="none"/>
                <w:vertAlign w:val="baseline"/>
                <w:lang w:val="ru-RU" w:eastAsia="en-US" w:bidi="ar-SA"/>
              </w:rPr>
              <w:t>Фотографии (3х4, 4 шт.)</w:t>
            </w:r>
          </w:p>
        </w:tc>
        <w:tc>
          <w:tcPr>
            <w:tcW w:w="3651" w:type="dxa"/>
            <w:tcBorders/>
          </w:tcPr>
          <w:p>
            <w:pPr>
              <w:pStyle w:val="Normal"/>
              <w:keepNext w:val="false"/>
              <w:keepLines w:val="false"/>
              <w:widowControl w:val="false"/>
              <w:shd w:val="nil" w:color="000000"/>
              <w:spacing w:lineRule="auto" w:line="240" w:beforeAutospacing="0" w:before="0" w:afterAutospacing="0" w:after="0"/>
              <w:ind w:hanging="0"/>
              <w:jc w:val="center"/>
              <w:rPr>
                <w:rFonts w:ascii="Times New Roman" w:hAnsi="Times New Roman"/>
              </w:rPr>
            </w:pPr>
            <w:r>
              <w:rPr/>
            </w:r>
          </w:p>
        </w:tc>
      </w:tr>
      <w:tr>
        <w:trPr>
          <w:trHeight w:val="269" w:hRule="atLeast"/>
        </w:trPr>
        <w:tc>
          <w:tcPr>
            <w:tcW w:w="674" w:type="dxa"/>
            <w:tcBorders/>
          </w:tcPr>
          <w:p>
            <w:pPr>
              <w:pStyle w:val="Normal"/>
              <w:keepNext w:val="false"/>
              <w:keepLines w:val="false"/>
              <w:widowControl w:val="false"/>
              <w:shd w:val="nil" w:color="000000"/>
              <w:spacing w:lineRule="auto" w:line="240" w:beforeAutospacing="0" w:before="0" w:afterAutospacing="0" w:after="0"/>
              <w:ind w:hanging="0"/>
              <w:jc w:val="center"/>
              <w:rPr>
                <w:color w:val="FF0000"/>
              </w:rPr>
            </w:pPr>
            <w:r>
              <w:rPr>
                <w:rFonts w:eastAsia="Calibri" w:cs="Calibri"/>
                <w:b w:val="false"/>
                <w:bCs w:val="false"/>
                <w:i w:val="false"/>
                <w:iCs w:val="false"/>
                <w:caps w:val="false"/>
                <w:smallCaps w:val="false"/>
                <w:strike w:val="false"/>
                <w:dstrike w:val="false"/>
                <w:vanish w:val="false"/>
                <w:color w:val="FF0000"/>
                <w:spacing w:val="0"/>
                <w:position w:val="0"/>
                <w:sz w:val="24"/>
                <w:sz w:val="24"/>
                <w:szCs w:val="24"/>
                <w:u w:val="none"/>
                <w:vertAlign w:val="baseline"/>
                <w:lang w:val="ru-RU" w:eastAsia="en-US" w:bidi="ar-SA"/>
              </w:rPr>
              <w:t>...</w:t>
            </w:r>
          </w:p>
        </w:tc>
        <w:tc>
          <w:tcPr>
            <w:tcW w:w="5529" w:type="dxa"/>
            <w:tcBorders/>
          </w:tcPr>
          <w:p>
            <w:pPr>
              <w:pStyle w:val="Normal"/>
              <w:keepNext w:val="false"/>
              <w:keepLines w:val="false"/>
              <w:widowControl w:val="false"/>
              <w:shd w:val="clear" w:color="FFFFFF" w:fill="FFFFFF"/>
              <w:spacing w:lineRule="auto" w:line="240" w:before="0" w:after="0"/>
              <w:ind w:hanging="0"/>
              <w:jc w:val="both"/>
              <w:rPr>
                <w:rFonts w:ascii="Times New Roman" w:hAnsi="Times New Roman"/>
                <w:color w:val="FF0000"/>
              </w:rPr>
            </w:pPr>
            <w:r>
              <w:rPr>
                <w:color w:val="FF0000"/>
              </w:rPr>
            </w:r>
          </w:p>
        </w:tc>
        <w:tc>
          <w:tcPr>
            <w:tcW w:w="3651" w:type="dxa"/>
            <w:tcBorders/>
          </w:tcPr>
          <w:p>
            <w:pPr>
              <w:pStyle w:val="Normal"/>
              <w:keepNext w:val="false"/>
              <w:keepLines w:val="false"/>
              <w:widowControl w:val="false"/>
              <w:shd w:val="nil" w:color="000000"/>
              <w:spacing w:lineRule="auto" w:line="240" w:beforeAutospacing="0" w:before="0" w:afterAutospacing="0" w:after="0"/>
              <w:ind w:hanging="0"/>
              <w:jc w:val="center"/>
              <w:rPr>
                <w:rFonts w:ascii="Times New Roman" w:hAnsi="Times New Roman"/>
                <w:color w:val="000000"/>
              </w:rPr>
            </w:pPr>
            <w:r>
              <w:rPr>
                <w:color w:val="000000"/>
              </w:rPr>
            </w:r>
          </w:p>
        </w:tc>
      </w:tr>
    </w:tbl>
    <w:p>
      <w:pPr>
        <w:pStyle w:val="Normal"/>
        <w:spacing w:before="0" w:after="0"/>
        <w:jc w:val="both"/>
        <w:rPr>
          <w:rFonts w:ascii="Times New Roman" w:hAnsi="Times New Roman" w:eastAsia="Times New Roman" w:cs="Times New Roman"/>
          <w:color w:val="FF0000"/>
        </w:rPr>
      </w:pPr>
      <w:r>
        <w:rPr>
          <w:rFonts w:eastAsia="Times New Roman" w:cs="Times New Roman"/>
          <w:color w:val="FF0000"/>
        </w:rPr>
      </w:r>
    </w:p>
    <w:p>
      <w:pPr>
        <w:pStyle w:val="Normal"/>
        <w:spacing w:before="0" w:after="0"/>
        <w:jc w:val="both"/>
        <w:rPr>
          <w:rFonts w:ascii="Calibri" w:hAnsi="Calibri" w:eastAsia="Calibri" w:cs="Calibri"/>
          <w:color w:val="00000A"/>
        </w:rPr>
      </w:pPr>
      <w:r>
        <w:rPr>
          <w:rFonts w:eastAsia="Arial" w:cs="Calibri" w:eastAsiaTheme="minorHAnsi"/>
          <w:color w:val="000000"/>
          <w:sz w:val="24"/>
          <w:szCs w:val="24"/>
        </w:rPr>
        <w:t>«__»__________202___ г.    ____________</w:t>
      </w:r>
      <w:r>
        <w:rPr>
          <w:rFonts w:eastAsia="Arial" w:cs="Calibri" w:eastAsiaTheme="minorHAnsi"/>
          <w:color w:val="000000"/>
          <w:sz w:val="28"/>
          <w:szCs w:val="28"/>
        </w:rPr>
        <w:t>__________          __________________</w:t>
      </w:r>
    </w:p>
    <w:p>
      <w:pPr>
        <w:pStyle w:val="Normal"/>
        <w:spacing w:lineRule="auto" w:line="240" w:before="0" w:after="0"/>
        <w:rPr>
          <w:rFonts w:ascii="Calibri" w:hAnsi="Calibri" w:eastAsia="Calibri" w:cs="Calibri"/>
          <w:color w:val="00000A"/>
        </w:rPr>
      </w:pPr>
      <w:r>
        <w:rPr>
          <w:rFonts w:eastAsia="Arial" w:cs="Calibri" w:eastAsiaTheme="minorHAnsi"/>
          <w:color w:val="000000"/>
          <w:sz w:val="28"/>
          <w:szCs w:val="28"/>
        </w:rPr>
        <w:t xml:space="preserve">                                     </w:t>
      </w:r>
      <w:r>
        <w:rPr>
          <w:rFonts w:eastAsia="Arial" w:cs="Calibri" w:eastAsiaTheme="minorHAnsi"/>
          <w:color w:val="000000"/>
          <w:sz w:val="24"/>
          <w:szCs w:val="24"/>
        </w:rPr>
        <w:t>(подпись лица, принявшего            (расшифровка подписи)</w:t>
      </w:r>
    </w:p>
    <w:p>
      <w:pPr>
        <w:pStyle w:val="Normal"/>
        <w:spacing w:lineRule="auto" w:line="240" w:before="0" w:after="0"/>
        <w:rPr>
          <w:rFonts w:ascii="Calibri" w:hAnsi="Calibri" w:eastAsia="Calibri" w:cs="Calibri"/>
          <w:color w:val="00000A"/>
        </w:rPr>
      </w:pPr>
      <w:r>
        <w:rPr>
          <w:rFonts w:eastAsia="Arial" w:cs="Calibri" w:eastAsiaTheme="minorHAnsi"/>
          <w:color w:val="000000"/>
          <w:sz w:val="24"/>
          <w:szCs w:val="24"/>
        </w:rPr>
        <w:t xml:space="preserve">                                                      </w:t>
      </w:r>
      <w:r>
        <w:rPr>
          <w:rFonts w:eastAsia="Arial" w:cs="Calibri" w:eastAsiaTheme="minorHAnsi"/>
          <w:color w:val="000000"/>
          <w:sz w:val="24"/>
          <w:szCs w:val="24"/>
        </w:rPr>
        <w:t>документы)</w:t>
      </w:r>
    </w:p>
    <w:p>
      <w:pPr>
        <w:pStyle w:val="Normal"/>
        <w:spacing w:before="0" w:after="0"/>
        <w:jc w:val="both"/>
        <w:rPr>
          <w:rFonts w:ascii="Calibri" w:hAnsi="Calibri" w:eastAsia="Calibri" w:cs="Calibri"/>
          <w:color w:val="00000A"/>
        </w:rPr>
      </w:pPr>
      <w:r>
        <w:rPr>
          <w:rFonts w:eastAsia="Arial" w:cs="Calibri" w:eastAsiaTheme="minorHAnsi"/>
          <w:color w:val="000000"/>
          <w:sz w:val="28"/>
          <w:szCs w:val="28"/>
        </w:rPr>
        <w:tab/>
      </w:r>
      <w:r>
        <w:rPr>
          <w:rFonts w:eastAsia="Arial" w:cs="Calibri" w:eastAsiaTheme="minorHAnsi"/>
          <w:color w:val="000000"/>
          <w:sz w:val="28"/>
          <w:szCs w:val="24"/>
        </w:rPr>
        <w:t xml:space="preserve">Расписку в принятии документов от кандидата на замещение должности главы администрации </w:t>
      </w:r>
      <w:r>
        <w:rPr>
          <w:rFonts w:eastAsia="Arial" w:cs="Times New Roman" w:eastAsiaTheme="minorHAnsi"/>
          <w:color w:val="00000A"/>
          <w:sz w:val="28"/>
          <w:szCs w:val="28"/>
          <w:lang w:eastAsia="ru-RU"/>
        </w:rPr>
        <w:t xml:space="preserve">муниципального  района «Ровеньский район» Белгородской области </w:t>
      </w:r>
      <w:r>
        <w:rPr>
          <w:rFonts w:eastAsia="Arial" w:cs="Calibri" w:eastAsiaTheme="minorHAnsi"/>
          <w:color w:val="000000"/>
          <w:sz w:val="28"/>
          <w:szCs w:val="24"/>
        </w:rPr>
        <w:t xml:space="preserve">с описью документов, представленных кандидатом в конкурсную комиссию по проведению конкурса на замещение должности главы администрации </w:t>
      </w:r>
      <w:r>
        <w:rPr>
          <w:rFonts w:eastAsia="Arial" w:cs="Times New Roman" w:eastAsiaTheme="minorHAnsi"/>
          <w:color w:val="00000A"/>
          <w:sz w:val="28"/>
          <w:szCs w:val="28"/>
          <w:lang w:eastAsia="ru-RU"/>
        </w:rPr>
        <w:t xml:space="preserve">муниципального  района «Ровеньский район» Белгородской области  </w:t>
      </w:r>
      <w:r>
        <w:rPr>
          <w:rFonts w:eastAsia="Arial" w:cs="Calibri" w:eastAsiaTheme="minorHAnsi"/>
          <w:color w:val="000000"/>
          <w:sz w:val="28"/>
          <w:szCs w:val="24"/>
        </w:rPr>
        <w:t xml:space="preserve">  </w:t>
      </w:r>
      <w:r>
        <w:rPr>
          <w:rFonts w:eastAsia="Arial" w:cs="Calibri" w:eastAsiaTheme="minorHAnsi"/>
          <w:b/>
          <w:bCs/>
          <w:color w:val="000000"/>
          <w:sz w:val="28"/>
          <w:szCs w:val="24"/>
        </w:rPr>
        <w:t>получил</w:t>
      </w:r>
      <w:r>
        <w:rPr>
          <w:rFonts w:eastAsia="Arial" w:cs="Calibri" w:eastAsiaTheme="minorHAnsi"/>
          <w:color w:val="000000"/>
          <w:sz w:val="28"/>
          <w:szCs w:val="24"/>
        </w:rPr>
        <w:t>:</w:t>
      </w:r>
    </w:p>
    <w:p>
      <w:pPr>
        <w:pStyle w:val="Normal"/>
        <w:spacing w:before="0" w:after="0"/>
        <w:jc w:val="both"/>
        <w:rPr>
          <w:rFonts w:ascii="Calibri" w:hAnsi="Calibri" w:eastAsia="Calibri" w:cs="Calibri"/>
          <w:color w:val="000000"/>
        </w:rPr>
      </w:pPr>
      <w:r>
        <w:rPr>
          <w:rFonts w:eastAsia="Calibri" w:cs="Calibri" w:ascii="Calibri" w:hAnsi="Calibri"/>
          <w:color w:val="000000"/>
        </w:rPr>
      </w:r>
    </w:p>
    <w:p>
      <w:pPr>
        <w:pStyle w:val="Normal"/>
        <w:spacing w:before="0" w:after="0"/>
        <w:jc w:val="both"/>
        <w:rPr>
          <w:rFonts w:ascii="Calibri" w:hAnsi="Calibri" w:eastAsia="Calibri" w:cs="Calibri"/>
          <w:color w:val="00000A"/>
        </w:rPr>
      </w:pPr>
      <w:r>
        <w:rPr>
          <w:rFonts w:eastAsia="Arial" w:cs="Calibri" w:eastAsiaTheme="minorHAnsi"/>
          <w:b/>
          <w:bCs/>
          <w:color w:val="000000"/>
          <w:sz w:val="24"/>
          <w:szCs w:val="24"/>
        </w:rPr>
        <w:t xml:space="preserve">_______________________          ___________________      </w:t>
      </w:r>
      <w:r>
        <w:rPr>
          <w:rFonts w:eastAsia="Arial" w:cs="Calibri" w:eastAsiaTheme="minorHAnsi"/>
          <w:color w:val="000000"/>
          <w:sz w:val="24"/>
          <w:szCs w:val="24"/>
        </w:rPr>
        <w:t>«_____» ___________20___ года</w:t>
      </w:r>
      <w:bookmarkStart w:id="2" w:name="_GoBack"/>
      <w:bookmarkEnd w:id="2"/>
    </w:p>
    <w:p>
      <w:pPr>
        <w:pStyle w:val="Normal"/>
        <w:spacing w:before="0" w:after="0"/>
        <w:jc w:val="both"/>
        <w:rPr>
          <w:rFonts w:ascii="Calibri" w:hAnsi="Calibri" w:eastAsia="Calibri" w:cs="Calibri"/>
          <w:color w:val="00000A"/>
        </w:rPr>
      </w:pPr>
      <w:r>
        <w:rPr>
          <w:rFonts w:eastAsia="Arial" w:cs="Calibri" w:eastAsiaTheme="minorHAnsi"/>
          <w:color w:val="000000"/>
          <w:sz w:val="24"/>
          <w:szCs w:val="24"/>
        </w:rPr>
        <w:t xml:space="preserve">       </w:t>
      </w:r>
      <w:r>
        <w:rPr>
          <w:rFonts w:eastAsia="Arial" w:cs="Calibri" w:eastAsiaTheme="minorHAnsi"/>
          <w:color w:val="000000"/>
          <w:sz w:val="24"/>
          <w:szCs w:val="24"/>
        </w:rPr>
        <w:t>(подпись кандидата,               (расшифровка подписи)</w:t>
      </w:r>
    </w:p>
    <w:p>
      <w:pPr>
        <w:pStyle w:val="Normal"/>
        <w:spacing w:lineRule="auto" w:line="240" w:before="0" w:after="0"/>
        <w:rPr>
          <w:rFonts w:ascii="Calibri" w:hAnsi="Calibri" w:eastAsia="Calibri" w:cs="Calibri"/>
          <w:color w:val="00000A"/>
        </w:rPr>
      </w:pPr>
      <w:r>
        <w:rPr>
          <w:rFonts w:eastAsia="Arial" w:cs="Calibri" w:eastAsiaTheme="minorHAnsi"/>
          <w:color w:val="000000"/>
          <w:sz w:val="24"/>
          <w:szCs w:val="24"/>
        </w:rPr>
        <w:t xml:space="preserve">      </w:t>
      </w:r>
      <w:r>
        <w:rPr>
          <w:rFonts w:eastAsia="Arial" w:cs="Calibri" w:eastAsiaTheme="minorHAnsi"/>
          <w:color w:val="000000"/>
          <w:sz w:val="24"/>
          <w:szCs w:val="24"/>
        </w:rPr>
        <w:t>сдавшего  документы)</w:t>
      </w:r>
    </w:p>
    <w:p>
      <w:pPr>
        <w:pStyle w:val="Normal"/>
        <w:shd w:val="clear" w:color="FFFFFF" w:fill="FFFFFF"/>
        <w:spacing w:lineRule="auto" w:line="240" w:before="0" w:after="0"/>
        <w:ind w:firstLine="540"/>
        <w:jc w:val="both"/>
        <w:rPr>
          <w:rFonts w:eastAsia="Arial" w:cs="Calibri"/>
          <w:color w:val="000000"/>
          <w:sz w:val="28"/>
          <w:szCs w:val="28"/>
          <w:highlight w:val="none"/>
        </w:rPr>
      </w:pPr>
      <w:r>
        <w:rPr>
          <w:rFonts w:eastAsia="Arial" w:cs="Calibri" w:eastAsiaTheme="minorHAnsi"/>
          <w:color w:val="000000"/>
          <w:sz w:val="28"/>
          <w:szCs w:val="28"/>
        </w:rPr>
        <w:t>Примечание: расписка оформляется в 2 экземплярах, один экземпляр для кандидата, один экземпляр в дело кандидата.</w:t>
      </w:r>
    </w:p>
    <w:p>
      <w:pPr>
        <w:pStyle w:val="Normal"/>
        <w:shd w:val="clear" w:color="FFFFFF" w:fill="FFFFFF"/>
        <w:spacing w:lineRule="auto" w:line="240" w:before="0" w:after="0"/>
        <w:ind w:firstLine="540"/>
        <w:jc w:val="both"/>
        <w:rPr>
          <w:rFonts w:ascii="Calibri" w:hAnsi="Calibri" w:eastAsia="Calibri" w:cs="Calibri"/>
          <w:color w:val="00000A"/>
        </w:rPr>
      </w:pPr>
      <w:r>
        <w:rPr>
          <w:rFonts w:eastAsia="Calibri" w:cs="Calibri" w:ascii="Calibri" w:hAnsi="Calibri"/>
          <w:color w:val="00000A"/>
        </w:rPr>
      </w:r>
    </w:p>
    <w:p>
      <w:pPr>
        <w:pStyle w:val="Normal"/>
        <w:shd w:val="clear" w:color="FFFFFF" w:fill="FFFFFF"/>
        <w:spacing w:lineRule="auto" w:line="240" w:before="0" w:after="0"/>
        <w:ind w:firstLine="540"/>
        <w:jc w:val="both"/>
        <w:rPr>
          <w:rFonts w:ascii="Calibri" w:hAnsi="Calibri" w:eastAsia="Calibri" w:cs="Calibri"/>
          <w:color w:val="00000A"/>
        </w:rPr>
      </w:pPr>
      <w:r>
        <w:rPr>
          <w:rFonts w:eastAsia="Calibri" w:cs="Calibri" w:ascii="Calibri" w:hAnsi="Calibri"/>
          <w:color w:val="00000A"/>
        </w:rPr>
      </w:r>
    </w:p>
    <w:p>
      <w:pPr>
        <w:pStyle w:val="Normal"/>
        <w:shd w:val="clear" w:color="FFFFFF" w:fill="FFFFFF"/>
        <w:spacing w:lineRule="auto" w:line="240" w:before="0" w:after="0"/>
        <w:ind w:firstLine="540"/>
        <w:jc w:val="both"/>
        <w:rPr>
          <w:rFonts w:ascii="Calibri" w:hAnsi="Calibri" w:eastAsia="Calibri" w:cs="Calibri"/>
          <w:color w:val="00000A"/>
        </w:rPr>
      </w:pPr>
      <w:r>
        <w:rPr>
          <w:rFonts w:eastAsia="Calibri" w:cs="Calibri" w:ascii="Calibri" w:hAnsi="Calibri"/>
          <w:color w:val="00000A"/>
        </w:rPr>
      </w:r>
    </w:p>
    <w:p>
      <w:pPr>
        <w:pStyle w:val="Normal"/>
        <w:shd w:val="clear" w:color="FFFFFF" w:fill="FFFFFF"/>
        <w:spacing w:lineRule="auto" w:line="240" w:before="0" w:after="0"/>
        <w:ind w:firstLine="540"/>
        <w:jc w:val="both"/>
        <w:rPr>
          <w:rFonts w:ascii="Calibri" w:hAnsi="Calibri" w:eastAsia="Calibri" w:cs="Calibri"/>
          <w:color w:val="00000A"/>
        </w:rPr>
      </w:pPr>
      <w:r>
        <w:rPr>
          <w:rFonts w:eastAsia="Calibri" w:cs="Calibri" w:ascii="Calibri" w:hAnsi="Calibri"/>
          <w:color w:val="00000A"/>
        </w:rPr>
      </w:r>
    </w:p>
    <w:p>
      <w:pPr>
        <w:pStyle w:val="Normal"/>
        <w:shd w:val="clear" w:color="FFFFFF" w:fill="FFFFFF"/>
        <w:spacing w:lineRule="auto" w:line="240" w:before="0" w:after="0"/>
        <w:ind w:firstLine="540"/>
        <w:jc w:val="both"/>
        <w:rPr>
          <w:rFonts w:ascii="Calibri" w:hAnsi="Calibri" w:eastAsia="Calibri" w:cs="Calibri"/>
          <w:color w:val="00000A"/>
        </w:rPr>
      </w:pPr>
      <w:r>
        <w:rPr>
          <w:rFonts w:eastAsia="Calibri" w:cs="Calibri" w:ascii="Calibri" w:hAnsi="Calibri"/>
          <w:color w:val="00000A"/>
        </w:rPr>
      </w:r>
    </w:p>
    <w:p>
      <w:pPr>
        <w:pStyle w:val="Normal"/>
        <w:shd w:val="clear" w:color="FFFFFF" w:fill="FFFFFF"/>
        <w:spacing w:lineRule="auto" w:line="240" w:before="0" w:after="0"/>
        <w:ind w:firstLine="540"/>
        <w:jc w:val="both"/>
        <w:rPr>
          <w:rFonts w:ascii="Calibri" w:hAnsi="Calibri" w:eastAsia="Calibri" w:cs="Calibri"/>
          <w:color w:val="00000A"/>
        </w:rPr>
      </w:pPr>
      <w:r>
        <w:rPr>
          <w:rFonts w:eastAsia="Calibri" w:cs="Calibri" w:ascii="Calibri" w:hAnsi="Calibri"/>
          <w:color w:val="00000A"/>
        </w:rPr>
      </w:r>
    </w:p>
    <w:p>
      <w:pPr>
        <w:pStyle w:val="Normal"/>
        <w:shd w:val="clear" w:color="FFFFFF" w:fill="FFFFFF"/>
        <w:spacing w:lineRule="auto" w:line="240" w:before="0" w:after="0"/>
        <w:ind w:firstLine="540"/>
        <w:jc w:val="both"/>
        <w:rPr>
          <w:rFonts w:ascii="Calibri" w:hAnsi="Calibri" w:eastAsia="Calibri" w:cs="Calibri"/>
          <w:color w:val="00000A"/>
        </w:rPr>
      </w:pPr>
      <w:r>
        <w:rPr>
          <w:rFonts w:eastAsia="Calibri" w:cs="Calibri" w:ascii="Calibri" w:hAnsi="Calibri"/>
          <w:color w:val="00000A"/>
        </w:rPr>
      </w:r>
    </w:p>
    <w:p>
      <w:pPr>
        <w:pStyle w:val="Normal"/>
        <w:shd w:val="clear" w:color="FFFFFF" w:fill="FFFFFF"/>
        <w:spacing w:lineRule="auto" w:line="240" w:before="0" w:after="0"/>
        <w:ind w:firstLine="540"/>
        <w:jc w:val="both"/>
        <w:rPr>
          <w:rFonts w:ascii="Calibri" w:hAnsi="Calibri" w:eastAsia="Calibri" w:cs="Calibri"/>
          <w:color w:val="00000A"/>
        </w:rPr>
      </w:pPr>
      <w:r>
        <w:rPr>
          <w:rFonts w:eastAsia="Calibri" w:cs="Calibri" w:ascii="Calibri" w:hAnsi="Calibri"/>
          <w:color w:val="00000A"/>
        </w:rPr>
      </w:r>
    </w:p>
    <w:p>
      <w:pPr>
        <w:pStyle w:val="Normal"/>
        <w:shd w:val="clear" w:color="FFFFFF" w:fill="FFFFFF"/>
        <w:spacing w:lineRule="auto" w:line="240" w:before="0" w:after="0"/>
        <w:ind w:firstLine="540"/>
        <w:jc w:val="both"/>
        <w:rPr>
          <w:rFonts w:ascii="Calibri" w:hAnsi="Calibri" w:eastAsia="Calibri" w:cs="Calibri"/>
          <w:color w:val="00000A"/>
        </w:rPr>
      </w:pPr>
      <w:r>
        <w:rPr>
          <w:rFonts w:eastAsia="Calibri" w:cs="Calibri" w:ascii="Calibri" w:hAnsi="Calibri"/>
          <w:color w:val="00000A"/>
        </w:rPr>
      </w:r>
    </w:p>
    <w:p>
      <w:pPr>
        <w:pStyle w:val="Normal"/>
        <w:shd w:val="clear" w:color="FFFFFF" w:fill="FFFFFF"/>
        <w:spacing w:lineRule="auto" w:line="240" w:before="0" w:after="0"/>
        <w:ind w:firstLine="540"/>
        <w:jc w:val="both"/>
        <w:rPr>
          <w:rFonts w:ascii="Calibri" w:hAnsi="Calibri" w:eastAsia="Calibri" w:cs="Calibri"/>
          <w:color w:val="00000A"/>
        </w:rPr>
      </w:pPr>
      <w:r>
        <w:rPr>
          <w:rFonts w:eastAsia="Calibri" w:cs="Calibri" w:ascii="Calibri" w:hAnsi="Calibri"/>
          <w:color w:val="00000A"/>
        </w:rPr>
      </w:r>
    </w:p>
    <w:p>
      <w:pPr>
        <w:pStyle w:val="Normal"/>
        <w:shd w:val="clear" w:color="FFFFFF" w:fill="FFFFFF"/>
        <w:spacing w:lineRule="auto" w:line="240" w:before="0" w:after="0"/>
        <w:ind w:firstLine="540"/>
        <w:jc w:val="both"/>
        <w:rPr>
          <w:rFonts w:ascii="Calibri" w:hAnsi="Calibri" w:eastAsia="Calibri" w:cs="Calibri"/>
          <w:color w:val="00000A"/>
        </w:rPr>
      </w:pPr>
      <w:r>
        <w:rPr>
          <w:rFonts w:eastAsia="Calibri" w:cs="Calibri" w:ascii="Calibri" w:hAnsi="Calibri"/>
          <w:color w:val="00000A"/>
        </w:rPr>
      </w:r>
    </w:p>
    <w:p>
      <w:pPr>
        <w:pStyle w:val="Normal"/>
        <w:shd w:val="clear" w:color="FFFFFF" w:fill="FFFFFF"/>
        <w:spacing w:lineRule="auto" w:line="240" w:before="0" w:after="0"/>
        <w:ind w:firstLine="540"/>
        <w:jc w:val="both"/>
        <w:rPr>
          <w:rFonts w:ascii="Calibri" w:hAnsi="Calibri" w:eastAsia="Calibri" w:cs="Calibri"/>
          <w:color w:val="00000A"/>
        </w:rPr>
      </w:pPr>
      <w:r>
        <w:rPr>
          <w:rFonts w:eastAsia="Calibri" w:cs="Calibri" w:ascii="Calibri" w:hAnsi="Calibri"/>
          <w:color w:val="00000A"/>
        </w:rPr>
      </w:r>
    </w:p>
    <w:p>
      <w:pPr>
        <w:pStyle w:val="Normal"/>
        <w:shd w:val="clear" w:color="FFFFFF" w:fill="FFFFFF"/>
        <w:spacing w:lineRule="auto" w:line="240" w:before="0" w:after="0"/>
        <w:ind w:firstLine="540"/>
        <w:jc w:val="both"/>
        <w:rPr>
          <w:rFonts w:ascii="Calibri" w:hAnsi="Calibri" w:eastAsia="Calibri" w:cs="Calibri"/>
          <w:color w:val="00000A"/>
        </w:rPr>
      </w:pPr>
      <w:r>
        <w:rPr>
          <w:rFonts w:eastAsia="Calibri" w:cs="Calibri" w:ascii="Calibri" w:hAnsi="Calibri"/>
          <w:color w:val="00000A"/>
        </w:rPr>
      </w:r>
    </w:p>
    <w:p>
      <w:pPr>
        <w:pStyle w:val="Normal"/>
        <w:shd w:val="clear" w:color="FFFFFF" w:fill="FFFFFF"/>
        <w:spacing w:lineRule="auto" w:line="240" w:before="0" w:after="0"/>
        <w:ind w:firstLine="540"/>
        <w:jc w:val="both"/>
        <w:rPr>
          <w:rFonts w:ascii="Calibri" w:hAnsi="Calibri" w:eastAsia="Calibri" w:cs="Calibri"/>
          <w:color w:val="00000A"/>
        </w:rPr>
      </w:pPr>
      <w:r>
        <w:rPr>
          <w:rFonts w:eastAsia="Calibri" w:cs="Calibri" w:ascii="Calibri" w:hAnsi="Calibri"/>
          <w:color w:val="00000A"/>
        </w:rPr>
      </w:r>
    </w:p>
    <w:p>
      <w:pPr>
        <w:pStyle w:val="Normal"/>
        <w:shd w:val="clear" w:color="FFFFFF" w:fill="FFFFFF"/>
        <w:spacing w:lineRule="auto" w:line="240" w:before="0" w:after="0"/>
        <w:ind w:firstLine="540"/>
        <w:jc w:val="both"/>
        <w:rPr>
          <w:rFonts w:ascii="Calibri" w:hAnsi="Calibri" w:eastAsia="Calibri" w:cs="Calibri"/>
          <w:color w:val="00000A"/>
        </w:rPr>
      </w:pPr>
      <w:r>
        <w:rPr>
          <w:rFonts w:eastAsia="Calibri" w:cs="Calibri" w:ascii="Calibri" w:hAnsi="Calibri"/>
          <w:color w:val="00000A"/>
        </w:rPr>
      </w:r>
    </w:p>
    <w:p>
      <w:pPr>
        <w:pStyle w:val="Normal"/>
        <w:shd w:val="clear" w:color="FFFFFF" w:fill="FFFFFF"/>
        <w:spacing w:lineRule="auto" w:line="240" w:before="0" w:after="0"/>
        <w:ind w:firstLine="540"/>
        <w:jc w:val="both"/>
        <w:rPr>
          <w:rFonts w:ascii="Calibri" w:hAnsi="Calibri" w:eastAsia="Calibri" w:cs="Calibri"/>
          <w:color w:val="00000A"/>
        </w:rPr>
      </w:pPr>
      <w:r>
        <w:rPr>
          <w:rFonts w:eastAsia="Calibri" w:cs="Calibri" w:ascii="Calibri" w:hAnsi="Calibri"/>
          <w:color w:val="00000A"/>
        </w:rPr>
      </w:r>
    </w:p>
    <w:p>
      <w:pPr>
        <w:pStyle w:val="Normal"/>
        <w:shd w:val="clear" w:color="FFFFFF" w:fill="FFFFFF"/>
        <w:spacing w:lineRule="auto" w:line="240" w:before="0" w:after="0"/>
        <w:ind w:firstLine="540"/>
        <w:jc w:val="both"/>
        <w:rPr>
          <w:rFonts w:ascii="Calibri" w:hAnsi="Calibri" w:eastAsia="Calibri" w:cs="Calibri"/>
          <w:color w:val="00000A"/>
        </w:rPr>
      </w:pPr>
      <w:r>
        <w:rPr>
          <w:rFonts w:eastAsia="Calibri" w:cs="Calibri" w:ascii="Calibri" w:hAnsi="Calibri"/>
          <w:color w:val="00000A"/>
        </w:rPr>
      </w:r>
    </w:p>
    <w:p>
      <w:pPr>
        <w:pStyle w:val="Normal"/>
        <w:shd w:val="clear" w:color="FFFFFF" w:fill="FFFFFF"/>
        <w:spacing w:lineRule="auto" w:line="240" w:before="0" w:after="0"/>
        <w:ind w:firstLine="540"/>
        <w:jc w:val="both"/>
        <w:rPr>
          <w:rFonts w:ascii="Calibri" w:hAnsi="Calibri" w:eastAsia="Calibri" w:cs="Calibri"/>
          <w:color w:val="00000A"/>
        </w:rPr>
      </w:pPr>
      <w:r>
        <w:rPr>
          <w:rFonts w:eastAsia="Calibri" w:cs="Calibri" w:ascii="Calibri" w:hAnsi="Calibri"/>
          <w:color w:val="00000A"/>
        </w:rPr>
      </w:r>
    </w:p>
    <w:p>
      <w:pPr>
        <w:pStyle w:val="Normal"/>
        <w:shd w:val="clear" w:color="FFFFFF" w:fill="FFFFFF"/>
        <w:spacing w:lineRule="auto" w:line="240" w:before="0" w:after="0"/>
        <w:ind w:firstLine="540"/>
        <w:jc w:val="both"/>
        <w:rPr>
          <w:rFonts w:ascii="Calibri" w:hAnsi="Calibri" w:eastAsia="Calibri" w:cs="Calibri"/>
          <w:color w:val="00000A"/>
        </w:rPr>
      </w:pPr>
      <w:r>
        <w:rPr>
          <w:rFonts w:eastAsia="Calibri" w:cs="Calibri" w:ascii="Calibri" w:hAnsi="Calibri"/>
          <w:color w:val="00000A"/>
        </w:rPr>
      </w:r>
    </w:p>
    <w:p>
      <w:pPr>
        <w:pStyle w:val="Normal"/>
        <w:shd w:val="clear" w:color="FFFFFF" w:fill="FFFFFF"/>
        <w:spacing w:lineRule="auto" w:line="240" w:before="0" w:after="0"/>
        <w:ind w:firstLine="540"/>
        <w:jc w:val="both"/>
        <w:rPr>
          <w:rFonts w:ascii="Calibri" w:hAnsi="Calibri" w:eastAsia="Calibri" w:cs="Calibri"/>
          <w:color w:val="00000A"/>
        </w:rPr>
      </w:pPr>
      <w:r>
        <w:rPr>
          <w:rFonts w:eastAsia="Calibri" w:cs="Calibri" w:ascii="Calibri" w:hAnsi="Calibri"/>
          <w:color w:val="00000A"/>
        </w:rPr>
      </w:r>
    </w:p>
    <w:p>
      <w:pPr>
        <w:pStyle w:val="Normal"/>
        <w:shd w:val="clear" w:color="FFFFFF" w:fill="FFFFFF"/>
        <w:spacing w:lineRule="auto" w:line="240" w:before="0" w:after="0"/>
        <w:ind w:firstLine="540"/>
        <w:jc w:val="both"/>
        <w:rPr>
          <w:rFonts w:ascii="Calibri" w:hAnsi="Calibri" w:eastAsia="Calibri" w:cs="Calibri"/>
          <w:color w:val="00000A"/>
        </w:rPr>
      </w:pPr>
      <w:r>
        <w:rPr>
          <w:rFonts w:eastAsia="Calibri" w:cs="Calibri" w:ascii="Calibri" w:hAnsi="Calibri"/>
          <w:color w:val="00000A"/>
        </w:rPr>
      </w:r>
    </w:p>
    <w:p>
      <w:pPr>
        <w:pStyle w:val="Normal"/>
        <w:shd w:val="clear" w:color="FFFFFF" w:fill="FFFFFF"/>
        <w:spacing w:lineRule="auto" w:line="240" w:before="0" w:after="0"/>
        <w:ind w:firstLine="540"/>
        <w:jc w:val="both"/>
        <w:rPr>
          <w:rFonts w:ascii="Calibri" w:hAnsi="Calibri" w:eastAsia="Calibri" w:cs="Calibri"/>
          <w:color w:val="00000A"/>
        </w:rPr>
      </w:pPr>
      <w:r>
        <w:rPr>
          <w:rFonts w:eastAsia="Calibri" w:cs="Calibri" w:ascii="Calibri" w:hAnsi="Calibri"/>
          <w:color w:val="00000A"/>
        </w:rPr>
      </w:r>
    </w:p>
    <w:p>
      <w:pPr>
        <w:pStyle w:val="Normal"/>
        <w:shd w:val="clear" w:color="FFFFFF" w:fill="FFFFFF"/>
        <w:spacing w:lineRule="auto" w:line="240" w:before="0" w:after="0"/>
        <w:ind w:firstLine="540"/>
        <w:jc w:val="both"/>
        <w:rPr>
          <w:rFonts w:ascii="Calibri" w:hAnsi="Calibri" w:eastAsia="Calibri" w:cs="Calibri"/>
          <w:color w:val="00000A"/>
        </w:rPr>
      </w:pPr>
      <w:r>
        <w:rPr>
          <w:rFonts w:eastAsia="Calibri" w:cs="Calibri" w:ascii="Calibri" w:hAnsi="Calibri"/>
          <w:color w:val="00000A"/>
        </w:rPr>
      </w:r>
    </w:p>
    <w:p>
      <w:pPr>
        <w:pStyle w:val="Normal"/>
        <w:shd w:val="clear" w:color="FFFFFF" w:fill="FFFFFF"/>
        <w:spacing w:lineRule="auto" w:line="240" w:before="0" w:after="0"/>
        <w:ind w:firstLine="540"/>
        <w:jc w:val="both"/>
        <w:rPr>
          <w:rFonts w:ascii="Calibri" w:hAnsi="Calibri" w:eastAsia="Calibri" w:cs="Calibri"/>
          <w:color w:val="00000A"/>
        </w:rPr>
      </w:pPr>
      <w:r>
        <w:rPr>
          <w:rFonts w:eastAsia="Calibri" w:cs="Calibri" w:ascii="Calibri" w:hAnsi="Calibri"/>
          <w:color w:val="00000A"/>
        </w:rPr>
      </w:r>
    </w:p>
    <w:p>
      <w:pPr>
        <w:pStyle w:val="Normal"/>
        <w:shd w:val="clear" w:color="FFFFFF" w:fill="FFFFFF"/>
        <w:spacing w:lineRule="auto" w:line="240" w:before="0" w:after="0"/>
        <w:ind w:firstLine="540"/>
        <w:jc w:val="both"/>
        <w:rPr>
          <w:rFonts w:ascii="Calibri" w:hAnsi="Calibri" w:eastAsia="Calibri" w:cs="Calibri"/>
          <w:color w:val="00000A"/>
        </w:rPr>
      </w:pPr>
      <w:r>
        <w:rPr>
          <w:rFonts w:eastAsia="Calibri" w:cs="Calibri" w:ascii="Calibri" w:hAnsi="Calibri"/>
          <w:color w:val="00000A"/>
        </w:rPr>
      </w:r>
    </w:p>
    <w:p>
      <w:pPr>
        <w:pStyle w:val="Normal"/>
        <w:shd w:val="clear" w:color="FFFFFF" w:fill="FFFFFF"/>
        <w:spacing w:lineRule="auto" w:line="240" w:before="0" w:after="0"/>
        <w:ind w:firstLine="540"/>
        <w:jc w:val="both"/>
        <w:rPr>
          <w:rFonts w:ascii="Calibri" w:hAnsi="Calibri" w:eastAsia="Calibri" w:cs="Calibri"/>
          <w:color w:val="00000A"/>
        </w:rPr>
      </w:pPr>
      <w:r>
        <w:rPr>
          <w:rFonts w:eastAsia="Calibri" w:cs="Calibri" w:ascii="Calibri" w:hAnsi="Calibri"/>
          <w:color w:val="00000A"/>
        </w:rPr>
      </w:r>
    </w:p>
    <w:p>
      <w:pPr>
        <w:pStyle w:val="Normal"/>
        <w:shd w:val="clear" w:color="FFFFFF" w:fill="FFFFFF"/>
        <w:spacing w:lineRule="auto" w:line="240" w:before="0" w:after="0"/>
        <w:ind w:firstLine="540"/>
        <w:jc w:val="both"/>
        <w:rPr>
          <w:rFonts w:ascii="Calibri" w:hAnsi="Calibri" w:eastAsia="Calibri" w:cs="Calibri"/>
          <w:color w:val="00000A"/>
        </w:rPr>
      </w:pPr>
      <w:r>
        <w:rPr>
          <w:rFonts w:eastAsia="Calibri" w:cs="Calibri" w:ascii="Calibri" w:hAnsi="Calibri"/>
          <w:color w:val="00000A"/>
        </w:rPr>
      </w:r>
    </w:p>
    <w:p>
      <w:pPr>
        <w:pStyle w:val="Normal"/>
        <w:shd w:val="clear" w:color="FFFFFF" w:fill="FFFFFF"/>
        <w:spacing w:lineRule="auto" w:line="240" w:before="0" w:after="0"/>
        <w:ind w:firstLine="540"/>
        <w:jc w:val="both"/>
        <w:rPr>
          <w:rFonts w:ascii="Calibri" w:hAnsi="Calibri" w:eastAsia="Calibri" w:cs="Calibri"/>
          <w:color w:val="00000A"/>
        </w:rPr>
      </w:pPr>
      <w:r>
        <w:rPr>
          <w:rFonts w:eastAsia="Calibri" w:cs="Calibri" w:ascii="Calibri" w:hAnsi="Calibri"/>
          <w:color w:val="00000A"/>
        </w:rPr>
      </w:r>
    </w:p>
    <w:p>
      <w:pPr>
        <w:pStyle w:val="Normal"/>
        <w:shd w:val="clear" w:color="FFFFFF" w:fill="FFFFFF"/>
        <w:spacing w:lineRule="auto" w:line="240" w:before="0" w:after="0"/>
        <w:ind w:firstLine="540"/>
        <w:jc w:val="both"/>
        <w:rPr>
          <w:rFonts w:ascii="Calibri" w:hAnsi="Calibri" w:eastAsia="Calibri" w:cs="Calibri"/>
          <w:color w:val="00000A"/>
        </w:rPr>
      </w:pPr>
      <w:r>
        <w:rPr>
          <w:rFonts w:eastAsia="Calibri" w:cs="Calibri" w:ascii="Calibri" w:hAnsi="Calibri"/>
          <w:color w:val="00000A"/>
        </w:rPr>
      </w:r>
    </w:p>
    <w:p>
      <w:pPr>
        <w:pStyle w:val="Normal"/>
        <w:shd w:val="clear" w:color="FFFFFF" w:fill="FFFFFF"/>
        <w:spacing w:lineRule="auto" w:line="240" w:before="0" w:after="0"/>
        <w:ind w:firstLine="540"/>
        <w:jc w:val="both"/>
        <w:rPr>
          <w:rFonts w:ascii="Calibri" w:hAnsi="Calibri" w:eastAsia="Calibri" w:cs="Calibri"/>
          <w:color w:val="00000A"/>
        </w:rPr>
      </w:pPr>
      <w:r>
        <w:rPr>
          <w:rFonts w:eastAsia="Calibri" w:cs="Calibri" w:ascii="Calibri" w:hAnsi="Calibri"/>
          <w:color w:val="00000A"/>
        </w:rPr>
      </w:r>
    </w:p>
    <w:p>
      <w:pPr>
        <w:pStyle w:val="Normal"/>
        <w:shd w:val="clear" w:color="FFFFFF" w:fill="FFFFFF"/>
        <w:spacing w:lineRule="auto" w:line="240" w:before="0" w:after="0"/>
        <w:ind w:firstLine="540"/>
        <w:jc w:val="both"/>
        <w:rPr>
          <w:rFonts w:ascii="Calibri" w:hAnsi="Calibri" w:eastAsia="Calibri" w:cs="Calibri"/>
          <w:color w:val="00000A"/>
        </w:rPr>
      </w:pPr>
      <w:r>
        <w:rPr>
          <w:rFonts w:eastAsia="Calibri" w:cs="Calibri" w:ascii="Calibri" w:hAnsi="Calibri"/>
          <w:color w:val="00000A"/>
        </w:rPr>
      </w:r>
    </w:p>
    <w:p>
      <w:pPr>
        <w:pStyle w:val="Normal"/>
        <w:shd w:val="clear" w:color="FFFFFF" w:fill="FFFFFF"/>
        <w:spacing w:lineRule="auto" w:line="240" w:before="0" w:after="0"/>
        <w:ind w:firstLine="540"/>
        <w:jc w:val="both"/>
        <w:rPr>
          <w:rFonts w:ascii="Calibri" w:hAnsi="Calibri" w:eastAsia="Calibri" w:cs="Calibri"/>
          <w:color w:val="00000A"/>
        </w:rPr>
      </w:pPr>
      <w:r>
        <w:rPr>
          <w:rFonts w:eastAsia="Calibri" w:cs="Calibri" w:ascii="Calibri" w:hAnsi="Calibri"/>
          <w:color w:val="00000A"/>
        </w:rPr>
      </w:r>
    </w:p>
    <w:p>
      <w:pPr>
        <w:pStyle w:val="Normal"/>
        <w:shd w:val="clear" w:color="FFFFFF" w:fill="FFFFFF"/>
        <w:spacing w:lineRule="auto" w:line="240" w:before="0" w:after="0"/>
        <w:ind w:firstLine="540"/>
        <w:jc w:val="both"/>
        <w:rPr>
          <w:rFonts w:ascii="Calibri" w:hAnsi="Calibri" w:eastAsia="Calibri" w:cs="Calibri"/>
          <w:color w:val="00000A"/>
        </w:rPr>
      </w:pPr>
      <w:r>
        <w:rPr>
          <w:rFonts w:eastAsia="Calibri" w:cs="Calibri" w:ascii="Calibri" w:hAnsi="Calibri"/>
          <w:color w:val="00000A"/>
        </w:rPr>
      </w:r>
    </w:p>
    <w:p>
      <w:pPr>
        <w:pStyle w:val="Normal"/>
        <w:shd w:val="clear" w:color="FFFFFF" w:fill="FFFFFF"/>
        <w:spacing w:lineRule="auto" w:line="240" w:before="0" w:after="0"/>
        <w:ind w:firstLine="540"/>
        <w:jc w:val="both"/>
        <w:rPr>
          <w:rFonts w:ascii="Calibri" w:hAnsi="Calibri" w:eastAsia="Calibri" w:cs="Calibri"/>
          <w:color w:val="00000A"/>
        </w:rPr>
      </w:pPr>
      <w:r>
        <w:rPr>
          <w:rFonts w:eastAsia="Calibri" w:cs="Calibri" w:ascii="Calibri" w:hAnsi="Calibri"/>
          <w:color w:val="00000A"/>
        </w:rPr>
      </w:r>
    </w:p>
    <w:p>
      <w:pPr>
        <w:pStyle w:val="Normal"/>
        <w:shd w:val="clear" w:color="FFFFFF" w:fill="FFFFFF"/>
        <w:spacing w:lineRule="auto" w:line="240" w:before="0" w:after="0"/>
        <w:ind w:firstLine="540"/>
        <w:jc w:val="both"/>
        <w:rPr>
          <w:rFonts w:ascii="Calibri" w:hAnsi="Calibri" w:eastAsia="Calibri" w:cs="Calibri"/>
          <w:color w:val="00000A"/>
        </w:rPr>
      </w:pPr>
      <w:r>
        <w:rPr>
          <w:rFonts w:eastAsia="Calibri" w:cs="Calibri" w:ascii="Calibri" w:hAnsi="Calibri"/>
          <w:color w:val="00000A"/>
        </w:rPr>
      </w:r>
    </w:p>
    <w:p>
      <w:pPr>
        <w:pStyle w:val="Normal"/>
        <w:shd w:val="clear" w:color="FFFFFF" w:fill="FFFFFF"/>
        <w:spacing w:lineRule="auto" w:line="240" w:before="0" w:after="0"/>
        <w:ind w:firstLine="540"/>
        <w:jc w:val="both"/>
        <w:rPr>
          <w:rFonts w:ascii="Calibri" w:hAnsi="Calibri" w:eastAsia="Calibri" w:cs="Calibri"/>
          <w:color w:val="00000A"/>
        </w:rPr>
      </w:pPr>
      <w:r>
        <w:rPr>
          <w:rFonts w:eastAsia="Calibri" w:cs="Calibri" w:ascii="Calibri" w:hAnsi="Calibri"/>
          <w:color w:val="00000A"/>
        </w:rPr>
      </w:r>
    </w:p>
    <w:p>
      <w:pPr>
        <w:pStyle w:val="Normal"/>
        <w:shd w:val="clear" w:color="FFFFFF" w:fill="FFFFFF"/>
        <w:spacing w:lineRule="auto" w:line="240" w:before="0" w:after="0"/>
        <w:ind w:firstLine="540"/>
        <w:jc w:val="both"/>
        <w:rPr>
          <w:rFonts w:ascii="Calibri" w:hAnsi="Calibri" w:eastAsia="Calibri" w:cs="Calibri"/>
          <w:color w:val="00000A"/>
        </w:rPr>
      </w:pPr>
      <w:r>
        <w:rPr>
          <w:rFonts w:eastAsia="Arial" w:cs="Calibri" w:ascii="Calibri" w:hAnsi="Calibri" w:eastAsiaTheme="minorHAnsi"/>
          <w:color w:val="00000A"/>
        </w:rPr>
        <w:t xml:space="preserve"> </w:t>
      </w:r>
    </w:p>
    <w:p>
      <w:pPr>
        <w:pStyle w:val="Normal"/>
        <w:shd w:val="clear" w:color="FFFFFF" w:fill="FFFFFF"/>
        <w:spacing w:lineRule="auto" w:line="240" w:before="0" w:after="0"/>
        <w:ind w:firstLine="540"/>
        <w:jc w:val="both"/>
        <w:rPr>
          <w:rFonts w:ascii="Calibri" w:hAnsi="Calibri" w:eastAsia="Calibri" w:cs="Calibri"/>
          <w:color w:val="00000A"/>
        </w:rPr>
      </w:pPr>
      <w:r>
        <w:rPr>
          <w:rFonts w:eastAsia="Calibri" w:cs="Calibri" w:ascii="Calibri" w:hAnsi="Calibri"/>
          <w:color w:val="00000A"/>
        </w:rPr>
      </w:r>
    </w:p>
    <w:p>
      <w:pPr>
        <w:pStyle w:val="Normal"/>
        <w:shd w:val="clear" w:color="FFFFFF" w:fill="FFFFFF"/>
        <w:spacing w:lineRule="auto" w:line="240" w:before="0" w:after="0"/>
        <w:ind w:firstLine="540"/>
        <w:jc w:val="both"/>
        <w:rPr>
          <w:rFonts w:ascii="Calibri" w:hAnsi="Calibri" w:eastAsia="Calibri" w:cs="Calibri"/>
          <w:color w:val="00000A"/>
        </w:rPr>
      </w:pPr>
      <w:r>
        <w:rPr>
          <w:rFonts w:eastAsia="Calibri" w:cs="Calibri" w:ascii="Calibri" w:hAnsi="Calibri"/>
          <w:color w:val="00000A"/>
        </w:rPr>
      </w:r>
    </w:p>
    <w:p>
      <w:pPr>
        <w:pStyle w:val="Normal"/>
        <w:shd w:val="clear" w:color="FFFFFF" w:fill="FFFFFF"/>
        <w:spacing w:lineRule="auto" w:line="240" w:before="0" w:after="0"/>
        <w:ind w:firstLine="540"/>
        <w:jc w:val="both"/>
        <w:rPr>
          <w:rFonts w:ascii="Calibri" w:hAnsi="Calibri" w:eastAsia="Calibri" w:cs="Calibri"/>
          <w:color w:val="00000A"/>
        </w:rPr>
      </w:pPr>
      <w:r>
        <w:rPr>
          <w:rFonts w:eastAsia="Calibri" w:cs="Calibri" w:ascii="Calibri" w:hAnsi="Calibri"/>
          <w:color w:val="00000A"/>
        </w:rPr>
      </w:r>
    </w:p>
    <w:p>
      <w:pPr>
        <w:pStyle w:val="Normal"/>
        <w:shd w:val="clear" w:color="FFFFFF" w:fill="FFFFFF"/>
        <w:spacing w:lineRule="auto" w:line="240" w:before="0" w:after="0"/>
        <w:ind w:firstLine="540"/>
        <w:jc w:val="both"/>
        <w:rPr>
          <w:rFonts w:ascii="Calibri" w:hAnsi="Calibri" w:eastAsia="Calibri" w:cs="Calibri"/>
          <w:color w:val="00000A"/>
        </w:rPr>
      </w:pPr>
      <w:r>
        <w:rPr>
          <w:rFonts w:eastAsia="Calibri" w:cs="Calibri" w:ascii="Calibri" w:hAnsi="Calibri"/>
          <w:color w:val="00000A"/>
        </w:rPr>
      </w:r>
    </w:p>
    <w:p>
      <w:pPr>
        <w:pStyle w:val="Normal"/>
        <w:shd w:val="clear" w:color="FFFFFF" w:fill="FFFFFF"/>
        <w:spacing w:lineRule="auto" w:line="240" w:before="0" w:after="0"/>
        <w:ind w:firstLine="540"/>
        <w:jc w:val="both"/>
        <w:rPr>
          <w:rFonts w:ascii="Calibri" w:hAnsi="Calibri" w:eastAsia="Calibri" w:cs="Calibri"/>
          <w:color w:val="00000A"/>
        </w:rPr>
      </w:pPr>
      <w:r>
        <w:rPr>
          <w:rFonts w:eastAsia="Calibri" w:cs="Calibri" w:ascii="Calibri" w:hAnsi="Calibri"/>
          <w:color w:val="00000A"/>
        </w:rPr>
      </w:r>
    </w:p>
    <w:p>
      <w:pPr>
        <w:pStyle w:val="Normal"/>
        <w:shd w:val="clear" w:color="FFFFFF" w:fill="FFFFFF"/>
        <w:spacing w:lineRule="auto" w:line="240" w:before="0" w:after="0"/>
        <w:ind w:firstLine="540"/>
        <w:jc w:val="both"/>
        <w:rPr>
          <w:rFonts w:ascii="Calibri" w:hAnsi="Calibri" w:eastAsia="Calibri" w:cs="Calibri"/>
          <w:color w:val="00000A"/>
        </w:rPr>
      </w:pPr>
      <w:r>
        <w:rPr>
          <w:rFonts w:eastAsia="Calibri" w:cs="Calibri" w:ascii="Calibri" w:hAnsi="Calibri"/>
          <w:color w:val="00000A"/>
        </w:rPr>
      </w:r>
    </w:p>
    <w:p>
      <w:pPr>
        <w:pStyle w:val="Normal"/>
        <w:shd w:val="clear" w:color="FFFFFF" w:fill="FFFFFF"/>
        <w:spacing w:lineRule="auto" w:line="240" w:before="0" w:after="0"/>
        <w:ind w:firstLine="540"/>
        <w:jc w:val="both"/>
        <w:rPr>
          <w:rFonts w:ascii="Calibri" w:hAnsi="Calibri" w:eastAsia="Calibri" w:cs="Calibri"/>
          <w:color w:val="00000A"/>
        </w:rPr>
      </w:pPr>
      <w:r>
        <w:rPr>
          <w:rFonts w:eastAsia="Calibri" w:cs="Calibri" w:ascii="Calibri" w:hAnsi="Calibri"/>
          <w:color w:val="00000A"/>
        </w:rPr>
      </w:r>
    </w:p>
    <w:p>
      <w:pPr>
        <w:pStyle w:val="Normal"/>
        <w:shd w:val="clear" w:color="FFFFFF" w:fill="FFFFFF"/>
        <w:spacing w:lineRule="auto" w:line="240" w:before="0" w:after="0"/>
        <w:ind w:firstLine="540"/>
        <w:jc w:val="both"/>
        <w:rPr>
          <w:rFonts w:ascii="Calibri" w:hAnsi="Calibri" w:eastAsia="Calibri" w:cs="Calibri"/>
          <w:color w:val="00000A"/>
        </w:rPr>
      </w:pPr>
      <w:r>
        <w:rPr>
          <w:rFonts w:eastAsia="Calibri" w:cs="Calibri" w:ascii="Calibri" w:hAnsi="Calibri"/>
          <w:color w:val="00000A"/>
        </w:rPr>
      </w:r>
    </w:p>
    <w:p>
      <w:pPr>
        <w:pStyle w:val="Normal"/>
        <w:shd w:val="clear" w:color="FFFFFF" w:fill="FFFFFF"/>
        <w:spacing w:lineRule="auto" w:line="240" w:before="0" w:after="0"/>
        <w:ind w:firstLine="540"/>
        <w:jc w:val="both"/>
        <w:rPr>
          <w:rFonts w:ascii="Calibri" w:hAnsi="Calibri" w:eastAsia="Calibri" w:cs="Calibri"/>
          <w:color w:val="00000A"/>
        </w:rPr>
      </w:pPr>
      <w:r>
        <w:rPr>
          <w:rFonts w:eastAsia="Calibri" w:cs="Calibri" w:ascii="Calibri" w:hAnsi="Calibri"/>
          <w:color w:val="00000A"/>
        </w:rPr>
      </w:r>
    </w:p>
    <w:p>
      <w:pPr>
        <w:pStyle w:val="Normal"/>
        <w:shd w:val="clear" w:color="FFFFFF" w:fill="FFFFFF"/>
        <w:spacing w:lineRule="auto" w:line="240" w:before="0" w:after="0"/>
        <w:ind w:firstLine="540"/>
        <w:jc w:val="both"/>
        <w:rPr>
          <w:rFonts w:ascii="Calibri" w:hAnsi="Calibri" w:eastAsia="Calibri" w:cs="Calibri"/>
          <w:color w:val="00000A"/>
        </w:rPr>
      </w:pPr>
      <w:r>
        <w:rPr>
          <w:rFonts w:eastAsia="Calibri" w:cs="Calibri" w:ascii="Calibri" w:hAnsi="Calibri"/>
          <w:color w:val="00000A"/>
        </w:rPr>
      </w:r>
    </w:p>
    <w:p>
      <w:pPr>
        <w:pStyle w:val="Normal"/>
        <w:shd w:val="clear" w:color="FFFFFF" w:fill="FFFFFF"/>
        <w:spacing w:lineRule="auto" w:line="240" w:before="0" w:after="0"/>
        <w:ind w:firstLine="540"/>
        <w:jc w:val="both"/>
        <w:rPr>
          <w:rFonts w:ascii="Calibri" w:hAnsi="Calibri" w:eastAsia="Calibri" w:cs="Calibri"/>
          <w:color w:val="00000A"/>
        </w:rPr>
      </w:pPr>
      <w:r>
        <w:rPr>
          <w:rFonts w:eastAsia="Calibri" w:cs="Calibri" w:ascii="Calibri" w:hAnsi="Calibri"/>
          <w:color w:val="00000A"/>
        </w:rPr>
      </w:r>
    </w:p>
    <w:p>
      <w:pPr>
        <w:pStyle w:val="Normal"/>
        <w:shd w:val="clear" w:color="FFFFFF" w:fill="FFFFFF"/>
        <w:spacing w:lineRule="auto" w:line="240" w:before="0" w:after="0"/>
        <w:ind w:firstLine="540"/>
        <w:jc w:val="both"/>
        <w:rPr>
          <w:rFonts w:ascii="Calibri" w:hAnsi="Calibri" w:eastAsia="Calibri" w:cs="Calibri"/>
          <w:color w:val="00000A"/>
        </w:rPr>
      </w:pPr>
      <w:r>
        <w:rPr>
          <w:rFonts w:eastAsia="Calibri" w:cs="Calibri" w:ascii="Calibri" w:hAnsi="Calibri"/>
          <w:color w:val="00000A"/>
        </w:rPr>
      </w:r>
    </w:p>
    <w:p>
      <w:pPr>
        <w:pStyle w:val="Normal"/>
        <w:shd w:val="clear" w:color="FFFFFF" w:fill="FFFFFF"/>
        <w:spacing w:lineRule="auto" w:line="240" w:before="0" w:after="0"/>
        <w:ind w:firstLine="540"/>
        <w:jc w:val="both"/>
        <w:rPr>
          <w:rFonts w:ascii="Calibri" w:hAnsi="Calibri" w:eastAsia="Calibri" w:cs="Calibri"/>
          <w:color w:val="00000A"/>
        </w:rPr>
      </w:pPr>
      <w:r>
        <w:rPr>
          <w:rFonts w:eastAsia="Calibri" w:cs="Calibri" w:ascii="Calibri" w:hAnsi="Calibri"/>
          <w:color w:val="00000A"/>
        </w:rPr>
      </w:r>
    </w:p>
    <w:p>
      <w:pPr>
        <w:pStyle w:val="Normal"/>
        <w:shd w:val="clear" w:color="FFFFFF" w:fill="FFFFFF"/>
        <w:spacing w:lineRule="auto" w:line="240" w:before="0" w:after="0"/>
        <w:ind w:firstLine="540"/>
        <w:jc w:val="both"/>
        <w:rPr>
          <w:rFonts w:ascii="Calibri" w:hAnsi="Calibri" w:eastAsia="Calibri" w:cs="Calibri"/>
          <w:color w:val="00000A"/>
        </w:rPr>
      </w:pPr>
      <w:r>
        <w:rPr>
          <w:rFonts w:eastAsia="Calibri" w:cs="Calibri" w:ascii="Calibri" w:hAnsi="Calibri"/>
          <w:color w:val="00000A"/>
        </w:rPr>
      </w:r>
    </w:p>
    <w:p>
      <w:pPr>
        <w:pStyle w:val="Normal"/>
        <w:shd w:val="clear" w:color="FFFFFF" w:fill="FFFFFF"/>
        <w:spacing w:lineRule="auto" w:line="240" w:before="0" w:after="0"/>
        <w:ind w:firstLine="540"/>
        <w:jc w:val="both"/>
        <w:rPr>
          <w:rFonts w:ascii="Calibri" w:hAnsi="Calibri" w:eastAsia="Calibri" w:cs="Calibri"/>
          <w:color w:val="00000A"/>
        </w:rPr>
      </w:pPr>
      <w:r>
        <w:rPr>
          <w:rFonts w:eastAsia="Calibri" w:cs="Calibri" w:ascii="Calibri" w:hAnsi="Calibri"/>
          <w:color w:val="00000A"/>
        </w:rPr>
      </w:r>
    </w:p>
    <w:p>
      <w:pPr>
        <w:pStyle w:val="Normal"/>
        <w:shd w:val="clear" w:color="FFFFFF" w:fill="FFFFFF"/>
        <w:spacing w:lineRule="auto" w:line="240" w:before="0" w:after="0"/>
        <w:ind w:hanging="0"/>
        <w:jc w:val="both"/>
        <w:rPr>
          <w:rFonts w:ascii="Calibri" w:hAnsi="Calibri" w:eastAsia="Calibri" w:cs="Calibri"/>
          <w:color w:val="00000A"/>
        </w:rPr>
      </w:pPr>
      <w:r>
        <w:rPr>
          <w:rFonts w:eastAsia="Calibri" w:cs="Calibri" w:ascii="Calibri" w:hAnsi="Calibri"/>
          <w:color w:val="00000A"/>
        </w:rPr>
      </w:r>
    </w:p>
    <w:p>
      <w:pPr>
        <w:pStyle w:val="Normal"/>
        <w:shd w:val="clear" w:color="FFFFFF" w:fill="FFFFFF"/>
        <w:spacing w:lineRule="auto" w:line="240" w:before="0" w:after="0"/>
        <w:ind w:hanging="0"/>
        <w:jc w:val="both"/>
        <w:rPr>
          <w:rFonts w:ascii="Calibri" w:hAnsi="Calibri" w:eastAsia="Calibri" w:cs="Calibri"/>
          <w:color w:val="00000A"/>
        </w:rPr>
      </w:pPr>
      <w:r>
        <w:rPr>
          <w:rFonts w:eastAsia="Calibri" w:cs="Calibri" w:ascii="Calibri" w:hAnsi="Calibri"/>
          <w:color w:val="00000A"/>
        </w:rPr>
      </w:r>
    </w:p>
    <w:p>
      <w:pPr>
        <w:pStyle w:val="Normal"/>
        <w:shd w:val="clear" w:color="FFFFFF" w:fill="FFFFFF"/>
        <w:spacing w:lineRule="auto" w:line="240" w:before="0" w:after="0"/>
        <w:ind w:hanging="0"/>
        <w:jc w:val="both"/>
        <w:rPr>
          <w:rFonts w:ascii="Calibri" w:hAnsi="Calibri" w:eastAsia="Calibri" w:cs="Calibri"/>
          <w:color w:val="00000A"/>
        </w:rPr>
      </w:pPr>
      <w:r>
        <w:rPr>
          <w:rFonts w:eastAsia="Calibri" w:cs="Calibri" w:ascii="Calibri" w:hAnsi="Calibri"/>
          <w:color w:val="00000A"/>
        </w:rPr>
      </w:r>
    </w:p>
    <w:p>
      <w:pPr>
        <w:pStyle w:val="Normal"/>
        <w:spacing w:before="0" w:after="0"/>
        <w:jc w:val="both"/>
        <w:rPr>
          <w:rFonts w:ascii="Times New Roman" w:hAnsi="Times New Roman" w:eastAsia="Times New Roman" w:cs="Times New Roman"/>
          <w:color w:val="FF0000"/>
        </w:rPr>
      </w:pPr>
      <w:r>
        <w:rPr>
          <w:rFonts w:eastAsia="Times New Roman" w:cs="Times New Roman"/>
          <w:color w:val="FF0000"/>
        </w:rPr>
      </w:r>
    </w:p>
    <w:tbl>
      <w:tblPr>
        <w:tblW w:w="9571" w:type="dxa"/>
        <w:jc w:val="left"/>
        <w:tblInd w:w="-108" w:type="dxa"/>
        <w:tblLayout w:type="fixed"/>
        <w:tblCellMar>
          <w:top w:w="0" w:type="dxa"/>
          <w:left w:w="0" w:type="dxa"/>
          <w:bottom w:w="0" w:type="dxa"/>
          <w:right w:w="0" w:type="dxa"/>
        </w:tblCellMar>
        <w:tblLook w:firstRow="1" w:noVBand="1" w:lastRow="0" w:firstColumn="1" w:lastColumn="0" w:noHBand="0" w:val="04a0"/>
      </w:tblPr>
      <w:tblGrid>
        <w:gridCol w:w="4748"/>
        <w:gridCol w:w="4822"/>
      </w:tblGrid>
      <w:tr>
        <w:trPr/>
        <w:tc>
          <w:tcPr>
            <w:tcW w:w="4748" w:type="dxa"/>
            <w:tcBorders/>
          </w:tcPr>
          <w:p>
            <w:pPr>
              <w:pStyle w:val="Normal"/>
              <w:keepNext w:val="false"/>
              <w:keepLines w:val="false"/>
              <w:widowControl w:val="false"/>
              <w:numPr>
                <w:ilvl w:val="0"/>
                <w:numId w:val="0"/>
              </w:numPr>
              <w:shd w:val="nil" w:color="000000"/>
              <w:spacing w:lineRule="auto" w:line="240" w:beforeAutospacing="0" w:before="0" w:afterAutospacing="0" w:after="0"/>
              <w:ind w:left="0" w:hanging="0"/>
              <w:jc w:val="left"/>
              <w:outlineLvl w:val="1"/>
              <w:rPr>
                <w:b w:val="false"/>
                <w:b w:val="false"/>
                <w:color w:val="00000A"/>
              </w:rPr>
            </w:pPr>
            <w:r>
              <w:rPr>
                <w:b w:val="false"/>
                <w:color w:val="00000A"/>
              </w:rPr>
            </w:r>
          </w:p>
        </w:tc>
        <w:tc>
          <w:tcPr>
            <w:tcW w:w="4822" w:type="dxa"/>
            <w:tcBorders/>
          </w:tcPr>
          <w:p>
            <w:pPr>
              <w:pStyle w:val="Normal"/>
              <w:keepNext w:val="false"/>
              <w:keepLines w:val="false"/>
              <w:widowControl w:val="false"/>
              <w:numPr>
                <w:ilvl w:val="0"/>
                <w:numId w:val="0"/>
              </w:numPr>
              <w:shd w:val="nil" w:color="000000"/>
              <w:spacing w:lineRule="auto" w:line="240" w:beforeAutospacing="0" w:before="0" w:afterAutospacing="0" w:after="0"/>
              <w:ind w:left="0" w:hanging="0"/>
              <w:jc w:val="right"/>
              <w:outlineLvl w:val="1"/>
              <w:rPr>
                <w:rFonts w:ascii="Times New Roman" w:hAnsi="Times New Roman" w:eastAsia="Times New Roman" w:cs="Times New Roman"/>
                <w:b w:val="false"/>
                <w:b w:val="false"/>
                <w:color w:val="00000A"/>
              </w:rPr>
            </w:pPr>
            <w:r>
              <w:rPr>
                <w:rFonts w:eastAsia="Times New Roman" w:cs="Times New Roman"/>
                <w:b w:val="false"/>
                <w:bCs w:val="false"/>
                <w:i w:val="false"/>
                <w:iCs w:val="false"/>
                <w:caps w:val="false"/>
                <w:smallCaps w:val="false"/>
                <w:strike w:val="false"/>
                <w:dstrike w:val="false"/>
                <w:vanish w:val="false"/>
                <w:color w:val="00000A"/>
                <w:spacing w:val="0"/>
                <w:position w:val="0"/>
                <w:sz w:val="28"/>
                <w:sz w:val="28"/>
                <w:szCs w:val="22"/>
                <w:u w:val="none"/>
                <w:vertAlign w:val="baseline"/>
                <w:lang w:val="ru-RU" w:eastAsia="en-US" w:bidi="ar-SA"/>
              </w:rPr>
              <w:t>Приложение № 4</w:t>
            </w:r>
          </w:p>
          <w:p>
            <w:pPr>
              <w:pStyle w:val="Normal"/>
              <w:keepNext w:val="false"/>
              <w:keepLines w:val="false"/>
              <w:widowControl w:val="false"/>
              <w:numPr>
                <w:ilvl w:val="0"/>
                <w:numId w:val="0"/>
              </w:numPr>
              <w:shd w:val="nil" w:color="000000"/>
              <w:spacing w:lineRule="auto" w:line="240" w:beforeAutospacing="0" w:before="0" w:afterAutospacing="0" w:after="0"/>
              <w:ind w:left="0" w:hanging="0"/>
              <w:jc w:val="right"/>
              <w:outlineLvl w:val="1"/>
              <w:rPr>
                <w:rFonts w:ascii="Times New Roman" w:hAnsi="Times New Roman" w:eastAsia="Times New Roman" w:cs="Times New Roman"/>
                <w:b w:val="false"/>
                <w:b w:val="false"/>
                <w:color w:val="00000A"/>
              </w:rPr>
            </w:pPr>
            <w:r>
              <w:rPr>
                <w:rFonts w:eastAsia="Times New Roman" w:cs="Times New Roman"/>
                <w:b w:val="false"/>
                <w:bCs w:val="false"/>
                <w:i w:val="false"/>
                <w:iCs w:val="false"/>
                <w:caps w:val="false"/>
                <w:smallCaps w:val="false"/>
                <w:strike w:val="false"/>
                <w:dstrike w:val="false"/>
                <w:vanish w:val="false"/>
                <w:color w:val="00000A"/>
                <w:spacing w:val="0"/>
                <w:position w:val="0"/>
                <w:sz w:val="28"/>
                <w:sz w:val="28"/>
                <w:szCs w:val="22"/>
                <w:u w:val="none"/>
                <w:vertAlign w:val="baseline"/>
                <w:lang w:val="ru-RU" w:eastAsia="en-US" w:bidi="ar-SA"/>
              </w:rPr>
              <w:t>к Порядку проведения</w:t>
            </w:r>
          </w:p>
          <w:p>
            <w:pPr>
              <w:pStyle w:val="Normal"/>
              <w:keepNext w:val="false"/>
              <w:keepLines w:val="false"/>
              <w:widowControl w:val="false"/>
              <w:numPr>
                <w:ilvl w:val="0"/>
                <w:numId w:val="0"/>
              </w:numPr>
              <w:shd w:val="nil" w:color="000000"/>
              <w:spacing w:lineRule="auto" w:line="240" w:beforeAutospacing="0" w:before="0" w:afterAutospacing="0" w:after="0"/>
              <w:ind w:left="0" w:hanging="0"/>
              <w:jc w:val="right"/>
              <w:outlineLvl w:val="1"/>
              <w:rPr>
                <w:rFonts w:ascii="Times New Roman" w:hAnsi="Times New Roman" w:eastAsia="Times New Roman" w:cs="Times New Roman"/>
                <w:b w:val="false"/>
                <w:b w:val="false"/>
                <w:color w:val="00000A"/>
              </w:rPr>
            </w:pPr>
            <w:r>
              <w:rPr>
                <w:rFonts w:eastAsia="Times New Roman" w:cs="Times New Roman"/>
                <w:b w:val="false"/>
                <w:bCs w:val="false"/>
                <w:i w:val="false"/>
                <w:iCs w:val="false"/>
                <w:caps w:val="false"/>
                <w:smallCaps w:val="false"/>
                <w:strike w:val="false"/>
                <w:dstrike w:val="false"/>
                <w:vanish w:val="false"/>
                <w:color w:val="00000A"/>
                <w:spacing w:val="0"/>
                <w:position w:val="0"/>
                <w:sz w:val="28"/>
                <w:sz w:val="28"/>
                <w:szCs w:val="22"/>
                <w:u w:val="none"/>
                <w:vertAlign w:val="baseline"/>
                <w:lang w:val="ru-RU" w:eastAsia="en-US" w:bidi="ar-SA"/>
              </w:rPr>
              <w:t>конкурса на замещение должности главы администрации</w:t>
            </w:r>
          </w:p>
          <w:p>
            <w:pPr>
              <w:pStyle w:val="Normal"/>
              <w:keepNext w:val="false"/>
              <w:keepLines w:val="false"/>
              <w:widowControl w:val="false"/>
              <w:shd w:val="nil" w:color="000000"/>
              <w:spacing w:lineRule="auto" w:line="240" w:beforeAutospacing="0" w:before="0" w:afterAutospacing="0" w:after="0"/>
              <w:ind w:hanging="0"/>
              <w:jc w:val="right"/>
              <w:rPr>
                <w:rFonts w:ascii="Times New Roman" w:hAnsi="Times New Roman" w:eastAsia="Times New Roman" w:cs="Times New Roman"/>
                <w:b w:val="false"/>
                <w:b w:val="false"/>
              </w:rPr>
            </w:pPr>
            <w:r>
              <w:rPr>
                <w:rFonts w:eastAsia="Arial" w:cs="Times New Roman" w:eastAsiaTheme="minorHAnsi"/>
                <w:color w:val="00000A"/>
                <w:sz w:val="28"/>
                <w:szCs w:val="28"/>
                <w:lang w:eastAsia="ru-RU"/>
              </w:rPr>
              <w:t>муниципального  района «Ровеньский район» Белгородской области</w:t>
            </w:r>
          </w:p>
          <w:p>
            <w:pPr>
              <w:pStyle w:val="Normal"/>
              <w:keepNext w:val="false"/>
              <w:keepLines w:val="false"/>
              <w:widowControl w:val="false"/>
              <w:numPr>
                <w:ilvl w:val="0"/>
                <w:numId w:val="0"/>
              </w:numPr>
              <w:shd w:val="nil" w:color="000000"/>
              <w:spacing w:lineRule="auto" w:line="240" w:beforeAutospacing="0" w:before="0" w:afterAutospacing="0" w:after="0"/>
              <w:ind w:left="0" w:hanging="0"/>
              <w:jc w:val="left"/>
              <w:outlineLvl w:val="1"/>
              <w:rPr>
                <w:b w:val="false"/>
                <w:b w:val="false"/>
                <w:color w:val="00000A"/>
              </w:rPr>
            </w:pPr>
            <w:r>
              <w:rPr>
                <w:b w:val="false"/>
                <w:color w:val="00000A"/>
              </w:rPr>
            </w:r>
          </w:p>
          <w:p>
            <w:pPr>
              <w:pStyle w:val="Normal"/>
              <w:keepNext w:val="false"/>
              <w:keepLines w:val="false"/>
              <w:widowControl w:val="false"/>
              <w:numPr>
                <w:ilvl w:val="0"/>
                <w:numId w:val="0"/>
              </w:numPr>
              <w:shd w:val="nil" w:color="000000"/>
              <w:spacing w:lineRule="auto" w:line="240" w:beforeAutospacing="0" w:before="0" w:afterAutospacing="0" w:after="0"/>
              <w:ind w:left="0" w:hanging="0"/>
              <w:jc w:val="left"/>
              <w:outlineLvl w:val="1"/>
              <w:rPr>
                <w:b w:val="false"/>
                <w:b w:val="false"/>
                <w:color w:val="00000A"/>
              </w:rPr>
            </w:pPr>
            <w:r>
              <w:rPr>
                <w:b w:val="false"/>
                <w:color w:val="00000A"/>
              </w:rPr>
            </w:r>
          </w:p>
        </w:tc>
      </w:tr>
    </w:tbl>
    <w:p>
      <w:pPr>
        <w:pStyle w:val="Normal"/>
        <w:spacing w:before="0" w:after="0"/>
        <w:rPr>
          <w:rFonts w:ascii="Times New Roman" w:hAnsi="Times New Roman" w:eastAsia="Times New Roman" w:cs="Times New Roman"/>
          <w:b w:val="false"/>
          <w:b w:val="false"/>
          <w:color w:val="00000A"/>
        </w:rPr>
      </w:pPr>
      <w:r>
        <w:rPr>
          <w:rFonts w:eastAsia="Times New Roman" w:cs="Times New Roman"/>
          <w:b w:val="false"/>
          <w:color w:val="00000A"/>
        </w:rPr>
      </w:r>
    </w:p>
    <w:p>
      <w:pPr>
        <w:pStyle w:val="Normal"/>
        <w:shd w:val="clear" w:color="FFFFFF" w:fill="FFFFFF"/>
        <w:spacing w:lineRule="auto" w:line="240" w:before="0" w:after="0"/>
        <w:rPr>
          <w:rFonts w:ascii="Times New Roman" w:hAnsi="Times New Roman" w:eastAsia="Times New Roman" w:cs="Times New Roman"/>
          <w:b w:val="false"/>
          <w:b w:val="false"/>
          <w:color w:val="000000"/>
        </w:rPr>
      </w:pPr>
      <w:r>
        <w:rPr>
          <w:rFonts w:eastAsia="Times New Roman" w:cs="Times New Roman"/>
          <w:b w:val="false"/>
          <w:color w:val="000000"/>
        </w:rPr>
      </w:r>
    </w:p>
    <w:p>
      <w:pPr>
        <w:pStyle w:val="Normal"/>
        <w:spacing w:lineRule="auto" w:line="240" w:before="0" w:after="0"/>
        <w:jc w:val="center"/>
        <w:rPr>
          <w:rFonts w:ascii="Times New Roman" w:hAnsi="Times New Roman" w:eastAsia="Times New Roman" w:cs="Times New Roman"/>
          <w:b w:val="false"/>
          <w:b w:val="false"/>
        </w:rPr>
      </w:pPr>
      <w:r>
        <w:rPr>
          <w:rFonts w:eastAsia="Arial" w:cs="Calibri" w:eastAsiaTheme="minorHAnsi"/>
          <w:b w:val="false"/>
          <w:bCs/>
          <w:color w:val="00000A"/>
          <w:sz w:val="28"/>
          <w:szCs w:val="28"/>
        </w:rPr>
        <w:t xml:space="preserve">Журнал регистрации кандидатов и учета документов, поступивших                            от кандидатов, </w:t>
      </w:r>
      <w:r>
        <w:rPr>
          <w:rFonts w:eastAsia="Arial" w:cs="Times New Roman" w:eastAsiaTheme="minorHAnsi"/>
          <w:b w:val="false"/>
          <w:color w:val="00000A"/>
          <w:sz w:val="28"/>
          <w:szCs w:val="28"/>
          <w:highlight w:val="white"/>
          <w:shd w:fill="FFFFFF" w:val="clear"/>
        </w:rPr>
        <w:t xml:space="preserve">участвующих в конкурсе </w:t>
      </w:r>
      <w:r>
        <w:rPr>
          <w:rFonts w:eastAsia="Arial" w:cs="Calibri" w:eastAsiaTheme="minorHAnsi"/>
          <w:b w:val="false"/>
          <w:bCs/>
          <w:color w:val="00000A"/>
          <w:sz w:val="28"/>
          <w:szCs w:val="28"/>
        </w:rPr>
        <w:t xml:space="preserve">на замещение должности главы администрации </w:t>
      </w:r>
      <w:r>
        <w:rPr>
          <w:rFonts w:eastAsia="Arial" w:cs="Times New Roman" w:eastAsiaTheme="minorHAnsi"/>
          <w:color w:val="00000A"/>
          <w:sz w:val="28"/>
          <w:szCs w:val="28"/>
          <w:lang w:eastAsia="ru-RU"/>
        </w:rPr>
        <w:t xml:space="preserve">муниципального  района «Ровеньский район» Белгородской области  </w:t>
      </w:r>
    </w:p>
    <w:p>
      <w:pPr>
        <w:pStyle w:val="Normal"/>
        <w:shd w:val="clear" w:color="FFFFFF" w:fill="FFFFFF"/>
        <w:spacing w:lineRule="auto" w:line="240" w:before="0" w:after="0"/>
        <w:jc w:val="center"/>
        <w:rPr>
          <w:rFonts w:ascii="Calibri" w:hAnsi="Calibri" w:eastAsia="Calibri" w:cs="Calibri"/>
          <w:color w:val="00000A"/>
        </w:rPr>
      </w:pPr>
      <w:r>
        <w:rPr>
          <w:rFonts w:eastAsia="Calibri" w:cs="Calibri" w:ascii="Calibri" w:hAnsi="Calibri"/>
          <w:color w:val="00000A"/>
        </w:rPr>
      </w:r>
    </w:p>
    <w:p>
      <w:pPr>
        <w:pStyle w:val="Normal"/>
        <w:shd w:val="clear" w:color="FFFFFF" w:fill="FFFFFF"/>
        <w:spacing w:lineRule="auto" w:line="240" w:before="0" w:after="0"/>
        <w:jc w:val="both"/>
        <w:rPr>
          <w:rFonts w:ascii="Times New Roman" w:hAnsi="Times New Roman" w:eastAsia="Calibri" w:cs="Calibri"/>
          <w:color w:val="000000"/>
        </w:rPr>
      </w:pPr>
      <w:r>
        <w:rPr>
          <w:rFonts w:eastAsia="Calibri" w:cs="Calibri"/>
          <w:color w:val="000000"/>
        </w:rPr>
      </w:r>
    </w:p>
    <w:tbl>
      <w:tblPr>
        <w:tblW w:w="9623" w:type="dxa"/>
        <w:jc w:val="left"/>
        <w:tblInd w:w="-149" w:type="dxa"/>
        <w:tblLayout w:type="fixed"/>
        <w:tblCellMar>
          <w:top w:w="102" w:type="dxa"/>
          <w:left w:w="57" w:type="dxa"/>
          <w:bottom w:w="102" w:type="dxa"/>
          <w:right w:w="62" w:type="dxa"/>
        </w:tblCellMar>
        <w:tblLook w:firstRow="1" w:noVBand="1" w:lastRow="0" w:firstColumn="1" w:lastColumn="0" w:noHBand="0" w:val="04a0"/>
      </w:tblPr>
      <w:tblGrid>
        <w:gridCol w:w="497"/>
        <w:gridCol w:w="1793"/>
        <w:gridCol w:w="2330"/>
        <w:gridCol w:w="1647"/>
        <w:gridCol w:w="1645"/>
        <w:gridCol w:w="1710"/>
      </w:tblGrid>
      <w:tr>
        <w:trPr/>
        <w:tc>
          <w:tcPr>
            <w:tcW w:w="497" w:type="dxa"/>
            <w:tcBorders>
              <w:top w:val="single" w:sz="4" w:space="0" w:color="00000A"/>
              <w:left w:val="single" w:sz="4" w:space="0" w:color="00000A"/>
              <w:bottom w:val="single" w:sz="4" w:space="0" w:color="00000A"/>
            </w:tcBorders>
            <w:shd w:color="FFFFFF" w:fill="FFFFFF" w:val="clear"/>
          </w:tcPr>
          <w:p>
            <w:pPr>
              <w:pStyle w:val="Normal"/>
              <w:widowControl w:val="false"/>
              <w:shd w:val="clear" w:color="FFFFFF" w:fill="FFFFFF"/>
              <w:spacing w:lineRule="auto" w:line="240" w:before="0" w:after="0"/>
              <w:jc w:val="center"/>
              <w:rPr>
                <w:rFonts w:ascii="Calibri" w:hAnsi="Calibri" w:eastAsia="Calibri" w:cs="Calibri"/>
                <w:color w:val="00000A"/>
              </w:rPr>
            </w:pPr>
            <w:r>
              <w:rPr>
                <w:rFonts w:eastAsia="Calibri" w:cs="Calibri"/>
                <w:b/>
                <w:bCs/>
                <w:color w:val="000000"/>
                <w:sz w:val="24"/>
                <w:szCs w:val="24"/>
              </w:rPr>
              <w:t>№</w:t>
            </w:r>
          </w:p>
          <w:p>
            <w:pPr>
              <w:pStyle w:val="Normal"/>
              <w:widowControl w:val="false"/>
              <w:shd w:val="clear" w:color="FFFFFF" w:fill="FFFFFF"/>
              <w:spacing w:lineRule="auto" w:line="240" w:before="0" w:after="0"/>
              <w:jc w:val="center"/>
              <w:rPr>
                <w:rFonts w:ascii="Calibri" w:hAnsi="Calibri" w:eastAsia="Calibri" w:cs="Calibri"/>
                <w:color w:val="00000A"/>
              </w:rPr>
            </w:pPr>
            <w:r>
              <w:rPr>
                <w:rFonts w:eastAsia="Calibri" w:cs="Calibri"/>
                <w:b/>
                <w:bCs/>
                <w:color w:val="000000"/>
                <w:sz w:val="24"/>
                <w:szCs w:val="24"/>
              </w:rPr>
              <w:t>п/п</w:t>
            </w:r>
          </w:p>
        </w:tc>
        <w:tc>
          <w:tcPr>
            <w:tcW w:w="1793" w:type="dxa"/>
            <w:tcBorders>
              <w:top w:val="single" w:sz="4" w:space="0" w:color="00000A"/>
              <w:left w:val="single" w:sz="4" w:space="0" w:color="00000A"/>
              <w:bottom w:val="single" w:sz="4" w:space="0" w:color="00000A"/>
            </w:tcBorders>
            <w:shd w:color="FFFFFF" w:fill="FFFFFF" w:val="clear"/>
          </w:tcPr>
          <w:p>
            <w:pPr>
              <w:pStyle w:val="Normal"/>
              <w:widowControl w:val="false"/>
              <w:shd w:val="clear" w:color="FFFFFF" w:fill="FFFFFF"/>
              <w:spacing w:lineRule="auto" w:line="240" w:before="0" w:after="0"/>
              <w:jc w:val="center"/>
              <w:rPr>
                <w:rFonts w:ascii="Calibri" w:hAnsi="Calibri" w:eastAsia="Calibri" w:cs="Calibri"/>
                <w:color w:val="00000A"/>
              </w:rPr>
            </w:pPr>
            <w:r>
              <w:rPr>
                <w:rFonts w:eastAsia="Calibri" w:cs="Calibri"/>
                <w:b/>
                <w:bCs/>
                <w:color w:val="000000"/>
                <w:sz w:val="24"/>
                <w:szCs w:val="24"/>
              </w:rPr>
              <w:t>Дата</w:t>
            </w:r>
          </w:p>
        </w:tc>
        <w:tc>
          <w:tcPr>
            <w:tcW w:w="2330" w:type="dxa"/>
            <w:tcBorders>
              <w:top w:val="single" w:sz="4" w:space="0" w:color="00000A"/>
              <w:left w:val="single" w:sz="4" w:space="0" w:color="00000A"/>
              <w:bottom w:val="single" w:sz="4" w:space="0" w:color="00000A"/>
            </w:tcBorders>
            <w:shd w:color="FFFFFF" w:fill="FFFFFF" w:val="clear"/>
          </w:tcPr>
          <w:p>
            <w:pPr>
              <w:pStyle w:val="Normal"/>
              <w:widowControl w:val="false"/>
              <w:shd w:val="clear" w:color="FFFFFF" w:fill="FFFFFF"/>
              <w:spacing w:lineRule="auto" w:line="240" w:before="0" w:after="0"/>
              <w:jc w:val="center"/>
              <w:rPr>
                <w:rFonts w:ascii="Calibri" w:hAnsi="Calibri" w:eastAsia="Calibri" w:cs="Calibri"/>
                <w:color w:val="00000A"/>
              </w:rPr>
            </w:pPr>
            <w:r>
              <w:rPr>
                <w:rFonts w:eastAsia="Calibri" w:cs="Calibri"/>
                <w:b/>
                <w:bCs/>
                <w:color w:val="000000"/>
                <w:sz w:val="24"/>
                <w:szCs w:val="24"/>
              </w:rPr>
              <w:t>ФИО кандидата, подавшего документы</w:t>
            </w:r>
          </w:p>
          <w:p>
            <w:pPr>
              <w:pStyle w:val="Normal"/>
              <w:widowControl w:val="false"/>
              <w:shd w:val="clear" w:color="FFFFFF" w:fill="FFFFFF"/>
              <w:spacing w:lineRule="auto" w:line="240" w:before="0" w:after="0"/>
              <w:jc w:val="center"/>
              <w:rPr>
                <w:rFonts w:ascii="Calibri" w:hAnsi="Calibri" w:eastAsia="Calibri" w:cs="Calibri"/>
                <w:color w:val="00000A"/>
              </w:rPr>
            </w:pPr>
            <w:r>
              <w:rPr>
                <w:rFonts w:eastAsia="Calibri" w:cs="Calibri"/>
                <w:b/>
                <w:bCs/>
                <w:color w:val="000000"/>
                <w:sz w:val="24"/>
                <w:szCs w:val="24"/>
              </w:rPr>
              <w:t>в конкурсную комиссию</w:t>
            </w:r>
          </w:p>
        </w:tc>
        <w:tc>
          <w:tcPr>
            <w:tcW w:w="1647" w:type="dxa"/>
            <w:tcBorders>
              <w:top w:val="single" w:sz="4" w:space="0" w:color="00000A"/>
              <w:left w:val="single" w:sz="4" w:space="0" w:color="00000A"/>
              <w:bottom w:val="single" w:sz="4" w:space="0" w:color="00000A"/>
            </w:tcBorders>
            <w:shd w:color="FFFFFF" w:fill="FFFFFF" w:val="clear"/>
          </w:tcPr>
          <w:p>
            <w:pPr>
              <w:pStyle w:val="Normal"/>
              <w:widowControl w:val="false"/>
              <w:shd w:val="clear" w:color="FFFFFF" w:fill="FFFFFF"/>
              <w:spacing w:lineRule="auto" w:line="240" w:before="0" w:after="0"/>
              <w:jc w:val="center"/>
              <w:rPr>
                <w:rFonts w:ascii="Calibri" w:hAnsi="Calibri" w:eastAsia="Calibri" w:cs="Calibri"/>
                <w:color w:val="00000A"/>
              </w:rPr>
            </w:pPr>
            <w:r>
              <w:rPr>
                <w:rFonts w:eastAsia="Calibri" w:cs="Calibri"/>
                <w:b/>
                <w:bCs/>
                <w:color w:val="000000"/>
                <w:sz w:val="24"/>
                <w:szCs w:val="24"/>
              </w:rPr>
              <w:t>Кол-во листов</w:t>
            </w:r>
          </w:p>
        </w:tc>
        <w:tc>
          <w:tcPr>
            <w:tcW w:w="1645" w:type="dxa"/>
            <w:tcBorders>
              <w:top w:val="single" w:sz="4" w:space="0" w:color="00000A"/>
              <w:left w:val="single" w:sz="4" w:space="0" w:color="00000A"/>
              <w:bottom w:val="single" w:sz="4" w:space="0" w:color="00000A"/>
            </w:tcBorders>
            <w:shd w:color="FFFFFF" w:fill="FFFFFF" w:val="clear"/>
          </w:tcPr>
          <w:p>
            <w:pPr>
              <w:pStyle w:val="Normal"/>
              <w:widowControl w:val="false"/>
              <w:shd w:val="clear" w:color="FFFFFF" w:fill="FFFFFF"/>
              <w:spacing w:lineRule="auto" w:line="240" w:before="0" w:after="0"/>
              <w:jc w:val="center"/>
              <w:rPr>
                <w:rFonts w:ascii="Calibri" w:hAnsi="Calibri" w:eastAsia="Calibri" w:cs="Calibri"/>
                <w:color w:val="00000A"/>
              </w:rPr>
            </w:pPr>
            <w:r>
              <w:rPr>
                <w:rFonts w:eastAsia="Calibri" w:cs="Calibri"/>
                <w:b/>
                <w:bCs/>
                <w:color w:val="000000"/>
                <w:sz w:val="24"/>
                <w:szCs w:val="24"/>
              </w:rPr>
              <w:t>Расписка</w:t>
            </w:r>
          </w:p>
          <w:p>
            <w:pPr>
              <w:pStyle w:val="Normal"/>
              <w:widowControl w:val="false"/>
              <w:shd w:val="clear" w:color="FFFFFF" w:fill="FFFFFF"/>
              <w:spacing w:lineRule="auto" w:line="240" w:before="0" w:after="0"/>
              <w:jc w:val="center"/>
              <w:rPr>
                <w:rFonts w:ascii="Calibri" w:hAnsi="Calibri" w:eastAsia="Calibri" w:cs="Calibri"/>
                <w:color w:val="00000A"/>
              </w:rPr>
            </w:pPr>
            <w:r>
              <w:rPr>
                <w:rFonts w:eastAsia="Calibri" w:cs="Calibri"/>
                <w:b/>
                <w:bCs/>
                <w:color w:val="000000"/>
                <w:sz w:val="24"/>
                <w:szCs w:val="24"/>
              </w:rPr>
              <w:t>кандидата</w:t>
            </w:r>
          </w:p>
          <w:p>
            <w:pPr>
              <w:pStyle w:val="Normal"/>
              <w:widowControl w:val="false"/>
              <w:shd w:val="clear" w:color="FFFFFF" w:fill="FFFFFF"/>
              <w:spacing w:lineRule="auto" w:line="240" w:before="0" w:after="0"/>
              <w:jc w:val="center"/>
              <w:rPr>
                <w:rFonts w:ascii="Calibri" w:hAnsi="Calibri" w:eastAsia="Calibri" w:cs="Calibri"/>
                <w:color w:val="00000A"/>
              </w:rPr>
            </w:pPr>
            <w:r>
              <w:rPr>
                <w:rFonts w:eastAsia="Calibri" w:cs="Calibri"/>
                <w:b/>
                <w:bCs/>
                <w:color w:val="000000"/>
                <w:sz w:val="24"/>
                <w:szCs w:val="24"/>
              </w:rPr>
              <w:t>в передаче документов</w:t>
            </w:r>
          </w:p>
        </w:tc>
        <w:tc>
          <w:tcPr>
            <w:tcW w:w="1710" w:type="dxa"/>
            <w:tcBorders>
              <w:top w:val="single" w:sz="4" w:space="0" w:color="00000A"/>
              <w:left w:val="single" w:sz="4" w:space="0" w:color="00000A"/>
              <w:bottom w:val="single" w:sz="4" w:space="0" w:color="00000A"/>
              <w:right w:val="single" w:sz="4" w:space="0" w:color="00000A"/>
            </w:tcBorders>
            <w:shd w:color="FFFFFF" w:fill="FFFFFF" w:val="clear"/>
          </w:tcPr>
          <w:p>
            <w:pPr>
              <w:pStyle w:val="Normal"/>
              <w:widowControl w:val="false"/>
              <w:shd w:val="clear" w:color="FFFFFF" w:fill="FFFFFF"/>
              <w:spacing w:lineRule="auto" w:line="240" w:before="0" w:after="0"/>
              <w:jc w:val="center"/>
              <w:rPr>
                <w:rFonts w:ascii="Calibri" w:hAnsi="Calibri" w:eastAsia="Calibri" w:cs="Calibri"/>
                <w:color w:val="00000A"/>
              </w:rPr>
            </w:pPr>
            <w:r>
              <w:rPr>
                <w:rFonts w:eastAsia="Calibri" w:cs="Calibri"/>
                <w:b/>
                <w:bCs/>
                <w:color w:val="000000"/>
                <w:sz w:val="24"/>
                <w:szCs w:val="24"/>
              </w:rPr>
              <w:t>Расписка секретаря конкурсной комиссии</w:t>
            </w:r>
          </w:p>
          <w:p>
            <w:pPr>
              <w:pStyle w:val="Normal"/>
              <w:widowControl w:val="false"/>
              <w:shd w:val="clear" w:color="FFFFFF" w:fill="FFFFFF"/>
              <w:spacing w:lineRule="auto" w:line="240" w:before="0" w:after="0"/>
              <w:jc w:val="center"/>
              <w:rPr>
                <w:rFonts w:ascii="Calibri" w:hAnsi="Calibri" w:eastAsia="Calibri" w:cs="Calibri"/>
                <w:color w:val="00000A"/>
              </w:rPr>
            </w:pPr>
            <w:r>
              <w:rPr>
                <w:rFonts w:eastAsia="Calibri" w:cs="Calibri"/>
                <w:b/>
                <w:bCs/>
                <w:color w:val="000000"/>
                <w:sz w:val="24"/>
                <w:szCs w:val="24"/>
              </w:rPr>
              <w:t>в получении документов</w:t>
            </w:r>
          </w:p>
        </w:tc>
      </w:tr>
      <w:tr>
        <w:trPr/>
        <w:tc>
          <w:tcPr>
            <w:tcW w:w="497" w:type="dxa"/>
            <w:tcBorders>
              <w:top w:val="single" w:sz="4" w:space="0" w:color="00000A"/>
              <w:left w:val="single" w:sz="4" w:space="0" w:color="00000A"/>
              <w:bottom w:val="single" w:sz="4" w:space="0" w:color="00000A"/>
            </w:tcBorders>
            <w:shd w:color="FFFFFF" w:fill="FFFFFF" w:val="clear"/>
          </w:tcPr>
          <w:p>
            <w:pPr>
              <w:pStyle w:val="Normal"/>
              <w:widowControl w:val="false"/>
              <w:shd w:val="clear" w:color="FFFFFF" w:fill="FFFFFF"/>
              <w:spacing w:lineRule="auto" w:line="240" w:before="0" w:after="0"/>
              <w:jc w:val="center"/>
              <w:rPr>
                <w:rFonts w:ascii="Calibri" w:hAnsi="Calibri" w:eastAsia="Calibri" w:cs="Calibri"/>
                <w:color w:val="00000A"/>
              </w:rPr>
            </w:pPr>
            <w:r>
              <w:rPr>
                <w:rFonts w:eastAsia="Calibri" w:cs="Calibri"/>
                <w:b/>
                <w:bCs/>
                <w:color w:val="000000"/>
                <w:sz w:val="24"/>
                <w:szCs w:val="24"/>
              </w:rPr>
              <w:t>1</w:t>
            </w:r>
          </w:p>
        </w:tc>
        <w:tc>
          <w:tcPr>
            <w:tcW w:w="1793" w:type="dxa"/>
            <w:tcBorders>
              <w:top w:val="single" w:sz="4" w:space="0" w:color="00000A"/>
              <w:left w:val="single" w:sz="4" w:space="0" w:color="00000A"/>
              <w:bottom w:val="single" w:sz="4" w:space="0" w:color="00000A"/>
            </w:tcBorders>
            <w:shd w:color="FFFFFF" w:fill="FFFFFF" w:val="clear"/>
          </w:tcPr>
          <w:p>
            <w:pPr>
              <w:pStyle w:val="Normal"/>
              <w:widowControl w:val="false"/>
              <w:shd w:val="clear" w:color="FFFFFF" w:fill="FFFFFF"/>
              <w:spacing w:lineRule="auto" w:line="240" w:before="0" w:after="0"/>
              <w:jc w:val="center"/>
              <w:rPr>
                <w:rFonts w:ascii="Calibri" w:hAnsi="Calibri" w:eastAsia="Calibri" w:cs="Calibri"/>
                <w:color w:val="00000A"/>
              </w:rPr>
            </w:pPr>
            <w:r>
              <w:rPr>
                <w:rFonts w:eastAsia="Calibri" w:cs="Calibri"/>
                <w:b/>
                <w:bCs/>
                <w:color w:val="000000"/>
                <w:sz w:val="24"/>
                <w:szCs w:val="24"/>
              </w:rPr>
              <w:t>2</w:t>
            </w:r>
          </w:p>
        </w:tc>
        <w:tc>
          <w:tcPr>
            <w:tcW w:w="2330" w:type="dxa"/>
            <w:tcBorders>
              <w:top w:val="single" w:sz="4" w:space="0" w:color="00000A"/>
              <w:left w:val="single" w:sz="4" w:space="0" w:color="00000A"/>
              <w:bottom w:val="single" w:sz="4" w:space="0" w:color="00000A"/>
            </w:tcBorders>
            <w:shd w:color="FFFFFF" w:fill="FFFFFF" w:val="clear"/>
          </w:tcPr>
          <w:p>
            <w:pPr>
              <w:pStyle w:val="Normal"/>
              <w:widowControl w:val="false"/>
              <w:shd w:val="clear" w:color="FFFFFF" w:fill="FFFFFF"/>
              <w:spacing w:lineRule="auto" w:line="240" w:before="0" w:after="0"/>
              <w:jc w:val="center"/>
              <w:rPr>
                <w:rFonts w:ascii="Calibri" w:hAnsi="Calibri" w:eastAsia="Calibri" w:cs="Calibri"/>
                <w:color w:val="00000A"/>
              </w:rPr>
            </w:pPr>
            <w:r>
              <w:rPr>
                <w:rFonts w:eastAsia="Calibri" w:cs="Calibri"/>
                <w:b/>
                <w:bCs/>
                <w:color w:val="000000"/>
                <w:sz w:val="24"/>
                <w:szCs w:val="24"/>
              </w:rPr>
              <w:t>3</w:t>
            </w:r>
          </w:p>
        </w:tc>
        <w:tc>
          <w:tcPr>
            <w:tcW w:w="1647" w:type="dxa"/>
            <w:tcBorders>
              <w:top w:val="single" w:sz="4" w:space="0" w:color="00000A"/>
              <w:left w:val="single" w:sz="4" w:space="0" w:color="00000A"/>
              <w:bottom w:val="single" w:sz="4" w:space="0" w:color="00000A"/>
            </w:tcBorders>
            <w:shd w:color="FFFFFF" w:fill="FFFFFF" w:val="clear"/>
          </w:tcPr>
          <w:p>
            <w:pPr>
              <w:pStyle w:val="Normal"/>
              <w:widowControl w:val="false"/>
              <w:shd w:val="clear" w:color="FFFFFF" w:fill="FFFFFF"/>
              <w:spacing w:lineRule="auto" w:line="240" w:before="0" w:after="0"/>
              <w:jc w:val="center"/>
              <w:rPr>
                <w:rFonts w:ascii="Calibri" w:hAnsi="Calibri" w:eastAsia="Calibri" w:cs="Calibri"/>
                <w:color w:val="00000A"/>
              </w:rPr>
            </w:pPr>
            <w:r>
              <w:rPr>
                <w:rFonts w:eastAsia="Calibri" w:cs="Calibri"/>
                <w:b/>
                <w:bCs/>
                <w:color w:val="000000"/>
                <w:sz w:val="24"/>
                <w:szCs w:val="24"/>
              </w:rPr>
              <w:t>4</w:t>
            </w:r>
          </w:p>
        </w:tc>
        <w:tc>
          <w:tcPr>
            <w:tcW w:w="1645" w:type="dxa"/>
            <w:tcBorders>
              <w:top w:val="single" w:sz="4" w:space="0" w:color="00000A"/>
              <w:left w:val="single" w:sz="4" w:space="0" w:color="00000A"/>
              <w:bottom w:val="single" w:sz="4" w:space="0" w:color="00000A"/>
            </w:tcBorders>
            <w:shd w:color="FFFFFF" w:fill="FFFFFF" w:val="clear"/>
          </w:tcPr>
          <w:p>
            <w:pPr>
              <w:pStyle w:val="Normal"/>
              <w:widowControl w:val="false"/>
              <w:shd w:val="clear" w:color="FFFFFF" w:fill="FFFFFF"/>
              <w:spacing w:lineRule="auto" w:line="240" w:before="0" w:after="0"/>
              <w:jc w:val="center"/>
              <w:rPr>
                <w:rFonts w:ascii="Calibri" w:hAnsi="Calibri" w:eastAsia="Calibri" w:cs="Calibri"/>
                <w:color w:val="00000A"/>
              </w:rPr>
            </w:pPr>
            <w:r>
              <w:rPr>
                <w:rFonts w:eastAsia="Calibri" w:cs="Calibri"/>
                <w:b/>
                <w:bCs/>
                <w:color w:val="000000"/>
                <w:sz w:val="24"/>
                <w:szCs w:val="24"/>
              </w:rPr>
              <w:t>5</w:t>
            </w:r>
          </w:p>
        </w:tc>
        <w:tc>
          <w:tcPr>
            <w:tcW w:w="1710" w:type="dxa"/>
            <w:tcBorders>
              <w:top w:val="single" w:sz="4" w:space="0" w:color="00000A"/>
              <w:left w:val="single" w:sz="4" w:space="0" w:color="00000A"/>
              <w:bottom w:val="single" w:sz="4" w:space="0" w:color="00000A"/>
              <w:right w:val="single" w:sz="4" w:space="0" w:color="00000A"/>
            </w:tcBorders>
            <w:shd w:color="FFFFFF" w:fill="FFFFFF" w:val="clear"/>
          </w:tcPr>
          <w:p>
            <w:pPr>
              <w:pStyle w:val="Normal"/>
              <w:widowControl w:val="false"/>
              <w:shd w:val="clear" w:color="FFFFFF" w:fill="FFFFFF"/>
              <w:spacing w:lineRule="auto" w:line="240" w:before="0" w:after="0"/>
              <w:jc w:val="center"/>
              <w:rPr>
                <w:rFonts w:ascii="Calibri" w:hAnsi="Calibri" w:eastAsia="Calibri" w:cs="Calibri"/>
                <w:color w:val="00000A"/>
              </w:rPr>
            </w:pPr>
            <w:r>
              <w:rPr>
                <w:rFonts w:eastAsia="Calibri" w:cs="Calibri"/>
                <w:b/>
                <w:bCs/>
                <w:color w:val="000000"/>
                <w:sz w:val="24"/>
                <w:szCs w:val="24"/>
              </w:rPr>
              <w:t>6</w:t>
            </w:r>
          </w:p>
        </w:tc>
      </w:tr>
      <w:tr>
        <w:trPr/>
        <w:tc>
          <w:tcPr>
            <w:tcW w:w="497" w:type="dxa"/>
            <w:tcBorders>
              <w:top w:val="single" w:sz="4" w:space="0" w:color="00000A"/>
              <w:left w:val="single" w:sz="4" w:space="0" w:color="00000A"/>
              <w:bottom w:val="single" w:sz="4" w:space="0" w:color="00000A"/>
            </w:tcBorders>
            <w:shd w:color="FFFFFF" w:fill="FFFFFF" w:val="clear"/>
          </w:tcPr>
          <w:p>
            <w:pPr>
              <w:pStyle w:val="Normal"/>
              <w:widowControl w:val="false"/>
              <w:shd w:val="clear" w:color="FFFFFF" w:fill="FFFFFF"/>
              <w:spacing w:lineRule="auto" w:line="240" w:before="0" w:after="0"/>
              <w:jc w:val="center"/>
              <w:rPr>
                <w:rFonts w:ascii="Calibri" w:hAnsi="Calibri" w:eastAsia="Calibri" w:cs="Calibri"/>
                <w:color w:val="00000A"/>
              </w:rPr>
            </w:pPr>
            <w:r>
              <w:rPr>
                <w:rFonts w:eastAsia="Calibri" w:cs="Calibri"/>
                <w:color w:val="000000"/>
                <w:sz w:val="24"/>
                <w:szCs w:val="24"/>
              </w:rPr>
              <w:t>1.</w:t>
            </w:r>
          </w:p>
        </w:tc>
        <w:tc>
          <w:tcPr>
            <w:tcW w:w="1793" w:type="dxa"/>
            <w:tcBorders>
              <w:top w:val="single" w:sz="4" w:space="0" w:color="00000A"/>
              <w:left w:val="single" w:sz="4" w:space="0" w:color="00000A"/>
              <w:bottom w:val="single" w:sz="4" w:space="0" w:color="00000A"/>
            </w:tcBorders>
            <w:shd w:color="FFFFFF" w:fill="FFFFFF" w:val="clear"/>
          </w:tcPr>
          <w:p>
            <w:pPr>
              <w:pStyle w:val="Normal"/>
              <w:widowControl w:val="false"/>
              <w:shd w:val="clear" w:color="FFFFFF" w:fill="FFFFFF"/>
              <w:spacing w:lineRule="auto" w:line="240" w:before="0" w:after="0"/>
              <w:jc w:val="center"/>
              <w:rPr>
                <w:rFonts w:ascii="Times New Roman" w:hAnsi="Times New Roman" w:eastAsia="Calibri" w:cs="Calibri"/>
                <w:color w:val="000000"/>
              </w:rPr>
            </w:pPr>
            <w:r>
              <w:rPr>
                <w:rFonts w:eastAsia="Calibri" w:cs="Calibri"/>
                <w:color w:val="000000"/>
              </w:rPr>
            </w:r>
          </w:p>
        </w:tc>
        <w:tc>
          <w:tcPr>
            <w:tcW w:w="2330" w:type="dxa"/>
            <w:tcBorders>
              <w:top w:val="single" w:sz="4" w:space="0" w:color="00000A"/>
              <w:left w:val="single" w:sz="4" w:space="0" w:color="00000A"/>
              <w:bottom w:val="single" w:sz="4" w:space="0" w:color="00000A"/>
            </w:tcBorders>
            <w:shd w:color="FFFFFF" w:fill="FFFFFF" w:val="clear"/>
          </w:tcPr>
          <w:p>
            <w:pPr>
              <w:pStyle w:val="Normal"/>
              <w:widowControl w:val="false"/>
              <w:shd w:val="clear" w:color="FFFFFF" w:fill="FFFFFF"/>
              <w:spacing w:lineRule="auto" w:line="240" w:before="0" w:after="0"/>
              <w:jc w:val="center"/>
              <w:rPr>
                <w:rFonts w:ascii="Times New Roman" w:hAnsi="Times New Roman" w:eastAsia="Calibri" w:cs="Calibri"/>
                <w:color w:val="000000"/>
              </w:rPr>
            </w:pPr>
            <w:r>
              <w:rPr>
                <w:rFonts w:eastAsia="Calibri" w:cs="Calibri"/>
                <w:color w:val="000000"/>
              </w:rPr>
            </w:r>
          </w:p>
        </w:tc>
        <w:tc>
          <w:tcPr>
            <w:tcW w:w="1647" w:type="dxa"/>
            <w:tcBorders>
              <w:top w:val="single" w:sz="4" w:space="0" w:color="00000A"/>
              <w:left w:val="single" w:sz="4" w:space="0" w:color="00000A"/>
              <w:bottom w:val="single" w:sz="4" w:space="0" w:color="00000A"/>
            </w:tcBorders>
            <w:shd w:color="FFFFFF" w:fill="FFFFFF" w:val="clear"/>
          </w:tcPr>
          <w:p>
            <w:pPr>
              <w:pStyle w:val="Normal"/>
              <w:widowControl w:val="false"/>
              <w:shd w:val="clear" w:color="FFFFFF" w:fill="FFFFFF"/>
              <w:spacing w:lineRule="auto" w:line="240" w:before="0" w:after="0"/>
              <w:jc w:val="center"/>
              <w:rPr>
                <w:rFonts w:ascii="Times New Roman" w:hAnsi="Times New Roman" w:eastAsia="Calibri" w:cs="Calibri"/>
                <w:color w:val="000000"/>
              </w:rPr>
            </w:pPr>
            <w:r>
              <w:rPr>
                <w:rFonts w:eastAsia="Calibri" w:cs="Calibri"/>
                <w:color w:val="000000"/>
              </w:rPr>
            </w:r>
          </w:p>
        </w:tc>
        <w:tc>
          <w:tcPr>
            <w:tcW w:w="1645" w:type="dxa"/>
            <w:tcBorders>
              <w:top w:val="single" w:sz="4" w:space="0" w:color="00000A"/>
              <w:left w:val="single" w:sz="4" w:space="0" w:color="00000A"/>
              <w:bottom w:val="single" w:sz="4" w:space="0" w:color="00000A"/>
            </w:tcBorders>
            <w:shd w:color="FFFFFF" w:fill="FFFFFF" w:val="clear"/>
          </w:tcPr>
          <w:p>
            <w:pPr>
              <w:pStyle w:val="Normal"/>
              <w:widowControl w:val="false"/>
              <w:shd w:val="clear" w:color="FFFFFF" w:fill="FFFFFF"/>
              <w:spacing w:lineRule="auto" w:line="240" w:before="0" w:after="0"/>
              <w:jc w:val="center"/>
              <w:rPr>
                <w:rFonts w:ascii="Times New Roman" w:hAnsi="Times New Roman" w:eastAsia="Calibri" w:cs="Calibri"/>
                <w:color w:val="000000"/>
              </w:rPr>
            </w:pPr>
            <w:r>
              <w:rPr>
                <w:rFonts w:eastAsia="Calibri" w:cs="Calibri"/>
                <w:color w:val="000000"/>
              </w:rPr>
            </w:r>
          </w:p>
        </w:tc>
        <w:tc>
          <w:tcPr>
            <w:tcW w:w="1710" w:type="dxa"/>
            <w:tcBorders>
              <w:top w:val="single" w:sz="4" w:space="0" w:color="00000A"/>
              <w:left w:val="single" w:sz="4" w:space="0" w:color="00000A"/>
              <w:bottom w:val="single" w:sz="4" w:space="0" w:color="00000A"/>
              <w:right w:val="single" w:sz="4" w:space="0" w:color="00000A"/>
            </w:tcBorders>
            <w:shd w:color="FFFFFF" w:fill="FFFFFF" w:val="clear"/>
          </w:tcPr>
          <w:p>
            <w:pPr>
              <w:pStyle w:val="Normal"/>
              <w:widowControl w:val="false"/>
              <w:shd w:val="clear" w:color="FFFFFF" w:fill="FFFFFF"/>
              <w:spacing w:lineRule="auto" w:line="240" w:before="0" w:after="0"/>
              <w:jc w:val="center"/>
              <w:rPr>
                <w:rFonts w:ascii="Times New Roman" w:hAnsi="Times New Roman" w:eastAsia="Calibri" w:cs="Calibri"/>
                <w:color w:val="000000"/>
              </w:rPr>
            </w:pPr>
            <w:r>
              <w:rPr>
                <w:rFonts w:eastAsia="Calibri" w:cs="Calibri"/>
                <w:color w:val="000000"/>
              </w:rPr>
            </w:r>
          </w:p>
        </w:tc>
      </w:tr>
      <w:tr>
        <w:trPr/>
        <w:tc>
          <w:tcPr>
            <w:tcW w:w="497" w:type="dxa"/>
            <w:tcBorders>
              <w:top w:val="single" w:sz="4" w:space="0" w:color="00000A"/>
              <w:left w:val="single" w:sz="4" w:space="0" w:color="00000A"/>
              <w:bottom w:val="single" w:sz="4" w:space="0" w:color="00000A"/>
            </w:tcBorders>
            <w:shd w:color="FFFFFF" w:fill="FFFFFF" w:val="clear"/>
          </w:tcPr>
          <w:p>
            <w:pPr>
              <w:pStyle w:val="Normal"/>
              <w:widowControl w:val="false"/>
              <w:shd w:val="clear" w:color="FFFFFF" w:fill="FFFFFF"/>
              <w:spacing w:lineRule="auto" w:line="240" w:before="0" w:after="0"/>
              <w:jc w:val="center"/>
              <w:rPr>
                <w:rFonts w:ascii="Calibri" w:hAnsi="Calibri" w:eastAsia="Calibri" w:cs="Calibri"/>
                <w:color w:val="00000A"/>
              </w:rPr>
            </w:pPr>
            <w:r>
              <w:rPr>
                <w:rFonts w:eastAsia="Calibri" w:cs="Calibri"/>
                <w:color w:val="000000"/>
                <w:sz w:val="24"/>
                <w:szCs w:val="24"/>
              </w:rPr>
              <w:t>2.</w:t>
            </w:r>
          </w:p>
        </w:tc>
        <w:tc>
          <w:tcPr>
            <w:tcW w:w="1793" w:type="dxa"/>
            <w:tcBorders>
              <w:top w:val="single" w:sz="4" w:space="0" w:color="00000A"/>
              <w:left w:val="single" w:sz="4" w:space="0" w:color="00000A"/>
              <w:bottom w:val="single" w:sz="4" w:space="0" w:color="00000A"/>
            </w:tcBorders>
            <w:shd w:color="FFFFFF" w:fill="FFFFFF" w:val="clear"/>
          </w:tcPr>
          <w:p>
            <w:pPr>
              <w:pStyle w:val="Normal"/>
              <w:widowControl w:val="false"/>
              <w:shd w:val="clear" w:color="FFFFFF" w:fill="FFFFFF"/>
              <w:spacing w:lineRule="auto" w:line="240" w:before="0" w:after="0"/>
              <w:jc w:val="center"/>
              <w:rPr>
                <w:rFonts w:ascii="Times New Roman" w:hAnsi="Times New Roman" w:eastAsia="Calibri" w:cs="Calibri"/>
                <w:color w:val="000000"/>
              </w:rPr>
            </w:pPr>
            <w:r>
              <w:rPr>
                <w:rFonts w:eastAsia="Calibri" w:cs="Calibri"/>
                <w:color w:val="000000"/>
              </w:rPr>
            </w:r>
          </w:p>
        </w:tc>
        <w:tc>
          <w:tcPr>
            <w:tcW w:w="2330" w:type="dxa"/>
            <w:tcBorders>
              <w:top w:val="single" w:sz="4" w:space="0" w:color="00000A"/>
              <w:left w:val="single" w:sz="4" w:space="0" w:color="00000A"/>
              <w:bottom w:val="single" w:sz="4" w:space="0" w:color="00000A"/>
            </w:tcBorders>
            <w:shd w:color="FFFFFF" w:fill="FFFFFF" w:val="clear"/>
          </w:tcPr>
          <w:p>
            <w:pPr>
              <w:pStyle w:val="Normal"/>
              <w:widowControl w:val="false"/>
              <w:shd w:val="clear" w:color="FFFFFF" w:fill="FFFFFF"/>
              <w:spacing w:lineRule="auto" w:line="240" w:before="0" w:after="0"/>
              <w:jc w:val="center"/>
              <w:rPr>
                <w:rFonts w:ascii="Times New Roman" w:hAnsi="Times New Roman" w:eastAsia="Calibri" w:cs="Calibri"/>
                <w:color w:val="000000"/>
              </w:rPr>
            </w:pPr>
            <w:r>
              <w:rPr>
                <w:rFonts w:eastAsia="Calibri" w:cs="Calibri"/>
                <w:color w:val="000000"/>
              </w:rPr>
            </w:r>
          </w:p>
        </w:tc>
        <w:tc>
          <w:tcPr>
            <w:tcW w:w="1647" w:type="dxa"/>
            <w:tcBorders>
              <w:top w:val="single" w:sz="4" w:space="0" w:color="00000A"/>
              <w:left w:val="single" w:sz="4" w:space="0" w:color="00000A"/>
              <w:bottom w:val="single" w:sz="4" w:space="0" w:color="00000A"/>
            </w:tcBorders>
            <w:shd w:color="FFFFFF" w:fill="FFFFFF" w:val="clear"/>
          </w:tcPr>
          <w:p>
            <w:pPr>
              <w:pStyle w:val="Normal"/>
              <w:widowControl w:val="false"/>
              <w:shd w:val="clear" w:color="FFFFFF" w:fill="FFFFFF"/>
              <w:spacing w:lineRule="auto" w:line="240" w:before="0" w:after="0"/>
              <w:jc w:val="center"/>
              <w:rPr>
                <w:rFonts w:ascii="Times New Roman" w:hAnsi="Times New Roman" w:eastAsia="Calibri" w:cs="Calibri"/>
                <w:color w:val="000000"/>
              </w:rPr>
            </w:pPr>
            <w:r>
              <w:rPr>
                <w:rFonts w:eastAsia="Calibri" w:cs="Calibri"/>
                <w:color w:val="000000"/>
              </w:rPr>
            </w:r>
          </w:p>
        </w:tc>
        <w:tc>
          <w:tcPr>
            <w:tcW w:w="1645" w:type="dxa"/>
            <w:tcBorders>
              <w:top w:val="single" w:sz="4" w:space="0" w:color="00000A"/>
              <w:left w:val="single" w:sz="4" w:space="0" w:color="00000A"/>
              <w:bottom w:val="single" w:sz="4" w:space="0" w:color="00000A"/>
            </w:tcBorders>
            <w:shd w:color="FFFFFF" w:fill="FFFFFF" w:val="clear"/>
          </w:tcPr>
          <w:p>
            <w:pPr>
              <w:pStyle w:val="Normal"/>
              <w:widowControl w:val="false"/>
              <w:shd w:val="clear" w:color="FFFFFF" w:fill="FFFFFF"/>
              <w:spacing w:lineRule="auto" w:line="240" w:before="0" w:after="0"/>
              <w:jc w:val="center"/>
              <w:rPr>
                <w:rFonts w:ascii="Times New Roman" w:hAnsi="Times New Roman" w:eastAsia="Calibri" w:cs="Calibri"/>
                <w:color w:val="000000"/>
              </w:rPr>
            </w:pPr>
            <w:r>
              <w:rPr>
                <w:rFonts w:eastAsia="Calibri" w:cs="Calibri"/>
                <w:color w:val="000000"/>
              </w:rPr>
            </w:r>
          </w:p>
        </w:tc>
        <w:tc>
          <w:tcPr>
            <w:tcW w:w="1710" w:type="dxa"/>
            <w:tcBorders>
              <w:top w:val="single" w:sz="4" w:space="0" w:color="00000A"/>
              <w:left w:val="single" w:sz="4" w:space="0" w:color="00000A"/>
              <w:bottom w:val="single" w:sz="4" w:space="0" w:color="00000A"/>
              <w:right w:val="single" w:sz="4" w:space="0" w:color="00000A"/>
            </w:tcBorders>
            <w:shd w:color="FFFFFF" w:fill="FFFFFF" w:val="clear"/>
          </w:tcPr>
          <w:p>
            <w:pPr>
              <w:pStyle w:val="Normal"/>
              <w:widowControl w:val="false"/>
              <w:shd w:val="clear" w:color="FFFFFF" w:fill="FFFFFF"/>
              <w:spacing w:lineRule="auto" w:line="240" w:before="0" w:after="0"/>
              <w:jc w:val="center"/>
              <w:rPr>
                <w:rFonts w:ascii="Times New Roman" w:hAnsi="Times New Roman" w:eastAsia="Calibri" w:cs="Calibri"/>
                <w:color w:val="000000"/>
              </w:rPr>
            </w:pPr>
            <w:r>
              <w:rPr>
                <w:rFonts w:eastAsia="Calibri" w:cs="Calibri"/>
                <w:color w:val="000000"/>
              </w:rPr>
            </w:r>
          </w:p>
        </w:tc>
      </w:tr>
    </w:tbl>
    <w:p>
      <w:pPr>
        <w:pStyle w:val="Normal"/>
        <w:shd w:val="clear" w:color="FFFFFF" w:fill="FFFFFF"/>
        <w:spacing w:lineRule="auto" w:line="240" w:before="0" w:after="0"/>
        <w:jc w:val="right"/>
        <w:rPr>
          <w:rFonts w:ascii="Times New Roman" w:hAnsi="Times New Roman" w:eastAsia="Calibri" w:cs="Calibri"/>
          <w:color w:val="000000"/>
        </w:rPr>
      </w:pPr>
      <w:r>
        <w:rPr>
          <w:rFonts w:eastAsia="Calibri" w:cs="Calibri"/>
          <w:color w:val="000000"/>
        </w:rPr>
      </w:r>
    </w:p>
    <w:p>
      <w:pPr>
        <w:pStyle w:val="Normal"/>
        <w:shd w:val="clear" w:color="FFFFFF" w:fill="FFFFFF"/>
        <w:spacing w:lineRule="auto" w:line="240" w:before="0" w:after="0"/>
        <w:ind w:firstLine="540"/>
        <w:jc w:val="both"/>
        <w:rPr>
          <w:rFonts w:ascii="Calibri" w:hAnsi="Calibri" w:eastAsia="Calibri" w:cs="Calibri"/>
          <w:color w:val="00000A"/>
        </w:rPr>
      </w:pPr>
      <w:r>
        <w:rPr>
          <w:rFonts w:eastAsia="Arial" w:cs="Calibri" w:eastAsiaTheme="minorHAnsi"/>
          <w:color w:val="000000"/>
          <w:sz w:val="28"/>
          <w:szCs w:val="28"/>
        </w:rPr>
        <w:t>Примечание: журнал прошивается, на обратной стороне обложки журнала ставится отметка следующего содержания:</w:t>
      </w:r>
    </w:p>
    <w:p>
      <w:pPr>
        <w:pStyle w:val="Normal"/>
        <w:shd w:val="clear" w:color="FFFFFF" w:fill="FFFFFF"/>
        <w:spacing w:lineRule="auto" w:line="240" w:before="280" w:after="0"/>
        <w:jc w:val="both"/>
        <w:rPr>
          <w:rFonts w:ascii="Calibri" w:hAnsi="Calibri" w:eastAsia="Calibri" w:cs="Calibri"/>
          <w:color w:val="00000A"/>
        </w:rPr>
      </w:pPr>
      <w:r>
        <w:rPr>
          <w:rFonts w:eastAsia="Arial" w:cs="Calibri" w:eastAsiaTheme="minorHAnsi"/>
          <w:color w:val="000000"/>
          <w:sz w:val="28"/>
          <w:szCs w:val="28"/>
        </w:rPr>
        <w:t>Прошито, пронумеровано</w:t>
      </w:r>
    </w:p>
    <w:p>
      <w:pPr>
        <w:pStyle w:val="Normal"/>
        <w:shd w:val="clear" w:color="FFFFFF" w:fill="FFFFFF"/>
        <w:spacing w:lineRule="auto" w:line="240" w:before="280" w:after="0"/>
        <w:jc w:val="both"/>
        <w:rPr>
          <w:rFonts w:ascii="Calibri" w:hAnsi="Calibri" w:eastAsia="Calibri" w:cs="Calibri"/>
          <w:color w:val="00000A"/>
        </w:rPr>
      </w:pPr>
      <w:r>
        <w:rPr>
          <w:rFonts w:eastAsia="Arial" w:cs="Calibri" w:eastAsiaTheme="minorHAnsi"/>
          <w:color w:val="000000"/>
          <w:sz w:val="28"/>
          <w:szCs w:val="28"/>
        </w:rPr>
        <w:t>_____(__________________) листов</w:t>
      </w:r>
    </w:p>
    <w:p>
      <w:pPr>
        <w:pStyle w:val="Normal"/>
        <w:shd w:val="clear" w:color="FFFFFF" w:fill="FFFFFF"/>
        <w:spacing w:lineRule="auto" w:line="240" w:before="0" w:after="0"/>
        <w:jc w:val="both"/>
        <w:rPr>
          <w:rFonts w:ascii="Times New Roman" w:hAnsi="Times New Roman" w:eastAsia="Calibri" w:cs="Calibri"/>
          <w:color w:val="000000"/>
        </w:rPr>
      </w:pPr>
      <w:r>
        <w:rPr>
          <w:rFonts w:eastAsia="Calibri" w:cs="Calibri"/>
          <w:color w:val="000000"/>
        </w:rPr>
      </w:r>
    </w:p>
    <w:p>
      <w:pPr>
        <w:pStyle w:val="Normal"/>
        <w:shd w:val="clear" w:color="FFFFFF" w:fill="FFFFFF"/>
        <w:spacing w:lineRule="auto" w:line="240" w:before="0" w:after="0"/>
        <w:jc w:val="both"/>
        <w:rPr>
          <w:rFonts w:ascii="Calibri" w:hAnsi="Calibri" w:eastAsia="Calibri" w:cs="Calibri"/>
          <w:color w:val="00000A"/>
        </w:rPr>
      </w:pPr>
      <w:r>
        <w:rPr>
          <w:rFonts w:eastAsia="Arial" w:cs="Calibri" w:eastAsiaTheme="minorHAnsi"/>
          <w:color w:val="000000"/>
          <w:sz w:val="28"/>
          <w:szCs w:val="28"/>
        </w:rPr>
        <w:t xml:space="preserve">Председатель конкурсной комиссии </w:t>
      </w:r>
    </w:p>
    <w:p>
      <w:pPr>
        <w:pStyle w:val="Normal"/>
        <w:shd w:val="clear" w:color="FFFFFF" w:fill="FFFFFF"/>
        <w:spacing w:lineRule="auto" w:line="240" w:before="0" w:after="0"/>
        <w:jc w:val="both"/>
        <w:rPr>
          <w:rFonts w:ascii="Calibri" w:hAnsi="Calibri" w:eastAsia="Calibri" w:cs="Calibri"/>
          <w:color w:val="00000A"/>
        </w:rPr>
      </w:pPr>
      <w:r>
        <w:rPr>
          <w:rFonts w:eastAsia="Arial" w:cs="Calibri" w:eastAsiaTheme="minorHAnsi"/>
          <w:color w:val="000000"/>
          <w:sz w:val="28"/>
          <w:szCs w:val="28"/>
        </w:rPr>
        <w:t>по проведению конкурса на замещение должности</w:t>
      </w:r>
    </w:p>
    <w:p>
      <w:pPr>
        <w:pStyle w:val="Normal"/>
        <w:shd w:val="clear" w:color="FFFFFF" w:fill="FFFFFF"/>
        <w:spacing w:lineRule="auto" w:line="240" w:before="0" w:after="0"/>
        <w:jc w:val="both"/>
        <w:rPr>
          <w:rFonts w:eastAsia="Arial" w:cs="Times New Roman"/>
          <w:color w:val="00000A"/>
          <w:sz w:val="28"/>
          <w:szCs w:val="28"/>
          <w:lang w:eastAsia="ru-RU"/>
        </w:rPr>
      </w:pPr>
      <w:r>
        <w:rPr>
          <w:rFonts w:eastAsia="Arial" w:cs="Calibri" w:eastAsiaTheme="minorHAnsi"/>
          <w:color w:val="000000"/>
          <w:sz w:val="28"/>
          <w:szCs w:val="28"/>
        </w:rPr>
        <w:t xml:space="preserve">главы администрации  </w:t>
      </w:r>
      <w:r>
        <w:rPr>
          <w:rFonts w:eastAsia="Arial" w:cs="Times New Roman" w:eastAsiaTheme="minorHAnsi"/>
          <w:color w:val="00000A"/>
          <w:sz w:val="28"/>
          <w:szCs w:val="28"/>
          <w:lang w:eastAsia="ru-RU"/>
        </w:rPr>
        <w:t xml:space="preserve">муниципального  района </w:t>
      </w:r>
    </w:p>
    <w:p>
      <w:pPr>
        <w:pStyle w:val="Normal"/>
        <w:shd w:val="clear" w:color="FFFFFF" w:fill="FFFFFF"/>
        <w:spacing w:lineRule="auto" w:line="240" w:before="0" w:after="0"/>
        <w:jc w:val="both"/>
        <w:rPr>
          <w:rFonts w:ascii="Calibri" w:hAnsi="Calibri" w:eastAsia="Calibri" w:cs="Calibri"/>
          <w:color w:val="00000A"/>
        </w:rPr>
      </w:pPr>
      <w:r>
        <w:rPr>
          <w:rFonts w:eastAsia="Arial" w:cs="Times New Roman" w:eastAsiaTheme="minorHAnsi"/>
          <w:color w:val="00000A"/>
          <w:sz w:val="28"/>
          <w:szCs w:val="28"/>
          <w:lang w:eastAsia="ru-RU"/>
        </w:rPr>
        <w:t xml:space="preserve">«Ровеньский район» Белгородской области  </w:t>
      </w:r>
    </w:p>
    <w:p>
      <w:pPr>
        <w:pStyle w:val="Normal"/>
        <w:shd w:val="clear" w:color="FFFFFF" w:fill="FFFFFF"/>
        <w:spacing w:lineRule="auto" w:line="240" w:before="0" w:after="0"/>
        <w:jc w:val="both"/>
        <w:rPr>
          <w:rFonts w:ascii="Times New Roman" w:hAnsi="Times New Roman" w:eastAsia="Calibri" w:cs="Calibri"/>
          <w:color w:val="000000"/>
        </w:rPr>
      </w:pPr>
      <w:r>
        <w:rPr>
          <w:rFonts w:eastAsia="Calibri" w:cs="Calibri"/>
          <w:color w:val="000000"/>
        </w:rPr>
      </w:r>
    </w:p>
    <w:p>
      <w:pPr>
        <w:pStyle w:val="Normal"/>
        <w:shd w:val="clear" w:color="FFFFFF" w:fill="FFFFFF"/>
        <w:spacing w:lineRule="auto" w:line="240"/>
        <w:jc w:val="both"/>
        <w:rPr>
          <w:rFonts w:ascii="Calibri" w:hAnsi="Calibri" w:eastAsia="Calibri" w:cs="Calibri"/>
          <w:color w:val="00000A"/>
        </w:rPr>
      </w:pPr>
      <w:r>
        <w:rPr>
          <w:rFonts w:eastAsia="Arial" w:cs="Calibri" w:eastAsiaTheme="minorHAnsi"/>
          <w:color w:val="000000"/>
          <w:sz w:val="20"/>
          <w:szCs w:val="20"/>
        </w:rPr>
        <w:t>_______________________________             ________________</w:t>
      </w:r>
    </w:p>
    <w:p>
      <w:pPr>
        <w:pStyle w:val="Normal"/>
        <w:shd w:val="clear" w:color="FFFFFF" w:fill="FFFFFF"/>
        <w:spacing w:lineRule="auto" w:line="240"/>
        <w:jc w:val="both"/>
        <w:rPr>
          <w:rFonts w:ascii="Calibri" w:hAnsi="Calibri" w:eastAsia="Calibri" w:cs="Calibri"/>
          <w:color w:val="00000A"/>
        </w:rPr>
      </w:pPr>
      <w:r>
        <w:rPr>
          <w:rFonts w:eastAsia="Arial" w:cs="Calibri" w:eastAsiaTheme="minorHAnsi"/>
          <w:color w:val="000000"/>
          <w:sz w:val="20"/>
          <w:szCs w:val="20"/>
        </w:rPr>
        <w:t xml:space="preserve">                      </w:t>
      </w:r>
      <w:r>
        <w:rPr>
          <w:rFonts w:eastAsia="Arial" w:cs="Calibri" w:eastAsiaTheme="minorHAnsi"/>
          <w:color w:val="000000"/>
          <w:sz w:val="24"/>
          <w:szCs w:val="24"/>
        </w:rPr>
        <w:t xml:space="preserve">   </w:t>
      </w:r>
      <w:r>
        <w:rPr>
          <w:rFonts w:eastAsia="Arial" w:cs="Calibri" w:eastAsiaTheme="minorHAnsi"/>
          <w:color w:val="000000"/>
          <w:sz w:val="24"/>
          <w:szCs w:val="24"/>
        </w:rPr>
        <w:t xml:space="preserve">ФИО            </w:t>
      </w:r>
      <w:r>
        <w:rPr>
          <w:rFonts w:eastAsia="Arial" w:cs="Calibri" w:eastAsiaTheme="minorHAnsi"/>
          <w:color w:val="000000"/>
          <w:sz w:val="20"/>
          <w:szCs w:val="20"/>
        </w:rPr>
        <w:t xml:space="preserve">                            </w:t>
      </w:r>
      <w:r>
        <w:rPr>
          <w:rFonts w:eastAsia="Arial" w:cs="Calibri" w:eastAsiaTheme="minorHAnsi"/>
          <w:color w:val="000000"/>
          <w:sz w:val="24"/>
          <w:szCs w:val="24"/>
        </w:rPr>
        <w:t xml:space="preserve">      подпись</w:t>
      </w:r>
    </w:p>
    <w:p>
      <w:pPr>
        <w:pStyle w:val="Normal"/>
        <w:shd w:val="clear" w:color="FFFFFF" w:fill="FFFFFF"/>
        <w:spacing w:lineRule="auto" w:line="240" w:before="0" w:after="0"/>
        <w:jc w:val="both"/>
        <w:rPr>
          <w:rFonts w:ascii="Times New Roman" w:hAnsi="Times New Roman" w:eastAsia="Calibri" w:cs="Calibri"/>
          <w:color w:val="000000"/>
        </w:rPr>
      </w:pPr>
      <w:r>
        <w:rPr>
          <w:rFonts w:eastAsia="Calibri" w:cs="Calibri"/>
          <w:color w:val="000000"/>
        </w:rPr>
      </w:r>
    </w:p>
    <w:p>
      <w:pPr>
        <w:pStyle w:val="Normal"/>
        <w:shd w:val="clear" w:color="FFFFFF" w:fill="FFFFFF"/>
        <w:spacing w:lineRule="auto" w:line="240" w:before="0" w:after="0"/>
        <w:jc w:val="both"/>
        <w:rPr>
          <w:rFonts w:ascii="Times New Roman" w:hAnsi="Times New Roman" w:eastAsia="Calibri" w:cs="Calibri"/>
          <w:color w:val="000000"/>
        </w:rPr>
      </w:pPr>
      <w:r>
        <w:rPr>
          <w:rFonts w:eastAsia="Calibri" w:cs="Calibri"/>
          <w:color w:val="000000"/>
        </w:rPr>
      </w:r>
    </w:p>
    <w:p>
      <w:pPr>
        <w:pStyle w:val="Normal"/>
        <w:shd w:val="clear" w:color="FFFFFF" w:fill="FFFFFF"/>
        <w:spacing w:lineRule="auto" w:line="240" w:before="0" w:after="0"/>
        <w:jc w:val="both"/>
        <w:rPr>
          <w:rFonts w:ascii="Times New Roman" w:hAnsi="Times New Roman" w:eastAsia="Calibri" w:cs="Calibri"/>
          <w:color w:val="000000"/>
        </w:rPr>
      </w:pPr>
      <w:r>
        <w:rPr>
          <w:rFonts w:eastAsia="Calibri" w:cs="Calibri"/>
          <w:color w:val="000000"/>
        </w:rPr>
      </w:r>
    </w:p>
    <w:p>
      <w:pPr>
        <w:pStyle w:val="Normal"/>
        <w:spacing w:lineRule="auto" w:line="240" w:before="0" w:after="0"/>
        <w:ind w:left="0" w:hanging="0"/>
        <w:jc w:val="both"/>
        <w:rPr>
          <w:rFonts w:ascii="Times New Roman" w:hAnsi="Times New Roman" w:eastAsia="Times New Roman" w:cs="Times New Roman"/>
          <w:b/>
          <w:b/>
          <w:sz w:val="28"/>
          <w:szCs w:val="28"/>
          <w:lang w:eastAsia="ru-RU"/>
        </w:rPr>
      </w:pPr>
      <w:r>
        <w:rPr>
          <w:rFonts w:eastAsia="Times New Roman" w:cs="Times New Roman"/>
          <w:b/>
          <w:sz w:val="28"/>
          <w:szCs w:val="28"/>
          <w:lang w:eastAsia="ru-RU"/>
        </w:rPr>
      </w:r>
    </w:p>
    <w:p>
      <w:pPr>
        <w:pStyle w:val="Normal"/>
        <w:spacing w:lineRule="auto" w:line="240" w:before="0" w:after="0"/>
        <w:ind w:left="0" w:hanging="0"/>
        <w:jc w:val="both"/>
        <w:rPr>
          <w:rFonts w:ascii="Times New Roman" w:hAnsi="Times New Roman" w:eastAsia="Times New Roman" w:cs="Times New Roman"/>
          <w:b/>
          <w:b/>
          <w:sz w:val="28"/>
          <w:lang w:eastAsia="ru-RU"/>
        </w:rPr>
      </w:pPr>
      <w:r>
        <w:rPr>
          <w:rFonts w:eastAsia="Times New Roman" w:cs="Times New Roman"/>
          <w:b/>
          <w:sz w:val="28"/>
          <w:lang w:eastAsia="ru-RU"/>
        </w:rPr>
      </w:r>
    </w:p>
    <w:p>
      <w:pPr>
        <w:pStyle w:val="Normal"/>
        <w:spacing w:lineRule="auto" w:line="240" w:before="0" w:after="0"/>
        <w:ind w:left="0" w:hanging="0"/>
        <w:jc w:val="both"/>
        <w:rPr>
          <w:rFonts w:ascii="Times New Roman" w:hAnsi="Times New Roman" w:eastAsia="Times New Roman" w:cs="Times New Roman"/>
          <w:b/>
          <w:b/>
          <w:sz w:val="28"/>
          <w:lang w:eastAsia="ru-RU"/>
        </w:rPr>
      </w:pPr>
      <w:r>
        <w:rPr>
          <w:rFonts w:eastAsia="Times New Roman" w:cs="Times New Roman"/>
          <w:b/>
          <w:sz w:val="28"/>
          <w:lang w:eastAsia="ru-RU"/>
        </w:rPr>
      </w:r>
    </w:p>
    <w:p>
      <w:pPr>
        <w:pStyle w:val="Normal"/>
        <w:spacing w:lineRule="auto" w:line="240" w:before="0" w:after="0"/>
        <w:ind w:left="0" w:hanging="0"/>
        <w:jc w:val="both"/>
        <w:rPr>
          <w:rFonts w:ascii="Times New Roman" w:hAnsi="Times New Roman" w:eastAsia="Times New Roman" w:cs="Times New Roman"/>
          <w:b/>
          <w:b/>
          <w:sz w:val="28"/>
          <w:lang w:eastAsia="ru-RU"/>
        </w:rPr>
      </w:pPr>
      <w:r>
        <w:rPr>
          <w:rFonts w:eastAsia="Times New Roman" w:cs="Times New Roman"/>
          <w:b/>
          <w:sz w:val="28"/>
          <w:lang w:eastAsia="ru-RU"/>
        </w:rPr>
      </w:r>
    </w:p>
    <w:p>
      <w:pPr>
        <w:pStyle w:val="Normal"/>
        <w:spacing w:lineRule="auto" w:line="240" w:before="0" w:after="0"/>
        <w:ind w:left="4962" w:hanging="0"/>
        <w:jc w:val="right"/>
        <w:rPr>
          <w:rFonts w:ascii="Times New Roman" w:hAnsi="Times New Roman" w:eastAsia="Times New Roman" w:cs="Times New Roman"/>
          <w:b w:val="false"/>
          <w:b w:val="false"/>
        </w:rPr>
      </w:pPr>
      <w:r>
        <w:rPr>
          <w:rFonts w:eastAsia="Arial" w:cs="Times New Roman" w:eastAsiaTheme="minorHAnsi"/>
          <w:b w:val="false"/>
          <w:sz w:val="28"/>
          <w:szCs w:val="28"/>
          <w:lang w:eastAsia="ru-RU"/>
        </w:rPr>
        <w:t>Приложение № 5</w:t>
      </w:r>
    </w:p>
    <w:p>
      <w:pPr>
        <w:pStyle w:val="Normal"/>
        <w:spacing w:lineRule="auto" w:line="240" w:before="0" w:after="0"/>
        <w:ind w:left="4677" w:right="0" w:hanging="0"/>
        <w:jc w:val="right"/>
        <w:rPr>
          <w:rFonts w:eastAsia="Arial" w:cs="Times New Roman"/>
          <w:color w:val="00000A"/>
          <w:sz w:val="28"/>
          <w:szCs w:val="28"/>
          <w:lang w:eastAsia="ru-RU"/>
        </w:rPr>
      </w:pPr>
      <w:r>
        <w:rPr>
          <w:rFonts w:eastAsia="Arial" w:cs="Times New Roman" w:eastAsiaTheme="minorHAnsi"/>
          <w:b w:val="false"/>
          <w:sz w:val="28"/>
          <w:szCs w:val="28"/>
          <w:lang w:eastAsia="ru-RU"/>
        </w:rPr>
        <w:t>к Порядку проведения</w:t>
        <w:br/>
        <w:t xml:space="preserve">конкурса на замещение должности главы администрации </w:t>
      </w:r>
      <w:r>
        <w:rPr>
          <w:rFonts w:eastAsia="Arial" w:cs="Times New Roman" w:eastAsiaTheme="minorHAnsi"/>
          <w:color w:val="00000A"/>
          <w:sz w:val="28"/>
          <w:szCs w:val="28"/>
          <w:lang w:eastAsia="ru-RU"/>
        </w:rPr>
        <w:t>муниципального  района</w:t>
      </w:r>
    </w:p>
    <w:p>
      <w:pPr>
        <w:pStyle w:val="Normal"/>
        <w:spacing w:lineRule="auto" w:line="240" w:before="0" w:after="0"/>
        <w:ind w:left="4677" w:right="0" w:hanging="0"/>
        <w:jc w:val="right"/>
        <w:rPr>
          <w:rFonts w:eastAsia="Arial" w:cs="Times New Roman"/>
          <w:color w:val="00000A"/>
          <w:sz w:val="28"/>
          <w:szCs w:val="28"/>
          <w:lang w:eastAsia="ru-RU"/>
        </w:rPr>
      </w:pPr>
      <w:r>
        <w:rPr>
          <w:rFonts w:eastAsia="Arial" w:cs="Times New Roman" w:eastAsiaTheme="minorHAnsi"/>
          <w:color w:val="00000A"/>
          <w:sz w:val="28"/>
          <w:szCs w:val="28"/>
          <w:lang w:eastAsia="ru-RU"/>
        </w:rPr>
        <w:t xml:space="preserve"> </w:t>
      </w:r>
      <w:r>
        <w:rPr>
          <w:rFonts w:eastAsia="Arial" w:cs="Times New Roman" w:eastAsiaTheme="minorHAnsi"/>
          <w:color w:val="00000A"/>
          <w:sz w:val="28"/>
          <w:szCs w:val="28"/>
          <w:lang w:eastAsia="ru-RU"/>
        </w:rPr>
        <w:t xml:space="preserve">«Ровеньский район» </w:t>
      </w:r>
    </w:p>
    <w:p>
      <w:pPr>
        <w:pStyle w:val="Normal"/>
        <w:spacing w:lineRule="auto" w:line="240" w:before="0" w:after="0"/>
        <w:ind w:left="4677" w:right="0" w:hanging="0"/>
        <w:jc w:val="right"/>
        <w:rPr>
          <w:rFonts w:ascii="Times New Roman" w:hAnsi="Times New Roman" w:eastAsia="Times New Roman" w:cs="Times New Roman"/>
          <w:b w:val="false"/>
          <w:b w:val="false"/>
        </w:rPr>
      </w:pPr>
      <w:r>
        <w:rPr>
          <w:rFonts w:eastAsia="Arial" w:cs="Times New Roman" w:eastAsiaTheme="minorHAnsi"/>
          <w:color w:val="00000A"/>
          <w:sz w:val="28"/>
          <w:szCs w:val="28"/>
          <w:lang w:eastAsia="ru-RU"/>
        </w:rPr>
        <w:t xml:space="preserve">Белгородской области  </w:t>
      </w:r>
    </w:p>
    <w:p>
      <w:pPr>
        <w:pStyle w:val="Normal"/>
        <w:spacing w:lineRule="auto" w:line="240" w:before="0" w:after="0"/>
        <w:ind w:left="4962" w:hanging="0"/>
        <w:jc w:val="right"/>
        <w:rPr>
          <w:rFonts w:ascii="Times New Roman" w:hAnsi="Times New Roman" w:eastAsia="Times New Roman" w:cs="Times New Roman"/>
          <w:b w:val="false"/>
          <w:b w:val="false"/>
        </w:rPr>
      </w:pPr>
      <w:r>
        <w:rPr>
          <w:rFonts w:eastAsia="Arial" w:cs="Times New Roman" w:eastAsiaTheme="minorHAnsi"/>
          <w:b w:val="false"/>
          <w:sz w:val="28"/>
          <w:szCs w:val="28"/>
          <w:lang w:eastAsia="ru-RU"/>
        </w:rPr>
        <w:t xml:space="preserve"> </w:t>
      </w:r>
    </w:p>
    <w:p>
      <w:pPr>
        <w:pStyle w:val="Normal"/>
        <w:spacing w:lineRule="auto" w:line="240" w:before="0" w:after="0"/>
        <w:jc w:val="left"/>
        <w:rPr>
          <w:rFonts w:ascii="Times New Roman" w:hAnsi="Times New Roman" w:eastAsia="Times New Roman" w:cs="Times New Roman"/>
          <w:lang w:eastAsia="ru-RU"/>
        </w:rPr>
      </w:pPr>
      <w:r>
        <w:rPr>
          <w:rFonts w:eastAsia="Times New Roman" w:cs="Times New Roman"/>
          <w:lang w:eastAsia="ru-RU"/>
        </w:rPr>
      </w:r>
    </w:p>
    <w:p>
      <w:pPr>
        <w:pStyle w:val="Normal"/>
        <w:spacing w:lineRule="auto" w:line="240" w:before="0" w:after="0"/>
        <w:jc w:val="center"/>
        <w:rPr>
          <w:rFonts w:ascii="Times New Roman" w:hAnsi="Times New Roman" w:eastAsia="Times New Roman" w:cs="Times New Roman"/>
          <w:lang w:eastAsia="ru-RU"/>
        </w:rPr>
      </w:pPr>
      <w:r>
        <w:rPr>
          <w:rFonts w:eastAsia="Arial" w:cs="Times New Roman" w:eastAsiaTheme="minorHAnsi"/>
          <w:b/>
          <w:sz w:val="28"/>
          <w:szCs w:val="28"/>
          <w:lang w:eastAsia="ru-RU"/>
        </w:rPr>
        <w:t>Бюллетень</w:t>
      </w:r>
    </w:p>
    <w:p>
      <w:pPr>
        <w:pStyle w:val="Normal"/>
        <w:spacing w:lineRule="auto" w:line="240" w:before="0" w:after="0"/>
        <w:ind w:left="4962" w:hanging="1134"/>
        <w:jc w:val="center"/>
        <w:rPr>
          <w:rFonts w:ascii="Times New Roman" w:hAnsi="Times New Roman" w:eastAsia="Times New Roman" w:cs="Times New Roman"/>
          <w:lang w:eastAsia="ru-RU"/>
        </w:rPr>
      </w:pPr>
      <w:r>
        <w:rPr>
          <w:rFonts w:eastAsia="Times New Roman" w:cs="Times New Roman"/>
          <w:lang w:eastAsia="ru-RU"/>
        </w:rPr>
      </w:r>
    </w:p>
    <w:tbl>
      <w:tblPr>
        <w:tblW w:w="9639" w:type="dxa"/>
        <w:jc w:val="left"/>
        <w:tblInd w:w="0" w:type="dxa"/>
        <w:tblLayout w:type="fixed"/>
        <w:tblCellMar>
          <w:top w:w="15" w:type="dxa"/>
          <w:left w:w="15" w:type="dxa"/>
          <w:bottom w:w="15" w:type="dxa"/>
          <w:right w:w="15" w:type="dxa"/>
        </w:tblCellMar>
        <w:tblLook w:firstRow="1" w:noVBand="1" w:lastRow="0" w:firstColumn="1" w:lastColumn="0" w:noHBand="0" w:val="04a0"/>
      </w:tblPr>
      <w:tblGrid>
        <w:gridCol w:w="750"/>
        <w:gridCol w:w="1231"/>
        <w:gridCol w:w="1403"/>
        <w:gridCol w:w="1348"/>
        <w:gridCol w:w="1930"/>
        <w:gridCol w:w="1401"/>
        <w:gridCol w:w="1575"/>
      </w:tblGrid>
      <w:tr>
        <w:trPr>
          <w:trHeight w:val="15" w:hRule="atLeast"/>
        </w:trPr>
        <w:tc>
          <w:tcPr>
            <w:tcW w:w="750" w:type="dxa"/>
            <w:tcBorders/>
            <w:vAlign w:val="center"/>
          </w:tcPr>
          <w:p>
            <w:pPr>
              <w:pStyle w:val="Normal"/>
              <w:widowControl w:val="false"/>
              <w:spacing w:lineRule="auto" w:line="240" w:before="0" w:after="0"/>
              <w:ind w:hanging="1134"/>
              <w:jc w:val="center"/>
              <w:rPr>
                <w:rFonts w:ascii="Times New Roman" w:hAnsi="Times New Roman" w:eastAsia="Times New Roman" w:cs="Times New Roman"/>
                <w:lang w:eastAsia="ru-RU"/>
              </w:rPr>
            </w:pPr>
            <w:r>
              <w:rPr>
                <w:rFonts w:eastAsia="Times New Roman" w:cs="Times New Roman"/>
                <w:lang w:eastAsia="ru-RU"/>
              </w:rPr>
            </w:r>
          </w:p>
        </w:tc>
        <w:tc>
          <w:tcPr>
            <w:tcW w:w="1231" w:type="dxa"/>
            <w:tcBorders/>
            <w:vAlign w:val="center"/>
          </w:tcPr>
          <w:p>
            <w:pPr>
              <w:pStyle w:val="Normal"/>
              <w:widowControl w:val="false"/>
              <w:spacing w:lineRule="auto" w:line="240" w:before="0" w:after="0"/>
              <w:ind w:hanging="1134"/>
              <w:jc w:val="center"/>
              <w:rPr>
                <w:rFonts w:ascii="Times New Roman" w:hAnsi="Times New Roman" w:eastAsia="Times New Roman" w:cs="Times New Roman"/>
                <w:lang w:eastAsia="ru-RU"/>
              </w:rPr>
            </w:pPr>
            <w:r>
              <w:rPr>
                <w:rFonts w:eastAsia="Times New Roman" w:cs="Times New Roman"/>
                <w:lang w:eastAsia="ru-RU"/>
              </w:rPr>
            </w:r>
          </w:p>
        </w:tc>
        <w:tc>
          <w:tcPr>
            <w:tcW w:w="1403" w:type="dxa"/>
            <w:tcBorders/>
            <w:vAlign w:val="center"/>
          </w:tcPr>
          <w:p>
            <w:pPr>
              <w:pStyle w:val="Normal"/>
              <w:widowControl w:val="false"/>
              <w:spacing w:lineRule="auto" w:line="240" w:before="0" w:after="0"/>
              <w:ind w:hanging="1134"/>
              <w:jc w:val="center"/>
              <w:rPr>
                <w:rFonts w:ascii="Times New Roman" w:hAnsi="Times New Roman" w:eastAsia="Times New Roman" w:cs="Times New Roman"/>
                <w:lang w:eastAsia="ru-RU"/>
              </w:rPr>
            </w:pPr>
            <w:r>
              <w:rPr>
                <w:rFonts w:eastAsia="Times New Roman" w:cs="Times New Roman"/>
                <w:lang w:eastAsia="ru-RU"/>
              </w:rPr>
            </w:r>
          </w:p>
        </w:tc>
        <w:tc>
          <w:tcPr>
            <w:tcW w:w="1348" w:type="dxa"/>
            <w:tcBorders/>
            <w:vAlign w:val="center"/>
          </w:tcPr>
          <w:p>
            <w:pPr>
              <w:pStyle w:val="Normal"/>
              <w:widowControl w:val="false"/>
              <w:spacing w:lineRule="auto" w:line="240" w:before="0" w:after="0"/>
              <w:ind w:hanging="1134"/>
              <w:jc w:val="center"/>
              <w:rPr>
                <w:rFonts w:ascii="Times New Roman" w:hAnsi="Times New Roman" w:eastAsia="Times New Roman" w:cs="Times New Roman"/>
                <w:lang w:eastAsia="ru-RU"/>
              </w:rPr>
            </w:pPr>
            <w:r>
              <w:rPr>
                <w:rFonts w:eastAsia="Times New Roman" w:cs="Times New Roman"/>
                <w:lang w:eastAsia="ru-RU"/>
              </w:rPr>
            </w:r>
          </w:p>
        </w:tc>
        <w:tc>
          <w:tcPr>
            <w:tcW w:w="1930" w:type="dxa"/>
            <w:tcBorders/>
            <w:vAlign w:val="center"/>
          </w:tcPr>
          <w:p>
            <w:pPr>
              <w:pStyle w:val="Normal"/>
              <w:widowControl w:val="false"/>
              <w:spacing w:lineRule="auto" w:line="240" w:before="0" w:after="0"/>
              <w:ind w:hanging="1134"/>
              <w:jc w:val="center"/>
              <w:rPr>
                <w:rFonts w:ascii="Times New Roman" w:hAnsi="Times New Roman" w:eastAsia="Times New Roman" w:cs="Times New Roman"/>
                <w:lang w:eastAsia="ru-RU"/>
              </w:rPr>
            </w:pPr>
            <w:r>
              <w:rPr>
                <w:rFonts w:eastAsia="Times New Roman" w:cs="Times New Roman"/>
                <w:lang w:eastAsia="ru-RU"/>
              </w:rPr>
            </w:r>
          </w:p>
        </w:tc>
        <w:tc>
          <w:tcPr>
            <w:tcW w:w="1401" w:type="dxa"/>
            <w:tcBorders/>
            <w:vAlign w:val="center"/>
          </w:tcPr>
          <w:p>
            <w:pPr>
              <w:pStyle w:val="Normal"/>
              <w:widowControl w:val="false"/>
              <w:spacing w:lineRule="auto" w:line="240" w:before="0" w:after="0"/>
              <w:ind w:hanging="1134"/>
              <w:jc w:val="center"/>
              <w:rPr>
                <w:rFonts w:ascii="Times New Roman" w:hAnsi="Times New Roman" w:eastAsia="Times New Roman" w:cs="Times New Roman"/>
                <w:lang w:eastAsia="ru-RU"/>
              </w:rPr>
            </w:pPr>
            <w:r>
              <w:rPr>
                <w:rFonts w:eastAsia="Times New Roman" w:cs="Times New Roman"/>
                <w:lang w:eastAsia="ru-RU"/>
              </w:rPr>
            </w:r>
          </w:p>
        </w:tc>
        <w:tc>
          <w:tcPr>
            <w:tcW w:w="1575" w:type="dxa"/>
            <w:tcBorders/>
            <w:vAlign w:val="center"/>
          </w:tcPr>
          <w:p>
            <w:pPr>
              <w:pStyle w:val="Normal"/>
              <w:widowControl w:val="false"/>
              <w:spacing w:lineRule="auto" w:line="240" w:before="0" w:after="0"/>
              <w:ind w:hanging="1134"/>
              <w:jc w:val="center"/>
              <w:rPr>
                <w:rFonts w:ascii="Times New Roman" w:hAnsi="Times New Roman" w:eastAsia="Times New Roman" w:cs="Times New Roman"/>
                <w:lang w:eastAsia="ru-RU"/>
              </w:rPr>
            </w:pPr>
            <w:r>
              <w:rPr>
                <w:rFonts w:eastAsia="Times New Roman" w:cs="Times New Roman"/>
                <w:lang w:eastAsia="ru-RU"/>
              </w:rPr>
            </w:r>
          </w:p>
        </w:tc>
      </w:tr>
      <w:tr>
        <w:trPr/>
        <w:tc>
          <w:tcPr>
            <w:tcW w:w="750" w:type="dxa"/>
            <w:tcBorders>
              <w:top w:val="single" w:sz="6" w:space="0" w:color="000000"/>
              <w:left w:val="single" w:sz="6" w:space="0" w:color="000000"/>
              <w:right w:val="single" w:sz="6" w:space="0" w:color="000000"/>
            </w:tcBorders>
            <w:tcMar>
              <w:left w:w="149" w:type="dxa"/>
              <w:right w:w="149" w:type="dxa"/>
            </w:tcMar>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sz w:val="26"/>
                <w:szCs w:val="26"/>
                <w:lang w:eastAsia="ru-RU"/>
              </w:rPr>
              <w:t>N п/п</w:t>
            </w:r>
          </w:p>
        </w:tc>
        <w:tc>
          <w:tcPr>
            <w:tcW w:w="1231" w:type="dxa"/>
            <w:tcBorders>
              <w:top w:val="single" w:sz="6" w:space="0" w:color="000000"/>
              <w:left w:val="single" w:sz="6" w:space="0" w:color="000000"/>
              <w:right w:val="single" w:sz="6" w:space="0" w:color="000000"/>
            </w:tcBorders>
            <w:tcMar>
              <w:left w:w="149" w:type="dxa"/>
              <w:right w:w="149" w:type="dxa"/>
            </w:tcMar>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sz w:val="26"/>
                <w:szCs w:val="26"/>
                <w:lang w:eastAsia="ru-RU"/>
              </w:rPr>
              <w:t>Ф.И.О</w:t>
            </w:r>
          </w:p>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sz w:val="26"/>
                <w:szCs w:val="26"/>
                <w:lang w:eastAsia="ru-RU"/>
              </w:rPr>
              <w:t>Канди-дата</w:t>
            </w:r>
          </w:p>
        </w:tc>
        <w:tc>
          <w:tcPr>
            <w:tcW w:w="7657" w:type="dxa"/>
            <w:gridSpan w:val="5"/>
            <w:tcBorders>
              <w:top w:val="single" w:sz="6" w:space="0" w:color="000000"/>
              <w:left w:val="single" w:sz="6" w:space="0" w:color="000000"/>
              <w:bottom w:val="single" w:sz="6" w:space="0" w:color="000000"/>
              <w:right w:val="single" w:sz="6" w:space="0" w:color="000000"/>
            </w:tcBorders>
            <w:tcMar>
              <w:left w:w="149" w:type="dxa"/>
              <w:right w:w="149" w:type="dxa"/>
            </w:tcMar>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sz w:val="26"/>
                <w:szCs w:val="26"/>
                <w:lang w:eastAsia="ru-RU"/>
              </w:rPr>
              <w:t>количество баллов</w:t>
            </w:r>
          </w:p>
        </w:tc>
      </w:tr>
      <w:tr>
        <w:trPr/>
        <w:tc>
          <w:tcPr>
            <w:tcW w:w="750" w:type="dxa"/>
            <w:tcBorders>
              <w:left w:val="single" w:sz="6" w:space="0" w:color="000000"/>
              <w:right w:val="single" w:sz="6" w:space="0" w:color="000000"/>
            </w:tcBorders>
            <w:tcMar>
              <w:left w:w="149" w:type="dxa"/>
              <w:right w:w="149" w:type="dxa"/>
            </w:tcMar>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lang w:eastAsia="ru-RU"/>
              </w:rPr>
            </w:r>
          </w:p>
        </w:tc>
        <w:tc>
          <w:tcPr>
            <w:tcW w:w="1231" w:type="dxa"/>
            <w:tcBorders>
              <w:left w:val="single" w:sz="6" w:space="0" w:color="000000"/>
              <w:right w:val="single" w:sz="6" w:space="0" w:color="000000"/>
            </w:tcBorders>
            <w:tcMar>
              <w:left w:w="149" w:type="dxa"/>
              <w:right w:w="149" w:type="dxa"/>
            </w:tcMar>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lang w:eastAsia="ru-RU"/>
              </w:rPr>
            </w:r>
          </w:p>
        </w:tc>
        <w:tc>
          <w:tcPr>
            <w:tcW w:w="4681" w:type="dxa"/>
            <w:gridSpan w:val="3"/>
            <w:tcBorders>
              <w:top w:val="single" w:sz="6" w:space="0" w:color="000000"/>
              <w:left w:val="single" w:sz="6" w:space="0" w:color="000000"/>
              <w:bottom w:val="single" w:sz="6" w:space="0" w:color="000000"/>
              <w:right w:val="single" w:sz="6" w:space="0" w:color="000000"/>
            </w:tcBorders>
            <w:tcMar>
              <w:left w:w="149" w:type="dxa"/>
              <w:right w:w="149" w:type="dxa"/>
            </w:tcMar>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sz w:val="26"/>
                <w:szCs w:val="26"/>
                <w:lang w:eastAsia="ru-RU"/>
              </w:rPr>
              <w:t>Программа социально-экономического</w:t>
            </w:r>
          </w:p>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sz w:val="26"/>
                <w:szCs w:val="26"/>
                <w:lang w:eastAsia="ru-RU"/>
              </w:rPr>
              <w:t>развития Ровеньского  района</w:t>
            </w:r>
          </w:p>
        </w:tc>
        <w:tc>
          <w:tcPr>
            <w:tcW w:w="2976" w:type="dxa"/>
            <w:gridSpan w:val="2"/>
            <w:tcBorders>
              <w:top w:val="single" w:sz="6" w:space="0" w:color="000000"/>
              <w:left w:val="single" w:sz="6" w:space="0" w:color="000000"/>
              <w:bottom w:val="single" w:sz="6" w:space="0" w:color="000000"/>
              <w:right w:val="single" w:sz="6" w:space="0" w:color="000000"/>
            </w:tcBorders>
            <w:tcMar>
              <w:left w:w="149" w:type="dxa"/>
              <w:right w:w="149" w:type="dxa"/>
            </w:tcMar>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sz w:val="26"/>
                <w:szCs w:val="26"/>
                <w:lang w:eastAsia="ru-RU"/>
              </w:rPr>
              <w:t xml:space="preserve">Проект </w:t>
            </w:r>
            <w:r>
              <w:rPr>
                <w:rFonts w:eastAsia="Times New Roman" w:cs="Times New Roman"/>
                <w:sz w:val="26"/>
                <w:szCs w:val="28"/>
                <w:lang w:eastAsia="ru-RU"/>
              </w:rPr>
              <w:t>структуры администрации Ровеньского  района с указанием основных направлений деятельности и ее структурных подра</w:t>
            </w:r>
            <w:r>
              <w:rPr>
                <w:rFonts w:eastAsia="Times New Roman" w:cs="Times New Roman"/>
                <w:sz w:val="28"/>
                <w:szCs w:val="28"/>
                <w:lang w:eastAsia="ru-RU"/>
              </w:rPr>
              <w:t>зделений</w:t>
            </w:r>
          </w:p>
        </w:tc>
      </w:tr>
      <w:tr>
        <w:trPr>
          <w:trHeight w:val="4547" w:hRule="atLeast"/>
        </w:trPr>
        <w:tc>
          <w:tcPr>
            <w:tcW w:w="750" w:type="dxa"/>
            <w:tcBorders>
              <w:left w:val="single" w:sz="6" w:space="0" w:color="000000"/>
              <w:right w:val="single" w:sz="6" w:space="0" w:color="000000"/>
            </w:tcBorders>
            <w:tcMar>
              <w:left w:w="149" w:type="dxa"/>
              <w:right w:w="149" w:type="dxa"/>
            </w:tcMar>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lang w:eastAsia="ru-RU"/>
              </w:rPr>
            </w:r>
          </w:p>
        </w:tc>
        <w:tc>
          <w:tcPr>
            <w:tcW w:w="1231" w:type="dxa"/>
            <w:tcBorders>
              <w:left w:val="single" w:sz="6" w:space="0" w:color="000000"/>
              <w:right w:val="single" w:sz="6" w:space="0" w:color="000000"/>
            </w:tcBorders>
            <w:tcMar>
              <w:left w:w="149" w:type="dxa"/>
              <w:right w:w="149" w:type="dxa"/>
            </w:tcMar>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lang w:eastAsia="ru-RU"/>
              </w:rPr>
            </w:r>
          </w:p>
        </w:tc>
        <w:tc>
          <w:tcPr>
            <w:tcW w:w="1403" w:type="dxa"/>
            <w:tcBorders>
              <w:top w:val="single" w:sz="6" w:space="0" w:color="000000"/>
              <w:left w:val="single" w:sz="6" w:space="0" w:color="000000"/>
              <w:bottom w:val="single" w:sz="6" w:space="0" w:color="000000"/>
              <w:right w:val="single" w:sz="6" w:space="0" w:color="000000"/>
            </w:tcBorders>
            <w:tcMar>
              <w:left w:w="149" w:type="dxa"/>
              <w:right w:w="149" w:type="dxa"/>
            </w:tcMar>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sz w:val="26"/>
                <w:szCs w:val="26"/>
                <w:lang w:eastAsia="ru-RU"/>
              </w:rPr>
              <w:t>оценка возможности</w:t>
            </w:r>
          </w:p>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sz w:val="26"/>
                <w:szCs w:val="26"/>
                <w:lang w:eastAsia="ru-RU"/>
              </w:rPr>
              <w:t>реализации на практике</w:t>
            </w:r>
          </w:p>
        </w:tc>
        <w:tc>
          <w:tcPr>
            <w:tcW w:w="1348" w:type="dxa"/>
            <w:tcBorders>
              <w:top w:val="single" w:sz="6" w:space="0" w:color="000000"/>
              <w:left w:val="single" w:sz="6" w:space="0" w:color="000000"/>
              <w:bottom w:val="single" w:sz="6" w:space="0" w:color="000000"/>
              <w:right w:val="single" w:sz="6" w:space="0" w:color="000000"/>
            </w:tcBorders>
            <w:tcMar>
              <w:left w:w="149" w:type="dxa"/>
              <w:right w:w="149" w:type="dxa"/>
            </w:tcMar>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sz w:val="26"/>
                <w:szCs w:val="26"/>
                <w:lang w:eastAsia="ru-RU"/>
              </w:rPr>
              <w:t>оценка логичности построения</w:t>
            </w:r>
          </w:p>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sz w:val="26"/>
                <w:szCs w:val="26"/>
                <w:lang w:eastAsia="ru-RU"/>
              </w:rPr>
              <w:t>и доступности для понимания населением</w:t>
            </w:r>
          </w:p>
        </w:tc>
        <w:tc>
          <w:tcPr>
            <w:tcW w:w="1930" w:type="dxa"/>
            <w:tcBorders>
              <w:top w:val="single" w:sz="6" w:space="0" w:color="000000"/>
              <w:left w:val="single" w:sz="6" w:space="0" w:color="000000"/>
              <w:bottom w:val="single" w:sz="6" w:space="0" w:color="000000"/>
              <w:right w:val="single" w:sz="6" w:space="0" w:color="000000"/>
            </w:tcBorders>
            <w:tcMar>
              <w:left w:w="149" w:type="dxa"/>
              <w:right w:w="149" w:type="dxa"/>
            </w:tcMar>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sz w:val="26"/>
                <w:szCs w:val="26"/>
                <w:lang w:eastAsia="ru-RU"/>
              </w:rPr>
              <w:t>оценка соответствия действующему законодательству</w:t>
            </w:r>
          </w:p>
        </w:tc>
        <w:tc>
          <w:tcPr>
            <w:tcW w:w="1401" w:type="dxa"/>
            <w:tcBorders>
              <w:top w:val="single" w:sz="6" w:space="0" w:color="000000"/>
              <w:left w:val="single" w:sz="6" w:space="0" w:color="000000"/>
              <w:bottom w:val="single" w:sz="6" w:space="0" w:color="000000"/>
              <w:right w:val="single" w:sz="6" w:space="0" w:color="000000"/>
            </w:tcBorders>
            <w:tcMar>
              <w:left w:w="149" w:type="dxa"/>
              <w:right w:w="149" w:type="dxa"/>
            </w:tcMar>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sz w:val="26"/>
                <w:szCs w:val="26"/>
                <w:lang w:eastAsia="ru-RU"/>
              </w:rPr>
              <w:t>оценка возможности</w:t>
            </w:r>
          </w:p>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sz w:val="26"/>
                <w:szCs w:val="26"/>
                <w:lang w:eastAsia="ru-RU"/>
              </w:rPr>
              <w:t>реализации</w:t>
            </w:r>
          </w:p>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sz w:val="26"/>
                <w:szCs w:val="26"/>
                <w:lang w:eastAsia="ru-RU"/>
              </w:rPr>
              <w:t>на</w:t>
            </w:r>
          </w:p>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sz w:val="26"/>
                <w:szCs w:val="26"/>
                <w:lang w:eastAsia="ru-RU"/>
              </w:rPr>
              <w:t>практике</w:t>
            </w:r>
          </w:p>
        </w:tc>
        <w:tc>
          <w:tcPr>
            <w:tcW w:w="1575" w:type="dxa"/>
            <w:tcBorders>
              <w:top w:val="single" w:sz="6" w:space="0" w:color="000000"/>
              <w:left w:val="single" w:sz="6" w:space="0" w:color="000000"/>
              <w:bottom w:val="single" w:sz="6" w:space="0" w:color="000000"/>
              <w:right w:val="single" w:sz="6" w:space="0" w:color="000000"/>
            </w:tcBorders>
            <w:tcMar>
              <w:left w:w="149" w:type="dxa"/>
              <w:right w:w="149" w:type="dxa"/>
            </w:tcMar>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sz w:val="26"/>
                <w:szCs w:val="26"/>
                <w:lang w:eastAsia="ru-RU"/>
              </w:rPr>
              <w:t>оценка эффективности организационных</w:t>
            </w:r>
          </w:p>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sz w:val="26"/>
                <w:szCs w:val="26"/>
                <w:lang w:eastAsia="ru-RU"/>
              </w:rPr>
              <w:t>подходов и</w:t>
            </w:r>
          </w:p>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sz w:val="26"/>
                <w:szCs w:val="26"/>
                <w:lang w:eastAsia="ru-RU"/>
              </w:rPr>
              <w:t>методов</w:t>
            </w:r>
          </w:p>
        </w:tc>
      </w:tr>
      <w:tr>
        <w:trPr>
          <w:trHeight w:val="329" w:hRule="atLeast"/>
        </w:trPr>
        <w:tc>
          <w:tcPr>
            <w:tcW w:w="750" w:type="dxa"/>
            <w:tcBorders>
              <w:top w:val="single" w:sz="6" w:space="0" w:color="000000"/>
              <w:left w:val="single" w:sz="6" w:space="0" w:color="000000"/>
              <w:bottom w:val="single" w:sz="6" w:space="0" w:color="000000"/>
              <w:right w:val="single" w:sz="6" w:space="0" w:color="000000"/>
            </w:tcBorders>
            <w:tcMar>
              <w:left w:w="149" w:type="dxa"/>
              <w:right w:w="149" w:type="dxa"/>
            </w:tcMar>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lang w:eastAsia="ru-RU"/>
              </w:rPr>
            </w:r>
          </w:p>
        </w:tc>
        <w:tc>
          <w:tcPr>
            <w:tcW w:w="1231" w:type="dxa"/>
            <w:tcBorders>
              <w:top w:val="single" w:sz="6" w:space="0" w:color="000000"/>
              <w:left w:val="single" w:sz="6" w:space="0" w:color="000000"/>
              <w:bottom w:val="single" w:sz="6" w:space="0" w:color="000000"/>
              <w:right w:val="single" w:sz="6" w:space="0" w:color="000000"/>
            </w:tcBorders>
            <w:tcMar>
              <w:left w:w="149" w:type="dxa"/>
              <w:right w:w="149" w:type="dxa"/>
            </w:tcMar>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lang w:eastAsia="ru-RU"/>
              </w:rPr>
            </w:r>
          </w:p>
        </w:tc>
        <w:tc>
          <w:tcPr>
            <w:tcW w:w="1403" w:type="dxa"/>
            <w:tcBorders>
              <w:top w:val="single" w:sz="6" w:space="0" w:color="000000"/>
              <w:left w:val="single" w:sz="6" w:space="0" w:color="000000"/>
              <w:bottom w:val="single" w:sz="6" w:space="0" w:color="000000"/>
              <w:right w:val="single" w:sz="6" w:space="0" w:color="000000"/>
            </w:tcBorders>
            <w:tcMar>
              <w:left w:w="149" w:type="dxa"/>
              <w:right w:w="149" w:type="dxa"/>
            </w:tcMar>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lang w:eastAsia="ru-RU"/>
              </w:rPr>
            </w:r>
          </w:p>
        </w:tc>
        <w:tc>
          <w:tcPr>
            <w:tcW w:w="1348" w:type="dxa"/>
            <w:tcBorders>
              <w:top w:val="single" w:sz="6" w:space="0" w:color="000000"/>
              <w:left w:val="single" w:sz="6" w:space="0" w:color="000000"/>
              <w:bottom w:val="single" w:sz="6" w:space="0" w:color="000000"/>
              <w:right w:val="single" w:sz="6" w:space="0" w:color="000000"/>
            </w:tcBorders>
            <w:tcMar>
              <w:left w:w="149" w:type="dxa"/>
              <w:right w:w="149" w:type="dxa"/>
            </w:tcMar>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lang w:eastAsia="ru-RU"/>
              </w:rPr>
            </w:r>
          </w:p>
        </w:tc>
        <w:tc>
          <w:tcPr>
            <w:tcW w:w="1930" w:type="dxa"/>
            <w:tcBorders>
              <w:top w:val="single" w:sz="6" w:space="0" w:color="000000"/>
              <w:left w:val="single" w:sz="6" w:space="0" w:color="000000"/>
              <w:bottom w:val="single" w:sz="6" w:space="0" w:color="000000"/>
              <w:right w:val="single" w:sz="6" w:space="0" w:color="000000"/>
            </w:tcBorders>
            <w:tcMar>
              <w:left w:w="149" w:type="dxa"/>
              <w:right w:w="149" w:type="dxa"/>
            </w:tcMar>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lang w:eastAsia="ru-RU"/>
              </w:rPr>
            </w:r>
          </w:p>
        </w:tc>
        <w:tc>
          <w:tcPr>
            <w:tcW w:w="1401" w:type="dxa"/>
            <w:tcBorders>
              <w:top w:val="single" w:sz="6" w:space="0" w:color="000000"/>
              <w:left w:val="single" w:sz="6" w:space="0" w:color="000000"/>
              <w:bottom w:val="single" w:sz="6" w:space="0" w:color="000000"/>
              <w:right w:val="single" w:sz="6" w:space="0" w:color="000000"/>
            </w:tcBorders>
            <w:tcMar>
              <w:left w:w="149" w:type="dxa"/>
              <w:right w:w="149" w:type="dxa"/>
            </w:tcMar>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lang w:eastAsia="ru-RU"/>
              </w:rPr>
            </w:r>
          </w:p>
        </w:tc>
        <w:tc>
          <w:tcPr>
            <w:tcW w:w="1575" w:type="dxa"/>
            <w:tcBorders>
              <w:top w:val="single" w:sz="6" w:space="0" w:color="000000"/>
              <w:left w:val="single" w:sz="6" w:space="0" w:color="000000"/>
              <w:bottom w:val="single" w:sz="6" w:space="0" w:color="000000"/>
              <w:right w:val="single" w:sz="6" w:space="0" w:color="000000"/>
            </w:tcBorders>
            <w:tcMar>
              <w:left w:w="149" w:type="dxa"/>
              <w:right w:w="149" w:type="dxa"/>
            </w:tcMar>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lang w:eastAsia="ru-RU"/>
              </w:rPr>
            </w:r>
          </w:p>
        </w:tc>
      </w:tr>
      <w:tr>
        <w:trPr>
          <w:trHeight w:val="386" w:hRule="atLeast"/>
        </w:trPr>
        <w:tc>
          <w:tcPr>
            <w:tcW w:w="750" w:type="dxa"/>
            <w:tcBorders>
              <w:top w:val="single" w:sz="6" w:space="0" w:color="000000"/>
              <w:left w:val="single" w:sz="6" w:space="0" w:color="000000"/>
              <w:bottom w:val="single" w:sz="6" w:space="0" w:color="000000"/>
              <w:right w:val="single" w:sz="6" w:space="0" w:color="000000"/>
            </w:tcBorders>
            <w:tcMar>
              <w:left w:w="149" w:type="dxa"/>
              <w:right w:w="149" w:type="dxa"/>
            </w:tcMar>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lang w:eastAsia="ru-RU"/>
              </w:rPr>
            </w:r>
          </w:p>
        </w:tc>
        <w:tc>
          <w:tcPr>
            <w:tcW w:w="1231" w:type="dxa"/>
            <w:tcBorders>
              <w:top w:val="single" w:sz="6" w:space="0" w:color="000000"/>
              <w:left w:val="single" w:sz="6" w:space="0" w:color="000000"/>
              <w:bottom w:val="single" w:sz="6" w:space="0" w:color="000000"/>
              <w:right w:val="single" w:sz="6" w:space="0" w:color="000000"/>
            </w:tcBorders>
            <w:tcMar>
              <w:left w:w="149" w:type="dxa"/>
              <w:right w:w="149" w:type="dxa"/>
            </w:tcMar>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lang w:eastAsia="ru-RU"/>
              </w:rPr>
            </w:r>
          </w:p>
        </w:tc>
        <w:tc>
          <w:tcPr>
            <w:tcW w:w="1403" w:type="dxa"/>
            <w:tcBorders>
              <w:top w:val="single" w:sz="6" w:space="0" w:color="000000"/>
              <w:left w:val="single" w:sz="6" w:space="0" w:color="000000"/>
              <w:bottom w:val="single" w:sz="6" w:space="0" w:color="000000"/>
              <w:right w:val="single" w:sz="6" w:space="0" w:color="000000"/>
            </w:tcBorders>
            <w:tcMar>
              <w:left w:w="149" w:type="dxa"/>
              <w:right w:w="149" w:type="dxa"/>
            </w:tcMar>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lang w:eastAsia="ru-RU"/>
              </w:rPr>
            </w:r>
          </w:p>
        </w:tc>
        <w:tc>
          <w:tcPr>
            <w:tcW w:w="1348" w:type="dxa"/>
            <w:tcBorders>
              <w:top w:val="single" w:sz="6" w:space="0" w:color="000000"/>
              <w:left w:val="single" w:sz="6" w:space="0" w:color="000000"/>
              <w:bottom w:val="single" w:sz="6" w:space="0" w:color="000000"/>
              <w:right w:val="single" w:sz="6" w:space="0" w:color="000000"/>
            </w:tcBorders>
            <w:tcMar>
              <w:left w:w="149" w:type="dxa"/>
              <w:right w:w="149" w:type="dxa"/>
            </w:tcMar>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lang w:eastAsia="ru-RU"/>
              </w:rPr>
            </w:r>
          </w:p>
        </w:tc>
        <w:tc>
          <w:tcPr>
            <w:tcW w:w="1930" w:type="dxa"/>
            <w:tcBorders>
              <w:top w:val="single" w:sz="6" w:space="0" w:color="000000"/>
              <w:left w:val="single" w:sz="6" w:space="0" w:color="000000"/>
              <w:bottom w:val="single" w:sz="6" w:space="0" w:color="000000"/>
              <w:right w:val="single" w:sz="6" w:space="0" w:color="000000"/>
            </w:tcBorders>
            <w:tcMar>
              <w:left w:w="149" w:type="dxa"/>
              <w:right w:w="149" w:type="dxa"/>
            </w:tcMar>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lang w:eastAsia="ru-RU"/>
              </w:rPr>
            </w:r>
          </w:p>
        </w:tc>
        <w:tc>
          <w:tcPr>
            <w:tcW w:w="1401" w:type="dxa"/>
            <w:tcBorders>
              <w:top w:val="single" w:sz="6" w:space="0" w:color="000000"/>
              <w:left w:val="single" w:sz="6" w:space="0" w:color="000000"/>
              <w:bottom w:val="single" w:sz="6" w:space="0" w:color="000000"/>
              <w:right w:val="single" w:sz="6" w:space="0" w:color="000000"/>
            </w:tcBorders>
            <w:tcMar>
              <w:left w:w="149" w:type="dxa"/>
              <w:right w:w="149" w:type="dxa"/>
            </w:tcMar>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lang w:eastAsia="ru-RU"/>
              </w:rPr>
            </w:r>
          </w:p>
        </w:tc>
        <w:tc>
          <w:tcPr>
            <w:tcW w:w="1575" w:type="dxa"/>
            <w:tcBorders>
              <w:top w:val="single" w:sz="6" w:space="0" w:color="000000"/>
              <w:left w:val="single" w:sz="6" w:space="0" w:color="000000"/>
              <w:bottom w:val="single" w:sz="6" w:space="0" w:color="000000"/>
              <w:right w:val="single" w:sz="6" w:space="0" w:color="000000"/>
            </w:tcBorders>
            <w:tcMar>
              <w:left w:w="149" w:type="dxa"/>
              <w:right w:w="149" w:type="dxa"/>
            </w:tcMar>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lang w:eastAsia="ru-RU"/>
              </w:rPr>
            </w:r>
          </w:p>
        </w:tc>
      </w:tr>
      <w:tr>
        <w:trPr>
          <w:trHeight w:val="444" w:hRule="atLeast"/>
        </w:trPr>
        <w:tc>
          <w:tcPr>
            <w:tcW w:w="750" w:type="dxa"/>
            <w:tcBorders>
              <w:top w:val="single" w:sz="6" w:space="0" w:color="000000"/>
              <w:left w:val="single" w:sz="6" w:space="0" w:color="000000"/>
              <w:bottom w:val="single" w:sz="6" w:space="0" w:color="000000"/>
              <w:right w:val="single" w:sz="6" w:space="0" w:color="000000"/>
            </w:tcBorders>
            <w:tcMar>
              <w:left w:w="149" w:type="dxa"/>
              <w:right w:w="149" w:type="dxa"/>
            </w:tcMar>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lang w:eastAsia="ru-RU"/>
              </w:rPr>
            </w:r>
          </w:p>
        </w:tc>
        <w:tc>
          <w:tcPr>
            <w:tcW w:w="1231" w:type="dxa"/>
            <w:tcBorders>
              <w:top w:val="single" w:sz="6" w:space="0" w:color="000000"/>
              <w:left w:val="single" w:sz="6" w:space="0" w:color="000000"/>
              <w:bottom w:val="single" w:sz="6" w:space="0" w:color="000000"/>
              <w:right w:val="single" w:sz="6" w:space="0" w:color="000000"/>
            </w:tcBorders>
            <w:tcMar>
              <w:left w:w="149" w:type="dxa"/>
              <w:right w:w="149" w:type="dxa"/>
            </w:tcMar>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lang w:eastAsia="ru-RU"/>
              </w:rPr>
            </w:r>
          </w:p>
        </w:tc>
        <w:tc>
          <w:tcPr>
            <w:tcW w:w="1403" w:type="dxa"/>
            <w:tcBorders>
              <w:top w:val="single" w:sz="6" w:space="0" w:color="000000"/>
              <w:left w:val="single" w:sz="6" w:space="0" w:color="000000"/>
              <w:bottom w:val="single" w:sz="6" w:space="0" w:color="000000"/>
              <w:right w:val="single" w:sz="6" w:space="0" w:color="000000"/>
            </w:tcBorders>
            <w:tcMar>
              <w:left w:w="149" w:type="dxa"/>
              <w:right w:w="149" w:type="dxa"/>
            </w:tcMar>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lang w:eastAsia="ru-RU"/>
              </w:rPr>
            </w:r>
          </w:p>
        </w:tc>
        <w:tc>
          <w:tcPr>
            <w:tcW w:w="1348" w:type="dxa"/>
            <w:tcBorders>
              <w:top w:val="single" w:sz="6" w:space="0" w:color="000000"/>
              <w:left w:val="single" w:sz="6" w:space="0" w:color="000000"/>
              <w:bottom w:val="single" w:sz="6" w:space="0" w:color="000000"/>
              <w:right w:val="single" w:sz="6" w:space="0" w:color="000000"/>
            </w:tcBorders>
            <w:tcMar>
              <w:left w:w="149" w:type="dxa"/>
              <w:right w:w="149" w:type="dxa"/>
            </w:tcMar>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lang w:eastAsia="ru-RU"/>
              </w:rPr>
            </w:r>
          </w:p>
        </w:tc>
        <w:tc>
          <w:tcPr>
            <w:tcW w:w="1930" w:type="dxa"/>
            <w:tcBorders>
              <w:top w:val="single" w:sz="6" w:space="0" w:color="000000"/>
              <w:left w:val="single" w:sz="6" w:space="0" w:color="000000"/>
              <w:bottom w:val="single" w:sz="6" w:space="0" w:color="000000"/>
              <w:right w:val="single" w:sz="6" w:space="0" w:color="000000"/>
            </w:tcBorders>
            <w:tcMar>
              <w:left w:w="149" w:type="dxa"/>
              <w:right w:w="149" w:type="dxa"/>
            </w:tcMar>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lang w:eastAsia="ru-RU"/>
              </w:rPr>
            </w:r>
          </w:p>
        </w:tc>
        <w:tc>
          <w:tcPr>
            <w:tcW w:w="1401" w:type="dxa"/>
            <w:tcBorders>
              <w:top w:val="single" w:sz="6" w:space="0" w:color="000000"/>
              <w:left w:val="single" w:sz="6" w:space="0" w:color="000000"/>
              <w:bottom w:val="single" w:sz="6" w:space="0" w:color="000000"/>
              <w:right w:val="single" w:sz="6" w:space="0" w:color="000000"/>
            </w:tcBorders>
            <w:tcMar>
              <w:left w:w="149" w:type="dxa"/>
              <w:right w:w="149" w:type="dxa"/>
            </w:tcMar>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lang w:eastAsia="ru-RU"/>
              </w:rPr>
            </w:r>
          </w:p>
        </w:tc>
        <w:tc>
          <w:tcPr>
            <w:tcW w:w="1575" w:type="dxa"/>
            <w:tcBorders>
              <w:top w:val="single" w:sz="6" w:space="0" w:color="000000"/>
              <w:left w:val="single" w:sz="6" w:space="0" w:color="000000"/>
              <w:bottom w:val="single" w:sz="6" w:space="0" w:color="000000"/>
              <w:right w:val="single" w:sz="6" w:space="0" w:color="000000"/>
            </w:tcBorders>
            <w:tcMar>
              <w:left w:w="149" w:type="dxa"/>
              <w:right w:w="149" w:type="dxa"/>
            </w:tcMar>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lang w:eastAsia="ru-RU"/>
              </w:rPr>
            </w:r>
          </w:p>
        </w:tc>
      </w:tr>
    </w:tbl>
    <w:p>
      <w:pPr>
        <w:pStyle w:val="Normal"/>
        <w:numPr>
          <w:ilvl w:val="0"/>
          <w:numId w:val="0"/>
        </w:numPr>
        <w:spacing w:lineRule="auto" w:line="240" w:before="0" w:after="0"/>
        <w:ind w:left="0" w:hanging="0"/>
        <w:jc w:val="both"/>
        <w:outlineLvl w:val="1"/>
        <w:rPr>
          <w:rFonts w:ascii="Times New Roman" w:hAnsi="Times New Roman" w:eastAsia="Times New Roman" w:cs="Times New Roman"/>
          <w:lang w:eastAsia="ru-RU"/>
        </w:rPr>
      </w:pPr>
      <w:r>
        <w:rPr>
          <w:rFonts w:eastAsia="Times New Roman" w:cs="Times New Roman"/>
          <w:lang w:eastAsia="ru-RU"/>
        </w:rPr>
      </w:r>
    </w:p>
    <w:p>
      <w:pPr>
        <w:pStyle w:val="Normal"/>
        <w:numPr>
          <w:ilvl w:val="0"/>
          <w:numId w:val="0"/>
        </w:numPr>
        <w:spacing w:lineRule="auto" w:line="240" w:before="0" w:after="0"/>
        <w:ind w:left="0" w:hanging="0"/>
        <w:jc w:val="both"/>
        <w:outlineLvl w:val="1"/>
        <w:rPr>
          <w:rFonts w:ascii="Times New Roman" w:hAnsi="Times New Roman" w:eastAsia="Times New Roman" w:cs="Times New Roman"/>
          <w:lang w:eastAsia="ru-RU"/>
        </w:rPr>
      </w:pPr>
      <w:r>
        <w:rPr>
          <w:rFonts w:eastAsia="Times New Roman" w:cs="Times New Roman"/>
          <w:lang w:eastAsia="ru-RU"/>
        </w:rPr>
      </w:r>
    </w:p>
    <w:p>
      <w:pPr>
        <w:pStyle w:val="Style25"/>
        <w:jc w:val="left"/>
        <w:rPr>
          <w:b/>
          <w:b/>
          <w:spacing w:val="5"/>
          <w:sz w:val="28"/>
          <w:szCs w:val="26"/>
        </w:rPr>
      </w:pPr>
      <w:r>
        <w:rPr>
          <w:b/>
          <w:spacing w:val="5"/>
          <w:sz w:val="28"/>
          <w:szCs w:val="26"/>
        </w:rPr>
      </w:r>
    </w:p>
    <w:p>
      <w:pPr>
        <w:pStyle w:val="Style25"/>
        <w:jc w:val="left"/>
        <w:rPr>
          <w:b/>
          <w:b/>
          <w:spacing w:val="5"/>
          <w:sz w:val="28"/>
          <w:szCs w:val="26"/>
        </w:rPr>
      </w:pPr>
      <w:r>
        <w:rPr>
          <w:b/>
          <w:spacing w:val="5"/>
          <w:sz w:val="28"/>
          <w:szCs w:val="26"/>
        </w:rPr>
      </w:r>
    </w:p>
    <w:p>
      <w:pPr>
        <w:pStyle w:val="Style25"/>
        <w:jc w:val="left"/>
        <w:rPr>
          <w:b/>
          <w:b/>
          <w:spacing w:val="5"/>
          <w:sz w:val="28"/>
          <w:szCs w:val="26"/>
        </w:rPr>
      </w:pPr>
      <w:r>
        <w:rPr>
          <w:b/>
          <w:spacing w:val="5"/>
          <w:sz w:val="28"/>
          <w:szCs w:val="26"/>
        </w:rPr>
      </w:r>
    </w:p>
    <w:p>
      <w:pPr>
        <w:pStyle w:val="Style25"/>
        <w:jc w:val="left"/>
        <w:rPr>
          <w:b/>
          <w:b/>
          <w:spacing w:val="5"/>
          <w:sz w:val="28"/>
          <w:szCs w:val="26"/>
        </w:rPr>
      </w:pPr>
      <w:r>
        <w:rPr>
          <w:b/>
          <w:spacing w:val="5"/>
          <w:sz w:val="28"/>
          <w:szCs w:val="26"/>
        </w:rPr>
      </w:r>
    </w:p>
    <w:p>
      <w:pPr>
        <w:pStyle w:val="Style25"/>
        <w:jc w:val="left"/>
        <w:rPr>
          <w:b/>
          <w:b/>
          <w:spacing w:val="5"/>
          <w:sz w:val="28"/>
          <w:szCs w:val="26"/>
        </w:rPr>
      </w:pPr>
      <w:r>
        <w:rPr/>
      </w:r>
    </w:p>
    <w:sectPr>
      <w:footerReference w:type="default" r:id="rId5"/>
      <w:footerReference w:type="first" r:id="rId6"/>
      <w:type w:val="nextPage"/>
      <w:pgSz w:w="11906" w:h="16838"/>
      <w:pgMar w:left="1701" w:right="850" w:gutter="0" w:header="0" w:top="1134" w:footer="708" w:bottom="1134"/>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 w:name="Verdana">
    <w:charset w:val="cc"/>
    <w:family w:val="roman"/>
    <w:pitch w:val="variable"/>
  </w:font>
  <w:font w:name="Calibri">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ind w:right="360"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Mangal"/>
        <w:lang w:val="ru-RU" w:eastAsia="zh-CN"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Times New Roman" w:hAnsi="Times New Roman" w:eastAsia="NSimSun" w:cs="Mangal"/>
      <w:color w:val="auto"/>
      <w:kern w:val="0"/>
      <w:sz w:val="20"/>
      <w:szCs w:val="20"/>
      <w:lang w:val="ru-RU" w:eastAsia="zh-CN" w:bidi="ar-SA"/>
    </w:rPr>
  </w:style>
  <w:style w:type="paragraph" w:styleId="1">
    <w:name w:val="Heading 1"/>
    <w:uiPriority w:val="9"/>
    <w:qFormat/>
    <w:pPr>
      <w:keepNext w:val="true"/>
      <w:keepLines/>
      <w:widowControl/>
      <w:bidi w:val="0"/>
      <w:spacing w:before="480" w:after="200"/>
      <w:jc w:val="left"/>
      <w:outlineLvl w:val="0"/>
    </w:pPr>
    <w:rPr>
      <w:rFonts w:ascii="Arial" w:hAnsi="Arial" w:eastAsia="Arial" w:cs="Arial"/>
      <w:color w:val="auto"/>
      <w:kern w:val="0"/>
      <w:sz w:val="40"/>
      <w:szCs w:val="40"/>
      <w:lang w:val="ru-RU" w:eastAsia="zh-CN" w:bidi="ar-SA"/>
    </w:rPr>
  </w:style>
  <w:style w:type="paragraph" w:styleId="2">
    <w:name w:val="Heading 2"/>
    <w:uiPriority w:val="9"/>
    <w:unhideWhenUsed/>
    <w:qFormat/>
    <w:pPr>
      <w:keepNext w:val="true"/>
      <w:keepLines/>
      <w:widowControl/>
      <w:bidi w:val="0"/>
      <w:spacing w:before="360" w:after="200"/>
      <w:jc w:val="left"/>
      <w:outlineLvl w:val="1"/>
    </w:pPr>
    <w:rPr>
      <w:rFonts w:ascii="Arial" w:hAnsi="Arial" w:eastAsia="Arial" w:cs="Arial"/>
      <w:color w:val="auto"/>
      <w:kern w:val="0"/>
      <w:sz w:val="34"/>
      <w:szCs w:val="20"/>
      <w:lang w:val="ru-RU" w:eastAsia="zh-CN" w:bidi="ar-SA"/>
    </w:rPr>
  </w:style>
  <w:style w:type="paragraph" w:styleId="3">
    <w:name w:val="Heading 3"/>
    <w:uiPriority w:val="9"/>
    <w:unhideWhenUsed/>
    <w:qFormat/>
    <w:pPr>
      <w:keepNext w:val="true"/>
      <w:keepLines/>
      <w:widowControl/>
      <w:bidi w:val="0"/>
      <w:spacing w:before="320" w:after="200"/>
      <w:jc w:val="left"/>
      <w:outlineLvl w:val="2"/>
    </w:pPr>
    <w:rPr>
      <w:rFonts w:ascii="Arial" w:hAnsi="Arial" w:eastAsia="Arial" w:cs="Arial"/>
      <w:color w:val="auto"/>
      <w:kern w:val="0"/>
      <w:sz w:val="30"/>
      <w:szCs w:val="30"/>
      <w:lang w:val="ru-RU" w:eastAsia="zh-CN" w:bidi="ar-SA"/>
    </w:rPr>
  </w:style>
  <w:style w:type="paragraph" w:styleId="4">
    <w:name w:val="Heading 4"/>
    <w:uiPriority w:val="9"/>
    <w:unhideWhenUsed/>
    <w:qFormat/>
    <w:pPr>
      <w:keepNext w:val="true"/>
      <w:keepLines/>
      <w:widowControl/>
      <w:bidi w:val="0"/>
      <w:spacing w:before="320" w:after="200"/>
      <w:jc w:val="left"/>
      <w:outlineLvl w:val="3"/>
    </w:pPr>
    <w:rPr>
      <w:rFonts w:ascii="Arial" w:hAnsi="Arial" w:eastAsia="Arial" w:cs="Arial"/>
      <w:b/>
      <w:bCs/>
      <w:color w:val="auto"/>
      <w:kern w:val="0"/>
      <w:sz w:val="26"/>
      <w:szCs w:val="26"/>
      <w:lang w:val="ru-RU" w:eastAsia="zh-CN" w:bidi="ar-SA"/>
    </w:rPr>
  </w:style>
  <w:style w:type="paragraph" w:styleId="5">
    <w:name w:val="Heading 5"/>
    <w:uiPriority w:val="9"/>
    <w:unhideWhenUsed/>
    <w:qFormat/>
    <w:pPr>
      <w:keepNext w:val="true"/>
      <w:keepLines/>
      <w:widowControl/>
      <w:bidi w:val="0"/>
      <w:spacing w:before="320" w:after="200"/>
      <w:jc w:val="left"/>
      <w:outlineLvl w:val="4"/>
    </w:pPr>
    <w:rPr>
      <w:rFonts w:ascii="Arial" w:hAnsi="Arial" w:eastAsia="Arial" w:cs="Arial"/>
      <w:b/>
      <w:bCs/>
      <w:color w:val="auto"/>
      <w:kern w:val="0"/>
      <w:sz w:val="24"/>
      <w:szCs w:val="24"/>
      <w:lang w:val="ru-RU" w:eastAsia="zh-CN" w:bidi="ar-SA"/>
    </w:rPr>
  </w:style>
  <w:style w:type="paragraph" w:styleId="6">
    <w:name w:val="Heading 6"/>
    <w:uiPriority w:val="9"/>
    <w:unhideWhenUsed/>
    <w:qFormat/>
    <w:pPr>
      <w:keepNext w:val="true"/>
      <w:keepLines/>
      <w:widowControl/>
      <w:bidi w:val="0"/>
      <w:spacing w:before="320" w:after="200"/>
      <w:jc w:val="left"/>
      <w:outlineLvl w:val="5"/>
    </w:pPr>
    <w:rPr>
      <w:rFonts w:ascii="Arial" w:hAnsi="Arial" w:eastAsia="Arial" w:cs="Arial"/>
      <w:b/>
      <w:bCs/>
      <w:color w:val="auto"/>
      <w:kern w:val="0"/>
      <w:sz w:val="22"/>
      <w:szCs w:val="22"/>
      <w:lang w:val="ru-RU" w:eastAsia="zh-CN" w:bidi="ar-SA"/>
    </w:rPr>
  </w:style>
  <w:style w:type="paragraph" w:styleId="7">
    <w:name w:val="Heading 7"/>
    <w:uiPriority w:val="9"/>
    <w:unhideWhenUsed/>
    <w:qFormat/>
    <w:pPr>
      <w:keepNext w:val="true"/>
      <w:keepLines/>
      <w:widowControl/>
      <w:bidi w:val="0"/>
      <w:spacing w:before="320" w:after="200"/>
      <w:jc w:val="left"/>
      <w:outlineLvl w:val="6"/>
    </w:pPr>
    <w:rPr>
      <w:rFonts w:ascii="Arial" w:hAnsi="Arial" w:eastAsia="Arial" w:cs="Arial"/>
      <w:b/>
      <w:bCs/>
      <w:i/>
      <w:iCs/>
      <w:color w:val="auto"/>
      <w:kern w:val="0"/>
      <w:sz w:val="22"/>
      <w:szCs w:val="22"/>
      <w:lang w:val="ru-RU" w:eastAsia="zh-CN" w:bidi="ar-SA"/>
    </w:rPr>
  </w:style>
  <w:style w:type="paragraph" w:styleId="8">
    <w:name w:val="Heading 8"/>
    <w:uiPriority w:val="9"/>
    <w:unhideWhenUsed/>
    <w:qFormat/>
    <w:pPr>
      <w:keepNext w:val="true"/>
      <w:keepLines/>
      <w:widowControl/>
      <w:bidi w:val="0"/>
      <w:spacing w:before="320" w:after="200"/>
      <w:jc w:val="left"/>
      <w:outlineLvl w:val="7"/>
    </w:pPr>
    <w:rPr>
      <w:rFonts w:ascii="Arial" w:hAnsi="Arial" w:eastAsia="Arial" w:cs="Arial"/>
      <w:i/>
      <w:iCs/>
      <w:color w:val="auto"/>
      <w:kern w:val="0"/>
      <w:sz w:val="22"/>
      <w:szCs w:val="22"/>
      <w:lang w:val="ru-RU" w:eastAsia="zh-CN" w:bidi="ar-SA"/>
    </w:rPr>
  </w:style>
  <w:style w:type="paragraph" w:styleId="9">
    <w:name w:val="Heading 9"/>
    <w:uiPriority w:val="9"/>
    <w:unhideWhenUsed/>
    <w:qFormat/>
    <w:pPr>
      <w:keepNext w:val="true"/>
      <w:keepLines/>
      <w:widowControl/>
      <w:bidi w:val="0"/>
      <w:spacing w:before="320" w:after="200"/>
      <w:jc w:val="left"/>
      <w:outlineLvl w:val="8"/>
    </w:pPr>
    <w:rPr>
      <w:rFonts w:ascii="Arial" w:hAnsi="Arial" w:eastAsia="Arial" w:cs="Arial"/>
      <w:i/>
      <w:iCs/>
      <w:color w:val="auto"/>
      <w:kern w:val="0"/>
      <w:sz w:val="21"/>
      <w:szCs w:val="21"/>
      <w:lang w:val="ru-RU" w:eastAsia="zh-CN" w:bidi="ar-SA"/>
    </w:rPr>
  </w:style>
  <w:style w:type="character" w:styleId="Style5">
    <w:name w:val="Интернет-ссылка"/>
    <w:uiPriority w:val="99"/>
    <w:unhideWhenUsed/>
    <w:rPr>
      <w:color w:val="0000FF" w:themeColor="hyperlink"/>
      <w:u w:val="single"/>
    </w:rPr>
  </w:style>
  <w:style w:type="character" w:styleId="Style6">
    <w:name w:val="Привязка сноски"/>
    <w:rPr>
      <w:vertAlign w:val="superscript"/>
    </w:rPr>
  </w:style>
  <w:style w:type="character" w:styleId="FootnoteCharacters">
    <w:name w:val="Footnote Characters"/>
    <w:basedOn w:val="DefaultParagraphFont"/>
    <w:uiPriority w:val="99"/>
    <w:unhideWhenUsed/>
    <w:qFormat/>
    <w:rPr>
      <w:vertAlign w:val="superscript"/>
    </w:rPr>
  </w:style>
  <w:style w:type="character" w:styleId="Style7">
    <w:name w:val="Привязка концевой сноски"/>
    <w:rPr>
      <w:vertAlign w:val="superscript"/>
    </w:rPr>
  </w:style>
  <w:style w:type="character" w:styleId="EndnoteCharacters">
    <w:name w:val="Endnote Characters"/>
    <w:basedOn w:val="DefaultParagraphFont"/>
    <w:uiPriority w:val="99"/>
    <w:semiHidden/>
    <w:unhideWhenUsed/>
    <w:qFormat/>
    <w:rPr>
      <w:vertAlign w:val="superscript"/>
    </w:rPr>
  </w:style>
  <w:style w:type="character" w:styleId="Heading1Char">
    <w:name w:val="Heading 1 Char"/>
    <w:uiPriority w:val="9"/>
    <w:qFormat/>
    <w:rPr>
      <w:rFonts w:ascii="Arial" w:hAnsi="Arial" w:eastAsia="Arial" w:cs="Arial"/>
      <w:sz w:val="40"/>
      <w:szCs w:val="40"/>
    </w:rPr>
  </w:style>
  <w:style w:type="character" w:styleId="Heading2Char">
    <w:name w:val="Heading 2 Char"/>
    <w:uiPriority w:val="9"/>
    <w:qFormat/>
    <w:rPr>
      <w:rFonts w:ascii="Arial" w:hAnsi="Arial" w:eastAsia="Arial" w:cs="Arial"/>
      <w:sz w:val="34"/>
    </w:rPr>
  </w:style>
  <w:style w:type="character" w:styleId="Heading3Char">
    <w:name w:val="Heading 3 Char"/>
    <w:uiPriority w:val="9"/>
    <w:qFormat/>
    <w:rPr>
      <w:rFonts w:ascii="Arial" w:hAnsi="Arial" w:eastAsia="Arial" w:cs="Arial"/>
      <w:sz w:val="30"/>
      <w:szCs w:val="30"/>
    </w:rPr>
  </w:style>
  <w:style w:type="character" w:styleId="Heading4Char">
    <w:name w:val="Heading 4 Char"/>
    <w:uiPriority w:val="9"/>
    <w:qFormat/>
    <w:rPr>
      <w:rFonts w:ascii="Arial" w:hAnsi="Arial" w:eastAsia="Arial" w:cs="Arial"/>
      <w:b/>
      <w:bCs/>
      <w:sz w:val="26"/>
      <w:szCs w:val="26"/>
    </w:rPr>
  </w:style>
  <w:style w:type="character" w:styleId="Heading5Char">
    <w:name w:val="Heading 5 Char"/>
    <w:uiPriority w:val="9"/>
    <w:qFormat/>
    <w:rPr>
      <w:rFonts w:ascii="Arial" w:hAnsi="Arial" w:eastAsia="Arial" w:cs="Arial"/>
      <w:b/>
      <w:bCs/>
      <w:sz w:val="24"/>
      <w:szCs w:val="24"/>
    </w:rPr>
  </w:style>
  <w:style w:type="character" w:styleId="Heading6Char">
    <w:name w:val="Heading 6 Char"/>
    <w:uiPriority w:val="9"/>
    <w:qFormat/>
    <w:rPr>
      <w:rFonts w:ascii="Arial" w:hAnsi="Arial" w:eastAsia="Arial" w:cs="Arial"/>
      <w:b/>
      <w:bCs/>
      <w:sz w:val="22"/>
      <w:szCs w:val="22"/>
    </w:rPr>
  </w:style>
  <w:style w:type="character" w:styleId="Heading7Char">
    <w:name w:val="Heading 7 Char"/>
    <w:uiPriority w:val="9"/>
    <w:qFormat/>
    <w:rPr>
      <w:rFonts w:ascii="Arial" w:hAnsi="Arial" w:eastAsia="Arial" w:cs="Arial"/>
      <w:b/>
      <w:bCs/>
      <w:i/>
      <w:iCs/>
      <w:sz w:val="22"/>
      <w:szCs w:val="22"/>
    </w:rPr>
  </w:style>
  <w:style w:type="character" w:styleId="Heading8Char">
    <w:name w:val="Heading 8 Char"/>
    <w:uiPriority w:val="9"/>
    <w:qFormat/>
    <w:rPr>
      <w:rFonts w:ascii="Arial" w:hAnsi="Arial" w:eastAsia="Arial" w:cs="Arial"/>
      <w:i/>
      <w:iCs/>
      <w:sz w:val="22"/>
      <w:szCs w:val="22"/>
    </w:rPr>
  </w:style>
  <w:style w:type="character" w:styleId="Heading9Char">
    <w:name w:val="Heading 9 Char"/>
    <w:uiPriority w:val="9"/>
    <w:qFormat/>
    <w:rPr>
      <w:rFonts w:ascii="Arial" w:hAnsi="Arial" w:eastAsia="Arial" w:cs="Arial"/>
      <w:i/>
      <w:iCs/>
      <w:sz w:val="21"/>
      <w:szCs w:val="21"/>
    </w:rPr>
  </w:style>
  <w:style w:type="character" w:styleId="TitleChar">
    <w:name w:val="Title Char"/>
    <w:uiPriority w:val="10"/>
    <w:qFormat/>
    <w:rPr>
      <w:sz w:val="48"/>
      <w:szCs w:val="48"/>
    </w:rPr>
  </w:style>
  <w:style w:type="character" w:styleId="SubtitleChar">
    <w:name w:val="Subtitle Char"/>
    <w:uiPriority w:val="11"/>
    <w:qFormat/>
    <w:rPr>
      <w:sz w:val="24"/>
      <w:szCs w:val="24"/>
    </w:rPr>
  </w:style>
  <w:style w:type="character" w:styleId="QuoteChar">
    <w:name w:val="Quote Char"/>
    <w:uiPriority w:val="29"/>
    <w:qFormat/>
    <w:rPr>
      <w:i/>
    </w:rPr>
  </w:style>
  <w:style w:type="character" w:styleId="IntenseQuoteChar">
    <w:name w:val="Intense Quote Char"/>
    <w:uiPriority w:val="30"/>
    <w:qFormat/>
    <w:rPr>
      <w:i/>
    </w:rPr>
  </w:style>
  <w:style w:type="character" w:styleId="HeaderChar">
    <w:name w:val="Header Char"/>
    <w:uiPriority w:val="99"/>
    <w:qFormat/>
    <w:rPr/>
  </w:style>
  <w:style w:type="character" w:styleId="FooterChar">
    <w:name w:val="Footer Char"/>
    <w:uiPriority w:val="99"/>
    <w:qFormat/>
    <w:rPr/>
  </w:style>
  <w:style w:type="character" w:styleId="CaptionChar">
    <w:name w:val="Caption Char"/>
    <w:uiPriority w:val="99"/>
    <w:qFormat/>
    <w:rPr/>
  </w:style>
  <w:style w:type="character" w:styleId="FootnoteTextChar">
    <w:name w:val="Footnote Text Char"/>
    <w:uiPriority w:val="99"/>
    <w:qFormat/>
    <w:rPr>
      <w:sz w:val="18"/>
    </w:rPr>
  </w:style>
  <w:style w:type="character" w:styleId="EndnoteTextChar">
    <w:name w:val="Endnote Text Char"/>
    <w:uiPriority w:val="99"/>
    <w:qFormat/>
    <w:rPr>
      <w:sz w:val="20"/>
    </w:rPr>
  </w:style>
  <w:style w:type="character" w:styleId="Style8">
    <w:name w:val="Основной шрифт абзаца"/>
    <w:semiHidden/>
    <w:qFormat/>
    <w:rPr/>
  </w:style>
  <w:style w:type="character" w:styleId="WW8Num1z0">
    <w:name w:val="WW8Num1z0"/>
    <w:qFormat/>
    <w:rPr>
      <w:color w:val="00000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Times New Roman" w:hAnsi="Times New Roman" w:eastAsia="Times New Roman"/>
      <w:b w:val="false"/>
      <w:bCs w:val="false"/>
      <w:i w:val="false"/>
      <w:iCs w:val="false"/>
      <w:caps w:val="false"/>
      <w:smallCaps w:val="false"/>
      <w:strike w:val="false"/>
      <w:dstrike w:val="false"/>
      <w:color w:val="000000"/>
      <w:spacing w:val="5"/>
      <w:position w:val="0"/>
      <w:sz w:val="21"/>
      <w:sz w:val="21"/>
      <w:szCs w:val="21"/>
      <w:u w:val="none"/>
      <w:vertAlign w:val="baseline"/>
      <w:lang w:val="ru-RU"/>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Times New Roman" w:hAnsi="Times New Roman" w:eastAsia="Times New Roman"/>
      <w:b w:val="false"/>
      <w:bCs w:val="false"/>
      <w:i w:val="false"/>
      <w:iCs w:val="false"/>
      <w:caps w:val="false"/>
      <w:smallCaps w:val="false"/>
      <w:strike w:val="false"/>
      <w:dstrike w:val="false"/>
      <w:color w:val="000000"/>
      <w:spacing w:val="5"/>
      <w:position w:val="0"/>
      <w:sz w:val="28"/>
      <w:sz w:val="28"/>
      <w:szCs w:val="28"/>
      <w:u w:val="none"/>
      <w:vertAlign w:val="baseline"/>
      <w:lang w:val="ru-RU"/>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Times New Roman" w:hAnsi="Times New Roman" w:eastAsia="Times New Roman"/>
      <w:b w:val="false"/>
      <w:bCs w:val="false"/>
      <w:i w:val="false"/>
      <w:iCs w:val="false"/>
      <w:caps w:val="false"/>
      <w:smallCaps w:val="false"/>
      <w:strike w:val="false"/>
      <w:dstrike w:val="false"/>
      <w:color w:val="000000"/>
      <w:spacing w:val="5"/>
      <w:position w:val="0"/>
      <w:sz w:val="28"/>
      <w:sz w:val="28"/>
      <w:szCs w:val="28"/>
      <w:u w:val="none"/>
      <w:vertAlign w:val="baseline"/>
      <w:lang w:val="ru-RU"/>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Times New Roman" w:hAnsi="Times New Roman" w:eastAsia="Times New Roman"/>
      <w:b w:val="false"/>
      <w:bCs w:val="false"/>
      <w:i w:val="false"/>
      <w:iCs w:val="false"/>
      <w:caps w:val="false"/>
      <w:smallCaps w:val="false"/>
      <w:strike w:val="false"/>
      <w:dstrike w:val="false"/>
      <w:color w:val="000000"/>
      <w:spacing w:val="5"/>
      <w:position w:val="0"/>
      <w:sz w:val="28"/>
      <w:sz w:val="28"/>
      <w:szCs w:val="28"/>
      <w:u w:val="none"/>
      <w:vertAlign w:val="baseline"/>
      <w:lang w:val="ru-RU"/>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color w:val="000000"/>
    </w:rPr>
  </w:style>
  <w:style w:type="character" w:styleId="WW8Num7z0">
    <w:name w:val="WW8Num7z0"/>
    <w:qFormat/>
    <w:rPr>
      <w:rFonts w:ascii="Times New Roman" w:hAnsi="Times New Roman" w:eastAsia="Times New Roman"/>
      <w:b w:val="false"/>
      <w:bCs w:val="false"/>
      <w:i w:val="false"/>
      <w:iCs w:val="false"/>
      <w:caps w:val="false"/>
      <w:smallCaps w:val="false"/>
      <w:strike w:val="false"/>
      <w:dstrike w:val="false"/>
      <w:color w:val="000000"/>
      <w:spacing w:val="5"/>
      <w:position w:val="0"/>
      <w:sz w:val="28"/>
      <w:sz w:val="28"/>
      <w:szCs w:val="28"/>
      <w:u w:val="none"/>
      <w:vertAlign w:val="baseline"/>
      <w:lang w:val="ru-RU"/>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Times New Roman" w:hAnsi="Times New Roman" w:eastAsia="Times New Roman"/>
      <w:b w:val="false"/>
      <w:bCs w:val="false"/>
      <w:i w:val="false"/>
      <w:iCs w:val="false"/>
      <w:caps w:val="false"/>
      <w:smallCaps w:val="false"/>
      <w:strike w:val="false"/>
      <w:dstrike w:val="false"/>
      <w:color w:val="000000"/>
      <w:spacing w:val="5"/>
      <w:position w:val="0"/>
      <w:sz w:val="28"/>
      <w:sz w:val="28"/>
      <w:szCs w:val="28"/>
      <w:u w:val="none"/>
      <w:vertAlign w:val="baseline"/>
      <w:lang w:val="ru-RU"/>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Times New Roman" w:hAnsi="Times New Roman" w:eastAsia="Times New Roman"/>
      <w:b w:val="false"/>
      <w:bCs w:val="false"/>
      <w:i w:val="false"/>
      <w:iCs w:val="false"/>
      <w:caps w:val="false"/>
      <w:smallCaps w:val="false"/>
      <w:strike w:val="false"/>
      <w:dstrike w:val="false"/>
      <w:color w:val="000000"/>
      <w:spacing w:val="5"/>
      <w:position w:val="0"/>
      <w:sz w:val="28"/>
      <w:sz w:val="28"/>
      <w:szCs w:val="28"/>
      <w:u w:val="none"/>
      <w:vertAlign w:val="baseline"/>
      <w:lang w:val="ru-RU"/>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Times New Roman" w:hAnsi="Times New Roman" w:eastAsia="Times New Roman"/>
      <w:b w:val="false"/>
      <w:bCs w:val="false"/>
      <w:i w:val="false"/>
      <w:iCs w:val="false"/>
      <w:caps w:val="false"/>
      <w:smallCaps w:val="false"/>
      <w:strike w:val="false"/>
      <w:dstrike w:val="false"/>
      <w:color w:val="000000"/>
      <w:spacing w:val="5"/>
      <w:position w:val="0"/>
      <w:sz w:val="28"/>
      <w:sz w:val="28"/>
      <w:szCs w:val="28"/>
      <w:u w:val="none"/>
      <w:vertAlign w:val="baseline"/>
      <w:lang w:val="ru-RU"/>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Times New Roman" w:hAnsi="Times New Roman" w:eastAsia="Times New Roman"/>
      <w:b w:val="false"/>
      <w:bCs w:val="false"/>
      <w:i w:val="false"/>
      <w:iCs w:val="false"/>
      <w:caps w:val="false"/>
      <w:smallCaps w:val="false"/>
      <w:strike w:val="false"/>
      <w:dstrike w:val="false"/>
      <w:color w:val="000000"/>
      <w:spacing w:val="5"/>
      <w:position w:val="0"/>
      <w:sz w:val="28"/>
      <w:sz w:val="28"/>
      <w:szCs w:val="28"/>
      <w:u w:val="none"/>
      <w:vertAlign w:val="baseline"/>
      <w:lang w:val="ru-RU"/>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Times New Roman" w:hAnsi="Times New Roman" w:eastAsia="Times New Roman"/>
      <w:b w:val="false"/>
      <w:bCs w:val="false"/>
      <w:i w:val="false"/>
      <w:iCs w:val="false"/>
      <w:caps w:val="false"/>
      <w:smallCaps w:val="false"/>
      <w:strike w:val="false"/>
      <w:dstrike w:val="false"/>
      <w:color w:val="000000"/>
      <w:spacing w:val="5"/>
      <w:position w:val="0"/>
      <w:sz w:val="28"/>
      <w:sz w:val="28"/>
      <w:szCs w:val="28"/>
      <w:u w:val="none"/>
      <w:vertAlign w:val="baseline"/>
      <w:lang w:val="ru-RU"/>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Times New Roman" w:hAnsi="Times New Roman" w:eastAsia="Times New Roman"/>
      <w:b w:val="false"/>
      <w:bCs w:val="false"/>
      <w:i w:val="false"/>
      <w:iCs w:val="false"/>
      <w:caps w:val="false"/>
      <w:smallCaps w:val="false"/>
      <w:strike w:val="false"/>
      <w:dstrike w:val="false"/>
      <w:color w:val="000000"/>
      <w:spacing w:val="5"/>
      <w:position w:val="0"/>
      <w:sz w:val="28"/>
      <w:sz w:val="28"/>
      <w:szCs w:val="28"/>
      <w:u w:val="none"/>
      <w:vertAlign w:val="baseline"/>
      <w:lang w:val="ru-RU"/>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Times New Roman" w:hAnsi="Times New Roman" w:eastAsia="Times New Roman"/>
      <w:b w:val="false"/>
      <w:bCs w:val="false"/>
      <w:i w:val="false"/>
      <w:iCs w:val="false"/>
      <w:caps w:val="false"/>
      <w:smallCaps w:val="false"/>
      <w:strike w:val="false"/>
      <w:dstrike w:val="false"/>
      <w:color w:val="000000"/>
      <w:spacing w:val="5"/>
      <w:position w:val="0"/>
      <w:sz w:val="28"/>
      <w:sz w:val="28"/>
      <w:szCs w:val="28"/>
      <w:u w:val="none"/>
      <w:vertAlign w:val="baseline"/>
      <w:lang w:val="ru-RU"/>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11">
    <w:name w:val="Основной шрифт абзаца1"/>
    <w:qFormat/>
    <w:rPr/>
  </w:style>
  <w:style w:type="character" w:styleId="61">
    <w:name w:val="Основной текст (6)_"/>
    <w:qFormat/>
    <w:rPr>
      <w:b/>
      <w:bCs/>
      <w:spacing w:val="6"/>
      <w:sz w:val="21"/>
      <w:szCs w:val="21"/>
      <w:shd w:fill="FFFFFF" w:val="clear"/>
    </w:rPr>
  </w:style>
  <w:style w:type="character" w:styleId="Style9">
    <w:name w:val="Основной текст_"/>
    <w:qFormat/>
    <w:rPr>
      <w:spacing w:val="5"/>
      <w:sz w:val="21"/>
      <w:szCs w:val="21"/>
      <w:shd w:fill="FFFFFF" w:val="clear"/>
    </w:rPr>
  </w:style>
  <w:style w:type="character" w:styleId="21">
    <w:name w:val="Заголовок №2_"/>
    <w:qFormat/>
    <w:rPr>
      <w:b/>
      <w:bCs/>
      <w:spacing w:val="6"/>
      <w:sz w:val="21"/>
      <w:szCs w:val="21"/>
      <w:shd w:fill="FFFFFF" w:val="clear"/>
    </w:rPr>
  </w:style>
  <w:style w:type="character" w:styleId="Style10">
    <w:name w:val="Номер страницы"/>
    <w:basedOn w:val="11"/>
    <w:rPr/>
  </w:style>
  <w:style w:type="character" w:styleId="Style11">
    <w:name w:val="Верхний колонтитул Знак"/>
    <w:basedOn w:val="11"/>
    <w:qFormat/>
    <w:rPr/>
  </w:style>
  <w:style w:type="character" w:styleId="DefaultParagraphFont" w:default="1">
    <w:name w:val="Default Paragraph Font"/>
    <w:uiPriority w:val="1"/>
    <w:semiHidden/>
    <w:unhideWhenUsed/>
    <w:qFormat/>
    <w:rPr/>
  </w:style>
  <w:style w:type="character" w:styleId="Style12">
    <w:name w:val="Посещённая гиперссылка"/>
    <w:rPr>
      <w:color w:val="800000"/>
      <w:u w:val="single"/>
    </w:rPr>
  </w:style>
  <w:style w:type="paragraph" w:styleId="Style13">
    <w:name w:val="Заголовок"/>
    <w:basedOn w:val="Style25"/>
    <w:next w:val="Style14"/>
    <w:qFormat/>
    <w:pPr>
      <w:keepNext w:val="true"/>
      <w:spacing w:before="240" w:after="120"/>
    </w:pPr>
    <w:rPr>
      <w:rFonts w:ascii="Liberation Sans" w:hAnsi="Liberation Sans" w:eastAsia="Microsoft YaHei"/>
      <w:sz w:val="28"/>
      <w:szCs w:val="28"/>
    </w:rPr>
  </w:style>
  <w:style w:type="paragraph" w:styleId="Style14">
    <w:name w:val="Body Text"/>
    <w:basedOn w:val="Style25"/>
    <w:pPr>
      <w:jc w:val="center"/>
    </w:pPr>
    <w:rPr>
      <w:sz w:val="28"/>
    </w:rPr>
  </w:style>
  <w:style w:type="paragraph" w:styleId="Style15">
    <w:name w:val="List"/>
    <w:basedOn w:val="Style14"/>
    <w:pPr/>
    <w:rPr/>
  </w:style>
  <w:style w:type="paragraph" w:styleId="Style16">
    <w:name w:val="Caption"/>
    <w:uiPriority w:val="35"/>
    <w:semiHidden/>
    <w:unhideWhenUsed/>
    <w:qFormat/>
    <w:pPr>
      <w:widowControl/>
      <w:bidi w:val="0"/>
      <w:spacing w:lineRule="auto" w:line="276" w:before="0" w:after="0"/>
      <w:jc w:val="left"/>
    </w:pPr>
    <w:rPr>
      <w:rFonts w:ascii="Times New Roman" w:hAnsi="Times New Roman" w:eastAsia="NSimSun" w:cs="Mangal"/>
      <w:b/>
      <w:bCs/>
      <w:color w:val="4F81BD" w:themeColor="accent1"/>
      <w:kern w:val="0"/>
      <w:sz w:val="18"/>
      <w:szCs w:val="18"/>
      <w:lang w:val="ru-RU" w:eastAsia="zh-CN" w:bidi="ar-SA"/>
    </w:rPr>
  </w:style>
  <w:style w:type="paragraph" w:styleId="Style17">
    <w:name w:val="Указатель"/>
    <w:basedOn w:val="Normal"/>
    <w:qFormat/>
    <w:pPr>
      <w:suppressLineNumbers/>
    </w:pPr>
    <w:rPr>
      <w:rFonts w:cs="Mangal"/>
    </w:rPr>
  </w:style>
  <w:style w:type="paragraph" w:styleId="ListParagraph">
    <w:name w:val="List Paragraph"/>
    <w:uiPriority w:val="34"/>
    <w:qFormat/>
    <w:pPr>
      <w:widowControl/>
      <w:bidi w:val="0"/>
      <w:spacing w:before="0" w:after="0"/>
      <w:ind w:left="720" w:hanging="0"/>
      <w:contextualSpacing/>
      <w:jc w:val="left"/>
    </w:pPr>
    <w:rPr>
      <w:rFonts w:ascii="Times New Roman" w:hAnsi="Times New Roman" w:eastAsia="NSimSun" w:cs="Mangal"/>
      <w:color w:val="auto"/>
      <w:kern w:val="0"/>
      <w:sz w:val="20"/>
      <w:szCs w:val="20"/>
      <w:lang w:val="ru-RU" w:eastAsia="zh-CN" w:bidi="ar-SA"/>
    </w:rPr>
  </w:style>
  <w:style w:type="paragraph" w:styleId="NoSpacing">
    <w:name w:val="No Spacing"/>
    <w:uiPriority w:val="1"/>
    <w:qFormat/>
    <w:pPr>
      <w:widowControl/>
      <w:bidi w:val="0"/>
      <w:spacing w:lineRule="auto" w:line="240" w:before="0" w:after="0"/>
      <w:jc w:val="left"/>
    </w:pPr>
    <w:rPr>
      <w:rFonts w:ascii="Times New Roman" w:hAnsi="Times New Roman" w:eastAsia="NSimSun" w:cs="Mangal"/>
      <w:color w:val="auto"/>
      <w:kern w:val="0"/>
      <w:sz w:val="20"/>
      <w:szCs w:val="20"/>
      <w:lang w:val="ru-RU" w:eastAsia="zh-CN" w:bidi="ar-SA"/>
    </w:rPr>
  </w:style>
  <w:style w:type="paragraph" w:styleId="Style18">
    <w:name w:val="Title"/>
    <w:uiPriority w:val="10"/>
    <w:qFormat/>
    <w:pPr>
      <w:widowControl/>
      <w:bidi w:val="0"/>
      <w:spacing w:before="300" w:after="200"/>
      <w:contextualSpacing/>
      <w:jc w:val="left"/>
    </w:pPr>
    <w:rPr>
      <w:rFonts w:ascii="Times New Roman" w:hAnsi="Times New Roman" w:eastAsia="NSimSun" w:cs="Mangal"/>
      <w:color w:val="auto"/>
      <w:kern w:val="0"/>
      <w:sz w:val="48"/>
      <w:szCs w:val="48"/>
      <w:lang w:val="ru-RU" w:eastAsia="zh-CN" w:bidi="ar-SA"/>
    </w:rPr>
  </w:style>
  <w:style w:type="paragraph" w:styleId="Style19">
    <w:name w:val="Subtitle"/>
    <w:uiPriority w:val="11"/>
    <w:qFormat/>
    <w:pPr>
      <w:widowControl/>
      <w:bidi w:val="0"/>
      <w:spacing w:before="200" w:after="200"/>
      <w:jc w:val="left"/>
    </w:pPr>
    <w:rPr>
      <w:rFonts w:ascii="Times New Roman" w:hAnsi="Times New Roman" w:eastAsia="NSimSun" w:cs="Mangal"/>
      <w:color w:val="auto"/>
      <w:kern w:val="0"/>
      <w:sz w:val="24"/>
      <w:szCs w:val="24"/>
      <w:lang w:val="ru-RU" w:eastAsia="zh-CN" w:bidi="ar-SA"/>
    </w:rPr>
  </w:style>
  <w:style w:type="paragraph" w:styleId="Quote">
    <w:name w:val="Quote"/>
    <w:uiPriority w:val="29"/>
    <w:qFormat/>
    <w:pPr>
      <w:widowControl/>
      <w:bidi w:val="0"/>
      <w:spacing w:before="0" w:after="0"/>
      <w:ind w:left="720" w:right="720" w:hanging="0"/>
      <w:jc w:val="left"/>
    </w:pPr>
    <w:rPr>
      <w:rFonts w:ascii="Times New Roman" w:hAnsi="Times New Roman" w:eastAsia="NSimSun" w:cs="Mangal"/>
      <w:i/>
      <w:color w:val="auto"/>
      <w:kern w:val="0"/>
      <w:sz w:val="20"/>
      <w:szCs w:val="20"/>
      <w:lang w:val="ru-RU" w:eastAsia="zh-CN" w:bidi="ar-SA"/>
    </w:rPr>
  </w:style>
  <w:style w:type="paragraph" w:styleId="IntenseQuote">
    <w:name w:val="Intense Quote"/>
    <w:uiPriority w:val="30"/>
    <w:qFormat/>
    <w:pPr>
      <w:widowControl/>
      <w:pBdr>
        <w:top w:val="single" w:sz="4" w:space="5" w:color="FFFFFF"/>
        <w:left w:val="single" w:sz="4" w:space="10" w:color="FFFFFF"/>
        <w:bottom w:val="single" w:sz="4" w:space="5" w:color="FFFFFF"/>
        <w:right w:val="single" w:sz="4" w:space="10" w:color="FFFFFF"/>
      </w:pBdr>
      <w:shd w:val="clear" w:color="auto" w:fill="F2F2F2"/>
      <w:bidi w:val="0"/>
      <w:spacing w:before="0" w:after="0"/>
      <w:ind w:left="720" w:right="720" w:hanging="0"/>
      <w:jc w:val="left"/>
    </w:pPr>
    <w:rPr>
      <w:rFonts w:ascii="Times New Roman" w:hAnsi="Times New Roman" w:eastAsia="NSimSun" w:cs="Mangal"/>
      <w:i/>
      <w:color w:val="auto"/>
      <w:kern w:val="0"/>
      <w:sz w:val="20"/>
      <w:szCs w:val="20"/>
      <w:lang w:val="ru-RU" w:eastAsia="zh-CN" w:bidi="ar-SA"/>
    </w:rPr>
  </w:style>
  <w:style w:type="paragraph" w:styleId="Style20">
    <w:name w:val="Верхний и нижний колонтитулы"/>
    <w:basedOn w:val="Normal"/>
    <w:qFormat/>
    <w:pPr/>
    <w:rPr/>
  </w:style>
  <w:style w:type="paragraph" w:styleId="Style21">
    <w:name w:val="Header"/>
    <w:basedOn w:val="Style25"/>
    <w:pPr>
      <w:tabs>
        <w:tab w:val="clear" w:pos="708"/>
        <w:tab w:val="center" w:pos="4677" w:leader="none"/>
        <w:tab w:val="right" w:pos="9355" w:leader="none"/>
      </w:tabs>
    </w:pPr>
    <w:rPr/>
  </w:style>
  <w:style w:type="paragraph" w:styleId="Style22">
    <w:name w:val="Footer"/>
    <w:basedOn w:val="Style25"/>
    <w:pPr>
      <w:tabs>
        <w:tab w:val="clear" w:pos="708"/>
        <w:tab w:val="center" w:pos="4677" w:leader="none"/>
        <w:tab w:val="right" w:pos="9355" w:leader="none"/>
      </w:tabs>
    </w:pPr>
    <w:rPr/>
  </w:style>
  <w:style w:type="paragraph" w:styleId="Style23">
    <w:name w:val="Footnote Text"/>
    <w:uiPriority w:val="99"/>
    <w:semiHidden/>
    <w:unhideWhenUsed/>
    <w:pPr>
      <w:widowControl/>
      <w:bidi w:val="0"/>
      <w:spacing w:lineRule="auto" w:line="240" w:before="0" w:after="40"/>
      <w:jc w:val="left"/>
    </w:pPr>
    <w:rPr>
      <w:rFonts w:ascii="Times New Roman" w:hAnsi="Times New Roman" w:eastAsia="NSimSun" w:cs="Mangal"/>
      <w:color w:val="auto"/>
      <w:kern w:val="0"/>
      <w:sz w:val="18"/>
      <w:szCs w:val="20"/>
      <w:lang w:val="ru-RU" w:eastAsia="zh-CN" w:bidi="ar-SA"/>
    </w:rPr>
  </w:style>
  <w:style w:type="paragraph" w:styleId="Style24">
    <w:name w:val="Endnote Text"/>
    <w:uiPriority w:val="99"/>
    <w:semiHidden/>
    <w:unhideWhenUsed/>
    <w:pPr>
      <w:widowControl/>
      <w:bidi w:val="0"/>
      <w:spacing w:lineRule="auto" w:line="240" w:before="0" w:after="0"/>
      <w:jc w:val="left"/>
    </w:pPr>
    <w:rPr>
      <w:rFonts w:ascii="Times New Roman" w:hAnsi="Times New Roman" w:eastAsia="NSimSun" w:cs="Mangal"/>
      <w:color w:val="auto"/>
      <w:kern w:val="0"/>
      <w:sz w:val="20"/>
      <w:szCs w:val="20"/>
      <w:lang w:val="ru-RU" w:eastAsia="zh-CN" w:bidi="ar-SA"/>
    </w:rPr>
  </w:style>
  <w:style w:type="paragraph" w:styleId="12">
    <w:name w:val="TOC 1"/>
    <w:uiPriority w:val="39"/>
    <w:unhideWhenUsed/>
    <w:pPr>
      <w:widowControl/>
      <w:bidi w:val="0"/>
      <w:spacing w:before="0" w:after="57"/>
      <w:ind w:left="0" w:right="0" w:hanging="0"/>
      <w:jc w:val="left"/>
    </w:pPr>
    <w:rPr>
      <w:rFonts w:ascii="Times New Roman" w:hAnsi="Times New Roman" w:eastAsia="NSimSun" w:cs="Mangal"/>
      <w:color w:val="auto"/>
      <w:kern w:val="0"/>
      <w:sz w:val="20"/>
      <w:szCs w:val="20"/>
      <w:lang w:val="ru-RU" w:eastAsia="zh-CN" w:bidi="ar-SA"/>
    </w:rPr>
  </w:style>
  <w:style w:type="paragraph" w:styleId="22">
    <w:name w:val="TOC 2"/>
    <w:uiPriority w:val="39"/>
    <w:unhideWhenUsed/>
    <w:pPr>
      <w:widowControl/>
      <w:bidi w:val="0"/>
      <w:spacing w:before="0" w:after="57"/>
      <w:ind w:left="283" w:right="0" w:hanging="0"/>
      <w:jc w:val="left"/>
    </w:pPr>
    <w:rPr>
      <w:rFonts w:ascii="Times New Roman" w:hAnsi="Times New Roman" w:eastAsia="NSimSun" w:cs="Mangal"/>
      <w:color w:val="auto"/>
      <w:kern w:val="0"/>
      <w:sz w:val="20"/>
      <w:szCs w:val="20"/>
      <w:lang w:val="ru-RU" w:eastAsia="zh-CN" w:bidi="ar-SA"/>
    </w:rPr>
  </w:style>
  <w:style w:type="paragraph" w:styleId="31">
    <w:name w:val="TOC 3"/>
    <w:uiPriority w:val="39"/>
    <w:unhideWhenUsed/>
    <w:pPr>
      <w:widowControl/>
      <w:bidi w:val="0"/>
      <w:spacing w:before="0" w:after="57"/>
      <w:ind w:left="567" w:right="0" w:hanging="0"/>
      <w:jc w:val="left"/>
    </w:pPr>
    <w:rPr>
      <w:rFonts w:ascii="Times New Roman" w:hAnsi="Times New Roman" w:eastAsia="NSimSun" w:cs="Mangal"/>
      <w:color w:val="auto"/>
      <w:kern w:val="0"/>
      <w:sz w:val="20"/>
      <w:szCs w:val="20"/>
      <w:lang w:val="ru-RU" w:eastAsia="zh-CN" w:bidi="ar-SA"/>
    </w:rPr>
  </w:style>
  <w:style w:type="paragraph" w:styleId="41">
    <w:name w:val="TOC 4"/>
    <w:uiPriority w:val="39"/>
    <w:unhideWhenUsed/>
    <w:pPr>
      <w:widowControl/>
      <w:bidi w:val="0"/>
      <w:spacing w:before="0" w:after="57"/>
      <w:ind w:left="850" w:right="0" w:hanging="0"/>
      <w:jc w:val="left"/>
    </w:pPr>
    <w:rPr>
      <w:rFonts w:ascii="Times New Roman" w:hAnsi="Times New Roman" w:eastAsia="NSimSun" w:cs="Mangal"/>
      <w:color w:val="auto"/>
      <w:kern w:val="0"/>
      <w:sz w:val="20"/>
      <w:szCs w:val="20"/>
      <w:lang w:val="ru-RU" w:eastAsia="zh-CN" w:bidi="ar-SA"/>
    </w:rPr>
  </w:style>
  <w:style w:type="paragraph" w:styleId="51">
    <w:name w:val="TOC 5"/>
    <w:uiPriority w:val="39"/>
    <w:unhideWhenUsed/>
    <w:pPr>
      <w:widowControl/>
      <w:bidi w:val="0"/>
      <w:spacing w:before="0" w:after="57"/>
      <w:ind w:left="1134" w:right="0" w:hanging="0"/>
      <w:jc w:val="left"/>
    </w:pPr>
    <w:rPr>
      <w:rFonts w:ascii="Times New Roman" w:hAnsi="Times New Roman" w:eastAsia="NSimSun" w:cs="Mangal"/>
      <w:color w:val="auto"/>
      <w:kern w:val="0"/>
      <w:sz w:val="20"/>
      <w:szCs w:val="20"/>
      <w:lang w:val="ru-RU" w:eastAsia="zh-CN" w:bidi="ar-SA"/>
    </w:rPr>
  </w:style>
  <w:style w:type="paragraph" w:styleId="62">
    <w:name w:val="TOC 6"/>
    <w:uiPriority w:val="39"/>
    <w:unhideWhenUsed/>
    <w:pPr>
      <w:widowControl/>
      <w:bidi w:val="0"/>
      <w:spacing w:before="0" w:after="57"/>
      <w:ind w:left="1417" w:right="0" w:hanging="0"/>
      <w:jc w:val="left"/>
    </w:pPr>
    <w:rPr>
      <w:rFonts w:ascii="Times New Roman" w:hAnsi="Times New Roman" w:eastAsia="NSimSun" w:cs="Mangal"/>
      <w:color w:val="auto"/>
      <w:kern w:val="0"/>
      <w:sz w:val="20"/>
      <w:szCs w:val="20"/>
      <w:lang w:val="ru-RU" w:eastAsia="zh-CN" w:bidi="ar-SA"/>
    </w:rPr>
  </w:style>
  <w:style w:type="paragraph" w:styleId="71">
    <w:name w:val="TOC 7"/>
    <w:uiPriority w:val="39"/>
    <w:unhideWhenUsed/>
    <w:pPr>
      <w:widowControl/>
      <w:bidi w:val="0"/>
      <w:spacing w:before="0" w:after="57"/>
      <w:ind w:left="1701" w:right="0" w:hanging="0"/>
      <w:jc w:val="left"/>
    </w:pPr>
    <w:rPr>
      <w:rFonts w:ascii="Times New Roman" w:hAnsi="Times New Roman" w:eastAsia="NSimSun" w:cs="Mangal"/>
      <w:color w:val="auto"/>
      <w:kern w:val="0"/>
      <w:sz w:val="20"/>
      <w:szCs w:val="20"/>
      <w:lang w:val="ru-RU" w:eastAsia="zh-CN" w:bidi="ar-SA"/>
    </w:rPr>
  </w:style>
  <w:style w:type="paragraph" w:styleId="81">
    <w:name w:val="TOC 8"/>
    <w:uiPriority w:val="39"/>
    <w:unhideWhenUsed/>
    <w:pPr>
      <w:widowControl/>
      <w:bidi w:val="0"/>
      <w:spacing w:before="0" w:after="57"/>
      <w:ind w:left="1984" w:right="0" w:hanging="0"/>
      <w:jc w:val="left"/>
    </w:pPr>
    <w:rPr>
      <w:rFonts w:ascii="Times New Roman" w:hAnsi="Times New Roman" w:eastAsia="NSimSun" w:cs="Mangal"/>
      <w:color w:val="auto"/>
      <w:kern w:val="0"/>
      <w:sz w:val="20"/>
      <w:szCs w:val="20"/>
      <w:lang w:val="ru-RU" w:eastAsia="zh-CN" w:bidi="ar-SA"/>
    </w:rPr>
  </w:style>
  <w:style w:type="paragraph" w:styleId="91">
    <w:name w:val="TOC 9"/>
    <w:uiPriority w:val="39"/>
    <w:unhideWhenUsed/>
    <w:pPr>
      <w:widowControl/>
      <w:bidi w:val="0"/>
      <w:spacing w:before="0" w:after="57"/>
      <w:ind w:left="2268" w:right="0" w:hanging="0"/>
      <w:jc w:val="left"/>
    </w:pPr>
    <w:rPr>
      <w:rFonts w:ascii="Times New Roman" w:hAnsi="Times New Roman" w:eastAsia="NSimSun" w:cs="Mangal"/>
      <w:color w:val="auto"/>
      <w:kern w:val="0"/>
      <w:sz w:val="20"/>
      <w:szCs w:val="20"/>
      <w:lang w:val="ru-RU" w:eastAsia="zh-CN" w:bidi="ar-SA"/>
    </w:rPr>
  </w:style>
  <w:style w:type="paragraph" w:styleId="TOCHeading">
    <w:name w:val="TOC Heading"/>
    <w:uiPriority w:val="39"/>
    <w:unhideWhenUsed/>
    <w:qFormat/>
    <w:pPr>
      <w:widowControl/>
      <w:bidi w:val="0"/>
      <w:spacing w:before="0" w:after="0"/>
      <w:jc w:val="left"/>
    </w:pPr>
    <w:rPr>
      <w:rFonts w:ascii="Times New Roman" w:hAnsi="Times New Roman" w:eastAsia="NSimSun" w:cs="Mangal"/>
      <w:color w:val="auto"/>
      <w:kern w:val="0"/>
      <w:sz w:val="20"/>
      <w:szCs w:val="20"/>
      <w:lang w:val="ru-RU" w:eastAsia="zh-CN" w:bidi="ar-SA"/>
    </w:rPr>
  </w:style>
  <w:style w:type="paragraph" w:styleId="Tableoffigures">
    <w:name w:val="table of figures"/>
    <w:uiPriority w:val="99"/>
    <w:unhideWhenUsed/>
    <w:qFormat/>
    <w:pPr>
      <w:widowControl/>
      <w:bidi w:val="0"/>
      <w:spacing w:before="0" w:afterAutospacing="0" w:after="0"/>
      <w:jc w:val="left"/>
    </w:pPr>
    <w:rPr>
      <w:rFonts w:ascii="Times New Roman" w:hAnsi="Times New Roman" w:eastAsia="NSimSun" w:cs="Mangal"/>
      <w:color w:val="auto"/>
      <w:kern w:val="0"/>
      <w:sz w:val="20"/>
      <w:szCs w:val="20"/>
      <w:lang w:val="ru-RU" w:eastAsia="zh-CN" w:bidi="ar-SA"/>
    </w:rPr>
  </w:style>
  <w:style w:type="paragraph" w:styleId="Style25">
    <w:name w:val="Обычный"/>
    <w:qFormat/>
    <w:pPr>
      <w:widowControl/>
      <w:bidi w:val="0"/>
      <w:spacing w:before="0" w:after="0"/>
      <w:jc w:val="left"/>
    </w:pPr>
    <w:rPr>
      <w:rFonts w:ascii="Times New Roman" w:hAnsi="Times New Roman" w:eastAsia="NSimSun" w:cs="Mangal"/>
      <w:color w:val="auto"/>
      <w:kern w:val="0"/>
      <w:sz w:val="20"/>
      <w:szCs w:val="20"/>
      <w:lang w:val="ru-RU" w:eastAsia="zh-CN" w:bidi="ar-SA"/>
    </w:rPr>
  </w:style>
  <w:style w:type="paragraph" w:styleId="Style26">
    <w:name w:val="Название объекта"/>
    <w:basedOn w:val="Style25"/>
    <w:qFormat/>
    <w:pPr>
      <w:suppressLineNumbers/>
      <w:spacing w:before="120" w:after="120"/>
    </w:pPr>
    <w:rPr>
      <w:i/>
      <w:iCs/>
      <w:sz w:val="24"/>
      <w:szCs w:val="24"/>
    </w:rPr>
  </w:style>
  <w:style w:type="paragraph" w:styleId="13">
    <w:name w:val="Указатель1"/>
    <w:basedOn w:val="Style25"/>
    <w:qFormat/>
    <w:pPr>
      <w:suppressLineNumbers/>
    </w:pPr>
    <w:rPr/>
  </w:style>
  <w:style w:type="paragraph" w:styleId="Style27">
    <w:name w:val="Знак"/>
    <w:basedOn w:val="Style25"/>
    <w:qFormat/>
    <w:pPr>
      <w:spacing w:lineRule="exact" w:line="240" w:before="0" w:after="160"/>
    </w:pPr>
    <w:rPr>
      <w:rFonts w:ascii="Verdana" w:hAnsi="Verdana"/>
      <w:sz w:val="24"/>
      <w:szCs w:val="24"/>
      <w:lang w:val="en-US"/>
    </w:rPr>
  </w:style>
  <w:style w:type="paragraph" w:styleId="ConsPlusNormal">
    <w:name w:val="ConsPlusNormal"/>
    <w:qFormat/>
    <w:pPr>
      <w:widowControl w:val="false"/>
      <w:bidi w:val="0"/>
      <w:spacing w:before="0" w:after="0"/>
      <w:jc w:val="left"/>
    </w:pPr>
    <w:rPr>
      <w:rFonts w:ascii="Times New Roman" w:hAnsi="Times New Roman" w:eastAsia="NSimSun" w:cs="Mangal"/>
      <w:color w:val="auto"/>
      <w:kern w:val="0"/>
      <w:sz w:val="28"/>
      <w:szCs w:val="20"/>
      <w:lang w:val="ru-RU" w:eastAsia="zh-CN" w:bidi="ar-SA"/>
    </w:rPr>
  </w:style>
  <w:style w:type="paragraph" w:styleId="63">
    <w:name w:val="Основной текст (6)"/>
    <w:basedOn w:val="Style25"/>
    <w:qFormat/>
    <w:pPr>
      <w:widowControl w:val="false"/>
      <w:shd w:val="clear" w:color="auto" w:fill="FFFFFF"/>
      <w:spacing w:lineRule="exact" w:line="278" w:before="1020" w:after="0"/>
      <w:ind w:left="0" w:right="0" w:hanging="2080"/>
      <w:jc w:val="both"/>
    </w:pPr>
    <w:rPr>
      <w:b/>
      <w:bCs/>
      <w:spacing w:val="6"/>
      <w:sz w:val="21"/>
      <w:szCs w:val="21"/>
    </w:rPr>
  </w:style>
  <w:style w:type="paragraph" w:styleId="14">
    <w:name w:val="Основной текст1"/>
    <w:basedOn w:val="Style25"/>
    <w:qFormat/>
    <w:pPr>
      <w:widowControl w:val="false"/>
      <w:shd w:val="clear" w:color="auto" w:fill="FFFFFF"/>
      <w:spacing w:lineRule="exact" w:line="278" w:before="300" w:after="0"/>
      <w:jc w:val="both"/>
    </w:pPr>
    <w:rPr>
      <w:spacing w:val="5"/>
      <w:sz w:val="21"/>
      <w:szCs w:val="21"/>
    </w:rPr>
  </w:style>
  <w:style w:type="paragraph" w:styleId="23">
    <w:name w:val="Заголовок №2"/>
    <w:basedOn w:val="Style25"/>
    <w:qFormat/>
    <w:pPr>
      <w:widowControl w:val="false"/>
      <w:shd w:val="clear" w:color="auto" w:fill="FFFFFF"/>
      <w:spacing w:before="240" w:after="360"/>
      <w:ind w:left="0" w:right="0" w:hanging="3000"/>
    </w:pPr>
    <w:rPr>
      <w:b/>
      <w:bCs/>
      <w:spacing w:val="6"/>
      <w:sz w:val="21"/>
      <w:szCs w:val="21"/>
    </w:rPr>
  </w:style>
  <w:style w:type="paragraph" w:styleId="Style28">
    <w:name w:val="Без интервала"/>
    <w:qFormat/>
    <w:pPr>
      <w:widowControl/>
      <w:bidi w:val="0"/>
      <w:spacing w:before="0" w:after="0"/>
      <w:jc w:val="left"/>
    </w:pPr>
    <w:rPr>
      <w:rFonts w:ascii="Calibri" w:hAnsi="Calibri" w:eastAsia="NSimSun" w:cs="Mangal"/>
      <w:color w:val="auto"/>
      <w:kern w:val="0"/>
      <w:sz w:val="22"/>
      <w:szCs w:val="22"/>
      <w:lang w:val="ru-RU" w:eastAsia="zh-CN" w:bidi="ar-SA"/>
    </w:rPr>
  </w:style>
  <w:style w:type="paragraph" w:styleId="Style29">
    <w:name w:val="Содержимое таблицы"/>
    <w:basedOn w:val="Style25"/>
    <w:qFormat/>
    <w:pPr>
      <w:suppressLineNumbers/>
    </w:pPr>
    <w:rPr/>
  </w:style>
  <w:style w:type="paragraph" w:styleId="Style30">
    <w:name w:val="Заголовок таблицы"/>
    <w:basedOn w:val="Style29"/>
    <w:qFormat/>
    <w:pPr>
      <w:suppressLineNumbers/>
      <w:jc w:val="center"/>
    </w:pPr>
    <w:rPr>
      <w:b/>
      <w:bCs/>
    </w:rPr>
  </w:style>
  <w:style w:type="paragraph" w:styleId="Style31">
    <w:name w:val="Содержимое врезки"/>
    <w:basedOn w:val="Style25"/>
    <w:qFormat/>
    <w:pPr/>
    <w:rPr/>
  </w:style>
  <w:style w:type="paragraph" w:styleId="ConsPlusTitle" w:customStyle="1">
    <w:name w:val="ConsPlusTitle"/>
    <w:qFormat/>
    <w:pPr>
      <w:keepNext w:val="false"/>
      <w:keepLines w:val="false"/>
      <w:pageBreakBefore w:val="false"/>
      <w:widowControl w:val="false"/>
      <w:shd w:val="nil" w:color="000000"/>
      <w:bidi w:val="0"/>
      <w:spacing w:lineRule="auto" w:line="240" w:beforeAutospacing="0" w:before="0" w:afterAutospacing="0" w:after="0"/>
      <w:ind w:left="0" w:right="0" w:hanging="0"/>
      <w:jc w:val="left"/>
    </w:pPr>
    <w:rPr>
      <w:rFonts w:ascii="Times New Roman" w:hAnsi="Times New Roman" w:eastAsia="Times New Roman" w:cs="Times New Roman"/>
      <w:b/>
      <w:bCs w:val="false"/>
      <w:i w:val="false"/>
      <w:iCs w:val="false"/>
      <w:caps w:val="false"/>
      <w:smallCaps w:val="false"/>
      <w:strike w:val="false"/>
      <w:dstrike w:val="false"/>
      <w:vanish w:val="false"/>
      <w:color w:val="auto"/>
      <w:spacing w:val="0"/>
      <w:kern w:val="0"/>
      <w:position w:val="0"/>
      <w:sz w:val="28"/>
      <w:sz w:val="28"/>
      <w:szCs w:val="20"/>
      <w:u w:val="none"/>
      <w:vertAlign w:val="baseline"/>
      <w:lang w:val="ru-RU" w:eastAsia="ru-RU" w:bidi="ar-SA"/>
    </w:rPr>
  </w:style>
  <w:style w:type="numbering" w:styleId="Style32">
    <w:name w:val="Нет списка"/>
    <w:semiHidden/>
    <w:qFormat/>
  </w:style>
  <w:style w:type="numbering" w:styleId="NoList" w:default="1">
    <w:name w:val="No List"/>
    <w:uiPriority w:val="99"/>
    <w:semiHidden/>
    <w:unhideWhenUsed/>
    <w:qFormat/>
  </w:style>
  <w:style w:type="table" w:styleId="820">
    <w:name w:val="Table Grid"/>
    <w:uiPriority w:val="59"/>
    <w:pPr>
      <w:spacing w:after="0" w:line="240" w:lineRule="auto"/>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821">
    <w:name w:val="Table Grid Light"/>
    <w:uiPriority w:val="59"/>
    <w:pPr>
      <w:spacing w:after="0" w:line="240" w:lineRule="auto"/>
    </w:pPr>
    <w:tblPr>
      <w:tblBorders>
        <w:left w:val="single" w:color="000000" w:themeColor="text1" w:themeTint="50" w:sz="4" w:space="0"/>
        <w:top w:val="single" w:color="000000" w:themeColor="text1" w:themeTint="50" w:sz="4" w:space="0"/>
        <w:right w:val="single" w:color="000000" w:themeColor="text1" w:themeTint="50" w:sz="4" w:space="0"/>
        <w:bottom w:val="single" w:color="000000" w:themeColor="text1" w:themeTint="50" w:sz="4" w:space="0"/>
        <w:insideV w:val="single" w:color="000000" w:themeColor="text1" w:themeTint="50" w:sz="4" w:space="0"/>
        <w:insideH w:val="single" w:color="000000" w:themeColor="text1" w:themeTint="50" w:sz="4" w:space="0"/>
      </w:tblBorders>
      <w:tblCellMar>
        <w:left w:w="108" w:type="dxa"/>
        <w:top w:w="0" w:type="dxa"/>
        <w:right w:w="108" w:type="dxa"/>
        <w:bottom w:w="0" w:type="dxa"/>
      </w:tblCellMar>
    </w:tblPr>
  </w:style>
  <w:style w:type="table" w:styleId="822">
    <w:name w:val="Plain Table 1"/>
    <w:uiPriority w:val="59"/>
    <w:pPr>
      <w:spacing w:after="0" w:line="240" w:lineRule="auto"/>
    </w:pPr>
    <w:tblPr>
      <w:tblBorders>
        <w:left w:val="single" w:color="000000" w:themeColor="text1" w:themeTint="50" w:sz="4" w:space="0"/>
        <w:top w:val="single" w:color="000000" w:themeColor="text1" w:themeTint="50" w:sz="4" w:space="0"/>
        <w:right w:val="single" w:color="000000" w:themeColor="text1" w:themeTint="50" w:sz="4" w:space="0"/>
        <w:bottom w:val="single" w:color="000000" w:themeColor="text1" w:themeTint="50" w:sz="4" w:space="0"/>
        <w:insideV w:val="single" w:color="000000" w:themeColor="text1" w:themeTint="50" w:sz="4" w:space="0"/>
        <w:insideH w:val="single" w:color="000000" w:themeColor="text1" w:themeTint="50" w:sz="4" w:space="0"/>
      </w:tblBorders>
      <w:tblCellMar>
        <w:left w:w="108" w:type="dxa"/>
        <w:top w:w="0" w:type="dxa"/>
        <w:right w:w="108" w:type="dxa"/>
        <w:bottom w:w="0" w:type="dxa"/>
      </w:tblCellMar>
    </w:tblPr>
    <w:tblStylePr w:type="band1Horz">
      <w:tblPr/>
      <w:tcPr>
        <w:shd w:val="clear" w:color="FFFFFF"/>
      </w:tcPr>
    </w:tblStylePr>
    <w:tblStylePr w:type="band1Vert">
      <w:tblPr/>
      <w:tcPr>
        <w:shd w:val="clear" w:color="FFFFFF"/>
      </w:tcPr>
    </w:tblStylePr>
    <w:tblStylePr w:type="firstCol">
      <w:rPr>
        <w:b/>
        <w:color w:val="404040"/>
        <w:sz w:val="22"/>
      </w:rPr>
      <w:tblPr/>
    </w:tblStylePr>
    <w:tblStylePr w:type="firstRow">
      <w:rPr>
        <w:b/>
        <w:color w:val="404040"/>
        <w:sz w:val="22"/>
      </w:rPr>
      <w:tblPr/>
    </w:tblStylePr>
    <w:tblStylePr w:type="lastCol">
      <w:rPr>
        <w:b/>
        <w:color w:val="404040"/>
        <w:sz w:val="22"/>
      </w:rPr>
      <w:tblPr/>
    </w:tblStylePr>
    <w:tblStylePr w:type="lastRow">
      <w:rPr>
        <w:b/>
        <w:color w:val="404040"/>
        <w:sz w:val="22"/>
      </w:rPr>
      <w:tblPr/>
    </w:tblStylePr>
  </w:style>
  <w:style w:type="table" w:styleId="823">
    <w:name w:val="Plain Table 2"/>
    <w:uiPriority w:val="59"/>
    <w:pPr>
      <w:spacing w:after="0" w:line="240" w:lineRule="auto"/>
    </w:pPr>
    <w:tblPr>
      <w:tblBorders>
        <w:left w:val="none" w:color="000000" w:themeColor="text1" w:sz="4" w:space="0"/>
        <w:top w:val="single" w:color="000000" w:themeColor="text1" w:sz="4" w:space="0"/>
        <w:right w:val="none" w:color="000000" w:themeColor="text1" w:sz="4" w:space="0"/>
        <w:bottom w:val="single" w:color="000000" w:themeColor="text1" w:sz="4" w:space="0"/>
      </w:tblBorders>
      <w:tblCellMar>
        <w:left w:w="108" w:type="dxa"/>
        <w:top w:w="0" w:type="dxa"/>
        <w:right w:w="108" w:type="dxa"/>
        <w:bottom w:w="0" w:type="dxa"/>
      </w:tblCellMar>
    </w:tblPr>
    <w:tblStylePr w:type="band1Horz">
      <w:tblPr/>
      <w:tcPr>
        <w:tcBorders>
          <w:top w:val="single" w:color="000000" w:themeColor="text1" w:sz="4" w:space="0"/>
          <w:bottom w:val="single" w:color="000000" w:themeColor="text1" w:sz="4" w:space="0"/>
        </w:tcBorders>
      </w:tc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firstCol">
      <w:rPr>
        <w:b/>
        <w:color w:val="404040"/>
        <w:sz w:val="22"/>
      </w:rPr>
      <w:tblPr/>
    </w:tblStylePr>
    <w:tblStylePr w:type="firstRow">
      <w:rPr>
        <w:b/>
        <w:color w:val="404040"/>
        <w:sz w:val="22"/>
      </w:rPr>
      <w:tblPr/>
      <w:tcPr>
        <w:tcBorders>
          <w:top w:val="single" w:color="000000" w:themeColor="text1" w:sz="4" w:space="0"/>
          <w:bottom w:val="single" w:color="000000" w:themeColor="text1" w:sz="4" w:space="0"/>
        </w:tcBorders>
      </w:tcPr>
    </w:tblStylePr>
    <w:tblStylePr w:type="lastCol">
      <w:rPr>
        <w:b/>
        <w:color w:val="404040"/>
        <w:sz w:val="22"/>
      </w:rPr>
      <w:tblPr/>
    </w:tblStylePr>
    <w:tblStylePr w:type="lastRow">
      <w:rPr>
        <w:b/>
        <w:color w:val="404040"/>
        <w:sz w:val="22"/>
      </w:rPr>
      <w:tblPr/>
    </w:tblStylePr>
  </w:style>
  <w:style w:type="table" w:styleId="824">
    <w:name w:val="Plain Table 3"/>
    <w:uiPriority w:val="99"/>
    <w:pPr>
      <w:spacing w:after="0" w:line="240" w:lineRule="auto"/>
    </w:pPr>
    <w:tblPr>
      <w:tblStyleRowBandSize w:val="1"/>
      <w:tblStyleColBandSize w:val="1"/>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aps/>
        <w:color w:val="404040"/>
      </w:rPr>
      <w:tbl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bl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Pr/>
    </w:tblStylePr>
    <w:tblStylePr w:type="lastRow">
      <w:rPr>
        <w:b/>
        <w:caps/>
        <w:color w:val="404040"/>
      </w:rPr>
      <w:tblPr/>
    </w:tblStylePr>
  </w:style>
  <w:style w:type="table" w:styleId="825">
    <w:name w:val="Plain Table 4"/>
    <w:uiPriority w:val="99"/>
    <w:pPr>
      <w:spacing w:after="0" w:line="240" w:lineRule="auto"/>
    </w:pPr>
    <w:tblPr>
      <w:tblStyleRowBandSize w:val="1"/>
      <w:tblStyleColBandSize w:val="1"/>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404040"/>
      </w:rPr>
      <w:tblPr/>
    </w:tblStylePr>
    <w:tblStylePr w:type="lastCol">
      <w:rPr>
        <w:b/>
        <w:color w:val="404040"/>
      </w:rPr>
      <w:tblPr/>
    </w:tblStylePr>
    <w:tblStylePr w:type="lastRow">
      <w:rPr>
        <w:b/>
        <w:color w:val="404040"/>
      </w:rPr>
      <w:tblPr/>
    </w:tblStylePr>
  </w:style>
  <w:style w:type="table" w:styleId="826">
    <w:name w:val="Plain Table 5"/>
    <w:uiPriority w:val="99"/>
    <w:pPr>
      <w:spacing w:after="0" w:line="240" w:lineRule="auto"/>
    </w:pPr>
    <w:tblPr>
      <w:tblStyleRowBandSize w:val="1"/>
      <w:tblStyleColBandSize w:val="1"/>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pPr>
        <w:jc w:val="right"/>
      </w:pPr>
      <w:rPr>
        <w:i/>
        <w:color w:val="404040"/>
      </w:rPr>
      <w:tblPr/>
      <w:tcPr>
        <w:tcBorders>
          <w:right w:val="single" w:color="404040" w:sz="4" w:space="0"/>
        </w:tcBorders>
        <w:shd w:val="clear" w:color="FFFFFF"/>
      </w:tcPr>
    </w:tblStylePr>
    <w:tblStylePr w:type="firstRow">
      <w:rPr>
        <w:i/>
        <w:color w:val="404040"/>
      </w:rPr>
      <w:tblPr/>
      <w:tcPr>
        <w:tcBorders>
          <w:left w:val="none" w:color="000000" w:sz="4" w:space="0"/>
          <w:right w:val="none" w:color="000000" w:sz="4" w:space="0"/>
          <w:bottom w:val="single" w:color="404040" w:sz="4" w:space="0"/>
        </w:tcBorders>
        <w:shd w:val="clear" w:color="FFFFFF"/>
      </w:tcPr>
    </w:tblStylePr>
    <w:tblStylePr w:type="lastCol">
      <w:rPr>
        <w:i/>
        <w:color w:val="404040"/>
      </w:rPr>
      <w:tblPr/>
      <w:tcPr>
        <w:tcBorders>
          <w:left w:val="single" w:color="404040" w:sz="4" w:space="0"/>
        </w:tcBorders>
        <w:shd w:val="clear" w:color="FFFFFF"/>
      </w:tcPr>
    </w:tblStylePr>
    <w:tblStylePr w:type="lastRow">
      <w:rPr>
        <w:i/>
        <w:color w:val="404040"/>
      </w:rPr>
      <w:tblPr/>
      <w:tcPr>
        <w:tcBorders>
          <w:left w:val="none" w:color="000000" w:sz="4" w:space="0"/>
          <w:top w:val="single" w:color="404040" w:sz="4" w:space="0"/>
          <w:right w:val="none" w:color="000000" w:sz="4" w:space="0"/>
        </w:tcBorders>
        <w:shd w:val="clear" w:color="FFFFFF"/>
      </w:tcPr>
    </w:tblStylePr>
  </w:style>
  <w:style w:type="table" w:styleId="827">
    <w:name w:val="Grid Table 1 Light"/>
    <w:uiPriority w:val="99"/>
    <w:pPr>
      <w:spacing w:after="0" w:line="240" w:lineRule="auto"/>
    </w:pPr>
    <w:tblPr>
      <w:tblStyleRowBandSize w:val="1"/>
      <w:tblStyleColBandSize w:val="1"/>
      <w:tblBorders>
        <w:left w:val="single" w:color="000000" w:themeColor="text1" w:themeTint="67" w:sz="4" w:space="0"/>
        <w:top w:val="single" w:color="000000" w:themeColor="text1" w:themeTint="67" w:sz="4" w:space="0"/>
        <w:right w:val="single" w:color="000000" w:themeColor="text1" w:themeTint="67" w:sz="4" w:space="0"/>
        <w:bottom w:val="single" w:color="000000" w:themeColor="text1" w:themeTint="67" w:sz="4" w:space="0"/>
        <w:insideV w:val="single" w:color="000000" w:themeColor="text1" w:themeTint="67" w:sz="4" w:space="0"/>
        <w:insideH w:val="single" w:color="000000" w:themeColor="text1" w:themeTint="67" w:sz="4" w:space="0"/>
      </w:tblBorders>
    </w:tblPr>
    <w:tblStylePr w:type="band1Horz">
      <w:rPr>
        <w:color w:val="404040"/>
        <w:sz w:val="22"/>
      </w:rPr>
      <w:tblPr/>
      <w:tcPr>
        <w:tcBorders>
          <w:left w:val="single" w:color="000000" w:themeColor="text1" w:sz="4" w:space="0"/>
          <w:top w:val="single" w:color="000000" w:themeColor="text1" w:sz="4" w:space="0"/>
          <w:right w:val="single" w:color="000000" w:themeColor="text1" w:sz="4" w:space="0"/>
          <w:bottom w:val="single" w:color="000000" w:themeColor="text1" w:sz="4" w:space="0"/>
        </w:tcBorders>
      </w:tcPr>
    </w:tblStylePr>
    <w:tblStylePr w:type="firstCol">
      <w:rPr>
        <w:b/>
        <w:color w:val="404040"/>
      </w:rPr>
      <w:tblPr/>
    </w:tblStylePr>
    <w:tblStylePr w:type="firstRow">
      <w:rPr>
        <w:b/>
        <w:color w:val="404040"/>
      </w:rPr>
      <w:tblPr/>
      <w:tcPr>
        <w:tcBorders>
          <w:bottom w:val="single" w:color="000000" w:themeColor="text1" w:sz="12" w:space="0"/>
        </w:tcBorders>
      </w:tcPr>
    </w:tblStylePr>
    <w:tblStylePr w:type="lastCol">
      <w:rPr>
        <w:b/>
        <w:color w:val="404040"/>
      </w:rPr>
      <w:tblPr/>
    </w:tblStylePr>
    <w:tblStylePr w:type="lastRow">
      <w:rPr>
        <w:b/>
        <w:color w:val="404040"/>
      </w:rPr>
      <w:tblPr/>
    </w:tblStylePr>
  </w:style>
  <w:style w:type="table" w:styleId="828">
    <w:name w:val="Grid Table 1 Light - Accent 1"/>
    <w:uiPriority w:val="99"/>
    <w:pPr>
      <w:spacing w:after="0" w:line="240" w:lineRule="auto"/>
    </w:pPr>
    <w:tblPr>
      <w:tblStyleRowBandSize w:val="1"/>
      <w:tblStyleColBandSize w:val="1"/>
      <w:tblBorders>
        <w:left w:val="single" w:color="000000" w:themeColor="accent1" w:themeTint="67" w:sz="4" w:space="0"/>
        <w:top w:val="single" w:color="000000" w:themeColor="accent1" w:themeTint="67" w:sz="4" w:space="0"/>
        <w:right w:val="single" w:color="000000" w:themeColor="accent1" w:themeTint="67" w:sz="4" w:space="0"/>
        <w:bottom w:val="single" w:color="000000" w:themeColor="accent1" w:themeTint="67" w:sz="4" w:space="0"/>
        <w:insideV w:val="single" w:color="000000" w:themeColor="accent1" w:themeTint="67" w:sz="4" w:space="0"/>
        <w:insideH w:val="single" w:color="000000" w:themeColor="accent1" w:themeTint="67" w:sz="4" w:space="0"/>
      </w:tblBorders>
    </w:tblPr>
    <w:tblStylePr w:type="band1Horz">
      <w:rPr>
        <w:color w:val="404040"/>
        <w:sz w:val="22"/>
      </w:rPr>
      <w:tblPr/>
      <w:tcPr>
        <w:tcBorders>
          <w:left w:val="single" w:color="000000" w:themeColor="accent1" w:sz="4" w:space="0"/>
          <w:top w:val="single" w:color="000000" w:themeColor="accent1" w:sz="4" w:space="0"/>
          <w:right w:val="single" w:color="000000" w:themeColor="accent1" w:sz="4" w:space="0"/>
          <w:bottom w:val="single" w:color="000000" w:themeColor="accent1" w:sz="4" w:space="0"/>
        </w:tcBorders>
      </w:tcPr>
    </w:tblStylePr>
    <w:tblStylePr w:type="firstCol">
      <w:rPr>
        <w:b/>
        <w:color w:val="404040"/>
      </w:rPr>
      <w:tblPr/>
    </w:tblStylePr>
    <w:tblStylePr w:type="firstRow">
      <w:rPr>
        <w:b/>
        <w:color w:val="404040"/>
      </w:rPr>
      <w:tblPr/>
      <w:tcPr>
        <w:tcBorders>
          <w:bottom w:val="single" w:color="000000" w:themeColor="accent1" w:sz="12" w:space="0"/>
        </w:tcBorders>
      </w:tcPr>
    </w:tblStylePr>
    <w:tblStylePr w:type="lastCol">
      <w:rPr>
        <w:b/>
        <w:color w:val="404040"/>
      </w:rPr>
      <w:tblPr/>
    </w:tblStylePr>
    <w:tblStylePr w:type="lastRow">
      <w:rPr>
        <w:b/>
        <w:color w:val="404040"/>
      </w:rPr>
      <w:tblPr/>
    </w:tblStylePr>
  </w:style>
  <w:style w:type="table" w:styleId="829">
    <w:name w:val="Grid Table 1 Light - Accent 2"/>
    <w:uiPriority w:val="99"/>
    <w:pPr>
      <w:spacing w:after="0" w:line="240" w:lineRule="auto"/>
    </w:pPr>
    <w:tblPr>
      <w:tblStyleRowBandSize w:val="1"/>
      <w:tblStyleColBandSize w:val="1"/>
      <w:tblBorders>
        <w:left w:val="single" w:color="000000" w:themeColor="accent2" w:themeTint="67" w:sz="4" w:space="0"/>
        <w:top w:val="single" w:color="000000" w:themeColor="accent2" w:themeTint="67" w:sz="4" w:space="0"/>
        <w:right w:val="single" w:color="000000" w:themeColor="accent2" w:themeTint="67" w:sz="4" w:space="0"/>
        <w:bottom w:val="single" w:color="000000" w:themeColor="accent2" w:themeTint="67" w:sz="4" w:space="0"/>
        <w:insideV w:val="single" w:color="000000" w:themeColor="accent2" w:themeTint="67" w:sz="4" w:space="0"/>
        <w:insideH w:val="single" w:color="000000" w:themeColor="accent2" w:themeTint="67" w:sz="4" w:space="0"/>
      </w:tblBorders>
    </w:tblPr>
    <w:tblStylePr w:type="band1Horz">
      <w:rPr>
        <w:color w:val="404040"/>
        <w:sz w:val="22"/>
      </w:rPr>
      <w:tblPr/>
      <w:tcPr>
        <w:tcBorders>
          <w:left w:val="single" w:color="000000" w:themeColor="accent2" w:sz="4" w:space="0"/>
          <w:top w:val="single" w:color="000000" w:themeColor="accent2" w:sz="4" w:space="0"/>
          <w:right w:val="single" w:color="000000" w:themeColor="accent2" w:sz="4" w:space="0"/>
          <w:bottom w:val="single" w:color="000000" w:themeColor="accent2" w:sz="4" w:space="0"/>
        </w:tcBorders>
      </w:tcPr>
    </w:tblStylePr>
    <w:tblStylePr w:type="firstCol">
      <w:rPr>
        <w:b/>
        <w:color w:val="404040"/>
      </w:rPr>
      <w:tblPr/>
    </w:tblStylePr>
    <w:tblStylePr w:type="firstRow">
      <w:rPr>
        <w:b/>
        <w:color w:val="404040"/>
      </w:rPr>
      <w:tblPr/>
      <w:tcPr>
        <w:tcBorders>
          <w:bottom w:val="single" w:color="000000" w:themeColor="accent2" w:sz="12" w:space="0"/>
        </w:tcBorders>
      </w:tcPr>
    </w:tblStylePr>
    <w:tblStylePr w:type="lastCol">
      <w:rPr>
        <w:b/>
        <w:color w:val="404040"/>
      </w:rPr>
      <w:tblPr/>
    </w:tblStylePr>
    <w:tblStylePr w:type="lastRow">
      <w:rPr>
        <w:b/>
        <w:color w:val="404040"/>
      </w:rPr>
      <w:tblPr/>
    </w:tblStylePr>
  </w:style>
  <w:style w:type="table" w:styleId="830">
    <w:name w:val="Grid Table 1 Light - Accent 3"/>
    <w:uiPriority w:val="99"/>
    <w:pPr>
      <w:spacing w:after="0" w:line="240" w:lineRule="auto"/>
    </w:pPr>
    <w:tblPr>
      <w:tblStyleRowBandSize w:val="1"/>
      <w:tblStyleColBandSize w:val="1"/>
      <w:tblBorders>
        <w:left w:val="single" w:color="000000" w:themeColor="accent3" w:themeTint="67" w:sz="4" w:space="0"/>
        <w:top w:val="single" w:color="000000" w:themeColor="accent3" w:themeTint="67" w:sz="4" w:space="0"/>
        <w:right w:val="single" w:color="000000" w:themeColor="accent3" w:themeTint="67" w:sz="4" w:space="0"/>
        <w:bottom w:val="single" w:color="000000" w:themeColor="accent3" w:themeTint="67" w:sz="4" w:space="0"/>
        <w:insideV w:val="single" w:color="000000" w:themeColor="accent3" w:themeTint="67" w:sz="4" w:space="0"/>
        <w:insideH w:val="single" w:color="000000" w:themeColor="accent3" w:themeTint="67" w:sz="4" w:space="0"/>
      </w:tblBorders>
    </w:tblPr>
    <w:tblStylePr w:type="band1Horz">
      <w:rPr>
        <w:color w:val="404040"/>
        <w:sz w:val="22"/>
      </w:rPr>
      <w:tblPr/>
      <w:tcPr>
        <w:tcBorders>
          <w:left w:val="single" w:color="000000" w:themeColor="accent3" w:sz="4" w:space="0"/>
          <w:top w:val="single" w:color="000000" w:themeColor="accent3" w:sz="4" w:space="0"/>
          <w:right w:val="single" w:color="000000" w:themeColor="accent3" w:sz="4" w:space="0"/>
          <w:bottom w:val="single" w:color="000000" w:themeColor="accent3" w:sz="4" w:space="0"/>
        </w:tcBorders>
      </w:tcPr>
    </w:tblStylePr>
    <w:tblStylePr w:type="firstCol">
      <w:rPr>
        <w:b/>
        <w:color w:val="404040"/>
      </w:rPr>
      <w:tblPr/>
    </w:tblStylePr>
    <w:tblStylePr w:type="firstRow">
      <w:rPr>
        <w:b/>
        <w:color w:val="404040"/>
      </w:rPr>
      <w:tblPr/>
      <w:tcPr>
        <w:tcBorders>
          <w:bottom w:val="single" w:color="000000" w:themeColor="accent3" w:sz="12" w:space="0"/>
        </w:tcBorders>
      </w:tcPr>
    </w:tblStylePr>
    <w:tblStylePr w:type="lastCol">
      <w:rPr>
        <w:b/>
        <w:color w:val="404040"/>
      </w:rPr>
      <w:tblPr/>
    </w:tblStylePr>
    <w:tblStylePr w:type="lastRow">
      <w:rPr>
        <w:b/>
        <w:color w:val="404040"/>
      </w:rPr>
      <w:tblPr/>
    </w:tblStylePr>
  </w:style>
  <w:style w:type="table" w:styleId="831">
    <w:name w:val="Grid Table 1 Light - Accent 4"/>
    <w:uiPriority w:val="99"/>
    <w:pPr>
      <w:spacing w:after="0" w:line="240" w:lineRule="auto"/>
    </w:pPr>
    <w:tblPr>
      <w:tblStyleRowBandSize w:val="1"/>
      <w:tblStyleColBandSize w:val="1"/>
      <w:tblBorders>
        <w:left w:val="single" w:color="000000" w:themeColor="accent4" w:themeTint="67" w:sz="4" w:space="0"/>
        <w:top w:val="single" w:color="000000" w:themeColor="accent4" w:themeTint="67" w:sz="4" w:space="0"/>
        <w:right w:val="single" w:color="000000" w:themeColor="accent4" w:themeTint="67" w:sz="4" w:space="0"/>
        <w:bottom w:val="single" w:color="000000" w:themeColor="accent4" w:themeTint="67" w:sz="4" w:space="0"/>
        <w:insideV w:val="single" w:color="000000" w:themeColor="accent4" w:themeTint="67" w:sz="4" w:space="0"/>
        <w:insideH w:val="single" w:color="000000" w:themeColor="accent4" w:themeTint="67" w:sz="4" w:space="0"/>
      </w:tblBorders>
    </w:tblPr>
    <w:tblStylePr w:type="band1Horz">
      <w:rPr>
        <w:color w:val="404040"/>
        <w:sz w:val="22"/>
      </w:rPr>
      <w:tblPr/>
      <w:tcPr>
        <w:tcBorders>
          <w:left w:val="single" w:color="000000" w:themeColor="accent4" w:sz="4" w:space="0"/>
          <w:top w:val="single" w:color="000000" w:themeColor="accent4" w:sz="4" w:space="0"/>
          <w:right w:val="single" w:color="000000" w:themeColor="accent4" w:sz="4" w:space="0"/>
          <w:bottom w:val="single" w:color="000000" w:themeColor="accent4" w:sz="4" w:space="0"/>
        </w:tcBorders>
      </w:tcPr>
    </w:tblStylePr>
    <w:tblStylePr w:type="firstCol">
      <w:rPr>
        <w:b/>
        <w:color w:val="404040"/>
      </w:rPr>
      <w:tblPr/>
    </w:tblStylePr>
    <w:tblStylePr w:type="firstRow">
      <w:rPr>
        <w:b/>
        <w:color w:val="404040"/>
      </w:rPr>
      <w:tblPr/>
      <w:tcPr>
        <w:tcBorders>
          <w:bottom w:val="single" w:color="000000" w:themeColor="accent4" w:sz="12" w:space="0"/>
        </w:tcBorders>
      </w:tcPr>
    </w:tblStylePr>
    <w:tblStylePr w:type="lastCol">
      <w:rPr>
        <w:b/>
        <w:color w:val="404040"/>
      </w:rPr>
      <w:tblPr/>
    </w:tblStylePr>
    <w:tblStylePr w:type="lastRow">
      <w:rPr>
        <w:b/>
        <w:color w:val="404040"/>
      </w:rPr>
      <w:tblPr/>
    </w:tblStylePr>
  </w:style>
  <w:style w:type="table" w:styleId="832">
    <w:name w:val="Grid Table 1 Light - Accent 5"/>
    <w:uiPriority w:val="99"/>
    <w:pPr>
      <w:spacing w:after="0" w:line="240" w:lineRule="auto"/>
    </w:pPr>
    <w:tblPr>
      <w:tblStyleRowBandSize w:val="1"/>
      <w:tblStyleColBandSize w:val="1"/>
      <w:tblBorders>
        <w:left w:val="single" w:color="000000" w:themeColor="accent5" w:themeTint="67" w:sz="4" w:space="0"/>
        <w:top w:val="single" w:color="000000" w:themeColor="accent5" w:themeTint="67" w:sz="4" w:space="0"/>
        <w:right w:val="single" w:color="000000" w:themeColor="accent5" w:themeTint="67" w:sz="4" w:space="0"/>
        <w:bottom w:val="single" w:color="000000" w:themeColor="accent5" w:themeTint="67" w:sz="4" w:space="0"/>
        <w:insideV w:val="single" w:color="000000" w:themeColor="accent5" w:themeTint="67" w:sz="4" w:space="0"/>
        <w:insideH w:val="single" w:color="000000" w:themeColor="accent5" w:themeTint="67" w:sz="4" w:space="0"/>
      </w:tblBorders>
    </w:tblPr>
    <w:tblStylePr w:type="band1Horz">
      <w:rPr>
        <w:color w:val="404040"/>
        <w:sz w:val="22"/>
      </w:rPr>
      <w:tblPr/>
      <w:tcPr>
        <w:tcBorders>
          <w:left w:val="single" w:color="000000" w:themeColor="accent5" w:sz="4" w:space="0"/>
          <w:top w:val="single" w:color="000000" w:themeColor="accent5" w:sz="4" w:space="0"/>
          <w:right w:val="single" w:color="000000" w:themeColor="accent5" w:sz="4" w:space="0"/>
          <w:bottom w:val="single" w:color="000000" w:themeColor="accent5" w:sz="4" w:space="0"/>
        </w:tcBorders>
      </w:tcPr>
    </w:tblStylePr>
    <w:tblStylePr w:type="firstCol">
      <w:rPr>
        <w:b/>
        <w:color w:val="404040"/>
      </w:rPr>
      <w:tblPr/>
    </w:tblStylePr>
    <w:tblStylePr w:type="firstRow">
      <w:rPr>
        <w:b/>
        <w:color w:val="404040"/>
      </w:rPr>
      <w:tblPr/>
      <w:tcPr>
        <w:tcBorders>
          <w:bottom w:val="single" w:color="000000" w:themeColor="accent5" w:sz="12" w:space="0"/>
        </w:tcBorders>
      </w:tcPr>
    </w:tblStylePr>
    <w:tblStylePr w:type="lastCol">
      <w:rPr>
        <w:b/>
        <w:color w:val="404040"/>
      </w:rPr>
      <w:tblPr/>
    </w:tblStylePr>
    <w:tblStylePr w:type="lastRow">
      <w:rPr>
        <w:b/>
        <w:color w:val="404040"/>
      </w:rPr>
      <w:tblPr/>
    </w:tblStylePr>
  </w:style>
  <w:style w:type="table" w:styleId="833">
    <w:name w:val="Grid Table 1 Light - Accent 6"/>
    <w:uiPriority w:val="99"/>
    <w:pPr>
      <w:spacing w:after="0" w:line="240" w:lineRule="auto"/>
    </w:pPr>
    <w:tblPr>
      <w:tblStyleRowBandSize w:val="1"/>
      <w:tblStyleColBandSize w:val="1"/>
      <w:tblBorders>
        <w:left w:val="single" w:color="000000" w:themeColor="accent6" w:themeTint="67" w:sz="4" w:space="0"/>
        <w:top w:val="single" w:color="000000" w:themeColor="accent6" w:themeTint="67" w:sz="4" w:space="0"/>
        <w:right w:val="single" w:color="000000" w:themeColor="accent6" w:themeTint="67" w:sz="4" w:space="0"/>
        <w:bottom w:val="single" w:color="000000" w:themeColor="accent6" w:themeTint="67" w:sz="4" w:space="0"/>
        <w:insideV w:val="single" w:color="000000" w:themeColor="accent6" w:themeTint="67" w:sz="4" w:space="0"/>
        <w:insideH w:val="single" w:color="000000" w:themeColor="accent6" w:themeTint="67" w:sz="4" w:space="0"/>
      </w:tblBorders>
    </w:tblPr>
    <w:tblStylePr w:type="band1Horz">
      <w:rPr>
        <w:color w:val="404040"/>
        <w:sz w:val="22"/>
      </w:rPr>
      <w:tblPr/>
      <w:tcPr>
        <w:tcBorders>
          <w:left w:val="single" w:color="000000" w:themeColor="accent6" w:sz="4" w:space="0"/>
          <w:top w:val="single" w:color="000000" w:themeColor="accent6" w:sz="4" w:space="0"/>
          <w:right w:val="single" w:color="000000" w:themeColor="accent6" w:sz="4" w:space="0"/>
          <w:bottom w:val="single" w:color="000000" w:themeColor="accent6" w:sz="4" w:space="0"/>
        </w:tcBorders>
      </w:tcPr>
    </w:tblStylePr>
    <w:tblStylePr w:type="firstCol">
      <w:rPr>
        <w:b/>
        <w:color w:val="404040"/>
      </w:rPr>
      <w:tblPr/>
    </w:tblStylePr>
    <w:tblStylePr w:type="firstRow">
      <w:rPr>
        <w:b/>
        <w:color w:val="404040"/>
      </w:rPr>
      <w:tblPr/>
      <w:tcPr>
        <w:tcBorders>
          <w:bottom w:val="single" w:color="000000" w:themeColor="accent6" w:sz="12" w:space="0"/>
        </w:tcBorders>
      </w:tcPr>
    </w:tblStylePr>
    <w:tblStylePr w:type="lastCol">
      <w:rPr>
        <w:b/>
        <w:color w:val="404040"/>
      </w:rPr>
      <w:tblPr/>
    </w:tblStylePr>
    <w:tblStylePr w:type="lastRow">
      <w:rPr>
        <w:b/>
        <w:color w:val="404040"/>
      </w:rPr>
      <w:tblPr/>
    </w:tblStylePr>
  </w:style>
  <w:style w:type="table" w:styleId="834">
    <w:name w:val="Grid Table 2"/>
    <w:uiPriority w:val="99"/>
    <w:pPr>
      <w:spacing w:after="0" w:line="240" w:lineRule="auto"/>
    </w:pPr>
    <w:tblPr>
      <w:tblStyleRowBandSize w:val="1"/>
      <w:tblStyleColBandSize w:val="1"/>
      <w:tblBorders>
        <w:bottom w:val="single" w:color="000000" w:themeColor="text1" w:themeTint="95" w:sz="4" w:space="0"/>
        <w:insideV w:val="single" w:color="000000" w:themeColor="text1" w:themeTint="95" w:sz="4" w:space="0"/>
        <w:insideH w:val="single" w:color="000000" w:themeColor="text1" w:themeTint="95"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text1" w:sz="12" w:space="0"/>
        </w:tcBorders>
        <w:shd w:val="clear" w:color="FFFFFF"/>
      </w:tcPr>
    </w:tblStylePr>
    <w:tblStylePr w:type="lastCol">
      <w:rPr>
        <w:b/>
        <w:color w:val="404040"/>
      </w:rPr>
      <w:tblPr/>
    </w:tblStylePr>
    <w:tblStylePr w:type="lastRow">
      <w:rPr>
        <w:b/>
        <w:color w:val="404040"/>
      </w:rPr>
      <w:tblPr/>
      <w:tcPr>
        <w:tcBorders>
          <w:left w:val="none" w:color="000000" w:sz="4" w:space="0"/>
          <w:top w:val="single" w:color="000000" w:themeColor="text1" w:sz="4" w:space="0"/>
          <w:right w:val="none" w:color="000000" w:sz="4" w:space="0"/>
          <w:bottom w:val="none" w:color="000000" w:sz="4" w:space="0"/>
        </w:tcBorders>
        <w:shd w:val="clear" w:color="FFFFFF"/>
      </w:tcPr>
    </w:tblStylePr>
  </w:style>
  <w:style w:type="table" w:styleId="835">
    <w:name w:val="Grid Table 2 - Accent 1"/>
    <w:uiPriority w:val="99"/>
    <w:pPr>
      <w:spacing w:after="0" w:line="240" w:lineRule="auto"/>
    </w:pPr>
    <w:tblPr>
      <w:tblStyleRowBandSize w:val="1"/>
      <w:tblStyleColBandSize w:val="1"/>
      <w:tblBorders>
        <w:bottom w:val="single" w:color="000000" w:themeColor="accent1" w:themeTint="ea" w:sz="4" w:space="0"/>
        <w:insideV w:val="single" w:color="000000" w:themeColor="accent1" w:themeTint="ea" w:sz="4" w:space="0"/>
        <w:insideH w:val="single" w:color="000000" w:themeColor="accent1" w:themeTint="ea"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1" w:sz="12" w:space="0"/>
        </w:tcBorders>
        <w:shd w:val="clear" w:color="FFFFFF"/>
      </w:tcPr>
    </w:tblStylePr>
    <w:tblStylePr w:type="lastCol">
      <w:rPr>
        <w:b/>
        <w:color w:val="404040"/>
      </w:rPr>
      <w:tblPr/>
    </w:tblStylePr>
    <w:tblStylePr w:type="lastRow">
      <w:rPr>
        <w:b/>
        <w:color w:val="404040"/>
      </w:rPr>
      <w:tblPr/>
      <w:tcPr>
        <w:tcBorders>
          <w:left w:val="none" w:color="000000" w:sz="4" w:space="0"/>
          <w:top w:val="single" w:color="000000" w:themeColor="accent1" w:sz="4" w:space="0"/>
          <w:right w:val="none" w:color="000000" w:sz="4" w:space="0"/>
          <w:bottom w:val="none" w:color="000000" w:sz="4" w:space="0"/>
        </w:tcBorders>
        <w:shd w:val="clear" w:color="FFFFFF"/>
      </w:tcPr>
    </w:tblStylePr>
  </w:style>
  <w:style w:type="table" w:styleId="836">
    <w:name w:val="Grid Table 2 - Accent 2"/>
    <w:uiPriority w:val="99"/>
    <w:pPr>
      <w:spacing w:after="0" w:line="240" w:lineRule="auto"/>
    </w:pPr>
    <w:tblPr>
      <w:tblStyleRowBandSize w:val="1"/>
      <w:tblStyleColBandSize w:val="1"/>
      <w:tblBorders>
        <w:bottom w:val="single" w:color="000000" w:themeColor="accent2" w:themeTint="97" w:sz="4" w:space="0"/>
        <w:insideV w:val="single" w:color="000000" w:themeColor="accent2" w:themeTint="97" w:sz="4" w:space="0"/>
        <w:insideH w:val="single" w:color="000000" w:themeColor="accent2" w:themeTint="97"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2" w:sz="12" w:space="0"/>
        </w:tcBorders>
        <w:shd w:val="clear" w:color="FFFFFF"/>
      </w:tcPr>
    </w:tblStylePr>
    <w:tblStylePr w:type="lastCol">
      <w:rPr>
        <w:b/>
        <w:color w:val="404040"/>
      </w:rPr>
      <w:tblPr/>
    </w:tblStylePr>
    <w:tblStylePr w:type="lastRow">
      <w:rPr>
        <w:b/>
        <w:color w:val="404040"/>
      </w:rPr>
      <w:tblPr/>
      <w:tcPr>
        <w:tcBorders>
          <w:left w:val="none" w:color="000000" w:sz="4" w:space="0"/>
          <w:top w:val="single" w:color="000000" w:themeColor="accent2" w:sz="4" w:space="0"/>
          <w:right w:val="none" w:color="000000" w:sz="4" w:space="0"/>
          <w:bottom w:val="none" w:color="000000" w:sz="4" w:space="0"/>
        </w:tcBorders>
        <w:shd w:val="clear" w:color="FFFFFF"/>
      </w:tcPr>
    </w:tblStylePr>
  </w:style>
  <w:style w:type="table" w:styleId="837">
    <w:name w:val="Grid Table 2 - Accent 3"/>
    <w:uiPriority w:val="99"/>
    <w:pPr>
      <w:spacing w:after="0" w:line="240" w:lineRule="auto"/>
    </w:pPr>
    <w:tblPr>
      <w:tblStyleRowBandSize w:val="1"/>
      <w:tblStyleColBandSize w:val="1"/>
      <w:tblBorders>
        <w:bottom w:val="single" w:color="000000" w:themeColor="accent3" w:themeTint="fe" w:sz="4" w:space="0"/>
        <w:insideV w:val="single" w:color="000000" w:themeColor="accent3" w:themeTint="fe" w:sz="4" w:space="0"/>
        <w:insideH w:val="single" w:color="000000" w:themeColor="accent3" w:themeTint="fe"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3" w:sz="12" w:space="0"/>
        </w:tcBorders>
        <w:shd w:val="clear" w:color="FFFFFF"/>
      </w:tcPr>
    </w:tblStylePr>
    <w:tblStylePr w:type="lastCol">
      <w:rPr>
        <w:b/>
        <w:color w:val="404040"/>
      </w:rPr>
      <w:tblPr/>
    </w:tblStylePr>
    <w:tblStylePr w:type="lastRow">
      <w:rPr>
        <w:b/>
        <w:color w:val="404040"/>
      </w:rPr>
      <w:tblPr/>
      <w:tcPr>
        <w:tcBorders>
          <w:left w:val="none" w:color="000000" w:sz="4" w:space="0"/>
          <w:top w:val="single" w:color="000000" w:themeColor="accent3" w:sz="4" w:space="0"/>
          <w:right w:val="none" w:color="000000" w:sz="4" w:space="0"/>
          <w:bottom w:val="none" w:color="000000" w:sz="4" w:space="0"/>
        </w:tcBorders>
        <w:shd w:val="clear" w:color="FFFFFF"/>
      </w:tcPr>
    </w:tblStylePr>
  </w:style>
  <w:style w:type="table" w:styleId="838">
    <w:name w:val="Grid Table 2 - Accent 4"/>
    <w:uiPriority w:val="99"/>
    <w:pPr>
      <w:spacing w:after="0" w:line="240" w:lineRule="auto"/>
    </w:pPr>
    <w:tblPr>
      <w:tblStyleRowBandSize w:val="1"/>
      <w:tblStyleColBandSize w:val="1"/>
      <w:tblBorders>
        <w:bottom w:val="single" w:color="000000" w:themeColor="accent4" w:themeTint="9a" w:sz="4" w:space="0"/>
        <w:insideV w:val="single" w:color="000000" w:themeColor="accent4" w:themeTint="9a" w:sz="4" w:space="0"/>
        <w:insideH w:val="single" w:color="000000" w:themeColor="accent4" w:themeTint="9a"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4" w:sz="12" w:space="0"/>
        </w:tcBorders>
        <w:shd w:val="clear" w:color="FFFFFF"/>
      </w:tcPr>
    </w:tblStylePr>
    <w:tblStylePr w:type="lastCol">
      <w:rPr>
        <w:b/>
        <w:color w:val="404040"/>
      </w:rPr>
      <w:tblPr/>
    </w:tblStylePr>
    <w:tblStylePr w:type="lastRow">
      <w:rPr>
        <w:b/>
        <w:color w:val="404040"/>
      </w:rPr>
      <w:tblPr/>
      <w:tcPr>
        <w:tcBorders>
          <w:left w:val="none" w:color="000000" w:sz="4" w:space="0"/>
          <w:top w:val="single" w:color="000000" w:themeColor="accent4" w:sz="4" w:space="0"/>
          <w:right w:val="none" w:color="000000" w:sz="4" w:space="0"/>
          <w:bottom w:val="none" w:color="000000" w:sz="4" w:space="0"/>
        </w:tcBorders>
        <w:shd w:val="clear" w:color="FFFFFF"/>
      </w:tcPr>
    </w:tblStylePr>
  </w:style>
  <w:style w:type="table" w:styleId="839">
    <w:name w:val="Grid Table 2 - Accent 5"/>
    <w:uiPriority w:val="99"/>
    <w:pPr>
      <w:spacing w:after="0" w:line="240" w:lineRule="auto"/>
    </w:pPr>
    <w:tblPr>
      <w:tblStyleRowBandSize w:val="1"/>
      <w:tblStyleColBandSize w:val="1"/>
      <w:tblBorders>
        <w:bottom w:val="single" w:color="000000" w:themeColor="accent5" w:sz="4" w:space="0"/>
        <w:insideV w:val="single" w:color="000000" w:themeColor="accent5" w:sz="4" w:space="0"/>
        <w:insideH w:val="single" w:color="000000" w:themeColor="accent5"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5" w:sz="12" w:space="0"/>
        </w:tcBorders>
        <w:shd w:val="clear" w:color="FFFFFF"/>
      </w:tcPr>
    </w:tblStylePr>
    <w:tblStylePr w:type="lastCol">
      <w:rPr>
        <w:b/>
        <w:color w:val="404040"/>
      </w:rPr>
      <w:tblPr/>
    </w:tblStylePr>
    <w:tblStylePr w:type="lastRow">
      <w:rPr>
        <w:b/>
        <w:color w:val="404040"/>
      </w:rPr>
      <w:tblPr/>
      <w:tcPr>
        <w:tcBorders>
          <w:left w:val="none" w:color="000000" w:sz="4" w:space="0"/>
          <w:top w:val="single" w:color="000000" w:themeColor="accent5" w:sz="4" w:space="0"/>
          <w:right w:val="none" w:color="000000" w:sz="4" w:space="0"/>
          <w:bottom w:val="none" w:color="000000" w:sz="4" w:space="0"/>
        </w:tcBorders>
        <w:shd w:val="clear" w:color="FFFFFF"/>
      </w:tcPr>
    </w:tblStylePr>
  </w:style>
  <w:style w:type="table" w:styleId="840">
    <w:name w:val="Grid Table 2 - Accent 6"/>
    <w:uiPriority w:val="99"/>
    <w:pPr>
      <w:spacing w:after="0" w:line="240" w:lineRule="auto"/>
    </w:pPr>
    <w:tblPr>
      <w:tblStyleRowBandSize w:val="1"/>
      <w:tblStyleColBandSize w:val="1"/>
      <w:tblBorders>
        <w:bottom w:val="single" w:color="000000" w:themeColor="accent6" w:sz="4" w:space="0"/>
        <w:insideV w:val="single" w:color="000000" w:themeColor="accent6" w:sz="4" w:space="0"/>
        <w:insideH w:val="single" w:color="000000" w:themeColor="accent6"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6" w:sz="12" w:space="0"/>
        </w:tcBorders>
        <w:shd w:val="clear" w:color="FFFFFF"/>
      </w:tcPr>
    </w:tblStylePr>
    <w:tblStylePr w:type="lastCol">
      <w:rPr>
        <w:b/>
        <w:color w:val="404040"/>
      </w:rPr>
      <w:tblPr/>
    </w:tblStylePr>
    <w:tblStylePr w:type="lastRow">
      <w:rPr>
        <w:b/>
        <w:color w:val="404040"/>
      </w:rPr>
      <w:tblPr/>
      <w:tcPr>
        <w:tcBorders>
          <w:left w:val="none" w:color="000000" w:sz="4" w:space="0"/>
          <w:top w:val="single" w:color="000000" w:themeColor="accent6" w:sz="4" w:space="0"/>
          <w:right w:val="none" w:color="000000" w:sz="4" w:space="0"/>
          <w:bottom w:val="none" w:color="000000" w:sz="4" w:space="0"/>
        </w:tcBorders>
        <w:shd w:val="clear" w:color="FFFFFF"/>
      </w:tcPr>
    </w:tblStylePr>
  </w:style>
  <w:style w:type="table" w:styleId="841">
    <w:name w:val="Grid Table 3"/>
    <w:uiPriority w:val="99"/>
    <w:pPr>
      <w:spacing w:after="0" w:line="240" w:lineRule="auto"/>
    </w:pPr>
    <w:tblPr>
      <w:tblStyleRowBandSize w:val="1"/>
      <w:tblStyleColBandSize w:val="1"/>
      <w:tblBorders>
        <w:bottom w:val="single" w:color="000000" w:themeColor="text1" w:themeTint="95" w:sz="4" w:space="0"/>
        <w:insideV w:val="single" w:color="000000" w:themeColor="text1" w:themeTint="95" w:sz="4" w:space="0"/>
        <w:insideH w:val="single" w:color="000000" w:themeColor="text1" w:themeTint="95"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style>
  <w:style w:type="table" w:styleId="842">
    <w:name w:val="Grid Table 3 - Accent 1"/>
    <w:uiPriority w:val="99"/>
    <w:pPr>
      <w:spacing w:after="0" w:line="240" w:lineRule="auto"/>
    </w:pPr>
    <w:tblPr>
      <w:tblStyleRowBandSize w:val="1"/>
      <w:tblStyleColBandSize w:val="1"/>
      <w:tblBorders>
        <w:bottom w:val="single" w:color="000000" w:themeColor="accent1" w:themeTint="ea" w:sz="4" w:space="0"/>
        <w:insideV w:val="single" w:color="000000" w:themeColor="accent1" w:themeTint="ea" w:sz="4" w:space="0"/>
        <w:insideH w:val="single" w:color="000000" w:themeColor="accent1" w:themeTint="ea"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style>
  <w:style w:type="table" w:styleId="843">
    <w:name w:val="Grid Table 3 - Accent 2"/>
    <w:uiPriority w:val="99"/>
    <w:pPr>
      <w:spacing w:after="0" w:line="240" w:lineRule="auto"/>
    </w:pPr>
    <w:tblPr>
      <w:tblStyleRowBandSize w:val="1"/>
      <w:tblStyleColBandSize w:val="1"/>
      <w:tblBorders>
        <w:bottom w:val="single" w:color="000000" w:themeColor="accent2" w:themeTint="97" w:sz="4" w:space="0"/>
        <w:insideV w:val="single" w:color="000000" w:themeColor="accent2" w:themeTint="97" w:sz="4" w:space="0"/>
        <w:insideH w:val="single" w:color="000000" w:themeColor="accent2" w:themeTint="97"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style>
  <w:style w:type="table" w:styleId="844">
    <w:name w:val="Grid Table 3 - Accent 3"/>
    <w:uiPriority w:val="99"/>
    <w:pPr>
      <w:spacing w:after="0" w:line="240" w:lineRule="auto"/>
    </w:pPr>
    <w:tblPr>
      <w:tblStyleRowBandSize w:val="1"/>
      <w:tblStyleColBandSize w:val="1"/>
      <w:tblBorders>
        <w:bottom w:val="single" w:color="000000" w:themeColor="accent3" w:themeTint="fe" w:sz="4" w:space="0"/>
        <w:insideV w:val="single" w:color="000000" w:themeColor="accent3" w:themeTint="fe" w:sz="4" w:space="0"/>
        <w:insideH w:val="single" w:color="000000" w:themeColor="accent3" w:themeTint="fe"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style>
  <w:style w:type="table" w:styleId="845">
    <w:name w:val="Grid Table 3 - Accent 4"/>
    <w:uiPriority w:val="99"/>
    <w:pPr>
      <w:spacing w:after="0" w:line="240" w:lineRule="auto"/>
    </w:pPr>
    <w:tblPr>
      <w:tblStyleRowBandSize w:val="1"/>
      <w:tblStyleColBandSize w:val="1"/>
      <w:tblBorders>
        <w:bottom w:val="single" w:color="000000" w:themeColor="accent4" w:themeTint="9a" w:sz="4" w:space="0"/>
        <w:insideV w:val="single" w:color="000000" w:themeColor="accent4" w:themeTint="9a" w:sz="4" w:space="0"/>
        <w:insideH w:val="single" w:color="000000" w:themeColor="accent4" w:themeTint="9a"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style>
  <w:style w:type="table" w:styleId="846">
    <w:name w:val="Grid Table 3 - Accent 5"/>
    <w:uiPriority w:val="99"/>
    <w:pPr>
      <w:spacing w:after="0" w:line="240" w:lineRule="auto"/>
    </w:pPr>
    <w:tblPr>
      <w:tblStyleRowBandSize w:val="1"/>
      <w:tblStyleColBandSize w:val="1"/>
      <w:tblBorders>
        <w:bottom w:val="single" w:color="000000" w:themeColor="accent5" w:sz="4" w:space="0"/>
        <w:insideV w:val="single" w:color="000000" w:themeColor="accent5" w:sz="4" w:space="0"/>
        <w:insideH w:val="single" w:color="000000" w:themeColor="accent5"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style>
  <w:style w:type="table" w:styleId="847">
    <w:name w:val="Grid Table 3 - Accent 6"/>
    <w:uiPriority w:val="99"/>
    <w:pPr>
      <w:spacing w:after="0" w:line="240" w:lineRule="auto"/>
    </w:pPr>
    <w:tblPr>
      <w:tblStyleRowBandSize w:val="1"/>
      <w:tblStyleColBandSize w:val="1"/>
      <w:tblBorders>
        <w:bottom w:val="single" w:color="000000" w:themeColor="accent6" w:sz="4" w:space="0"/>
        <w:insideV w:val="single" w:color="000000" w:themeColor="accent6" w:sz="4" w:space="0"/>
        <w:insideH w:val="single" w:color="000000" w:themeColor="accent6"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style>
  <w:style w:type="table" w:styleId="848">
    <w:name w:val="Grid Table 4"/>
    <w:uiPriority w:val="59"/>
    <w:pPr>
      <w:spacing w:after="0" w:line="240" w:lineRule="auto"/>
    </w:pPr>
    <w:tblPr>
      <w:tblStyleRowBandSize w:val="1"/>
      <w:tblStyleColBandSize w:val="1"/>
      <w:tblBorders>
        <w:left w:val="single" w:color="000000" w:themeColor="text1" w:themeTint="90" w:sz="4" w:space="0"/>
        <w:top w:val="single" w:color="000000" w:themeColor="text1" w:themeTint="90" w:sz="4" w:space="0"/>
        <w:right w:val="single" w:color="000000" w:themeColor="text1" w:themeTint="90" w:sz="4" w:space="0"/>
        <w:bottom w:val="single" w:color="000000" w:themeColor="text1" w:themeTint="90" w:sz="4" w:space="0"/>
        <w:insideV w:val="single" w:color="000000" w:themeColor="text1" w:themeTint="90" w:sz="4" w:space="0"/>
        <w:insideH w:val="single" w:color="000000" w:themeColor="text1"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FFFFFF"/>
        <w:sz w:val="22"/>
      </w:rPr>
      <w:tblPr/>
      <w:tcPr>
        <w:tcBorders>
          <w:left w:val="single" w:color="000000" w:themeColor="text1" w:sz="4" w:space="0"/>
          <w:top w:val="single" w:color="000000" w:themeColor="text1" w:sz="4" w:space="0"/>
          <w:right w:val="single" w:color="000000" w:themeColor="text1" w:sz="4" w:space="0"/>
          <w:bottom w:val="single" w:color="000000" w:themeColor="text1" w:sz="4" w:space="0"/>
        </w:tcBorders>
        <w:shd w:val="clear" w:color="FFFFFF"/>
      </w:tcPr>
    </w:tblStylePr>
    <w:tblStylePr w:type="lastCol">
      <w:rPr>
        <w:b/>
        <w:color w:val="404040"/>
      </w:rPr>
      <w:tblPr/>
    </w:tblStylePr>
    <w:tblStylePr w:type="lastRow">
      <w:rPr>
        <w:b/>
        <w:color w:val="404040"/>
      </w:rPr>
      <w:tblPr/>
      <w:tcPr>
        <w:tcBorders>
          <w:top w:val="single" w:color="000000" w:themeColor="text1" w:sz="4" w:space="0"/>
        </w:tcBorders>
      </w:tcPr>
    </w:tblStylePr>
  </w:style>
  <w:style w:type="table" w:styleId="849">
    <w:name w:val="Grid Table 4 - Accent 1"/>
    <w:uiPriority w:val="59"/>
    <w:pPr>
      <w:spacing w:after="0" w:line="240" w:lineRule="auto"/>
    </w:pPr>
    <w:tblPr>
      <w:tblStyleRowBandSize w:val="1"/>
      <w:tblStyleColBandSize w:val="1"/>
      <w:tblBorders>
        <w:left w:val="single" w:color="000000" w:themeColor="accent1" w:themeTint="90" w:sz="4" w:space="0"/>
        <w:top w:val="single" w:color="000000" w:themeColor="accent1" w:themeTint="90" w:sz="4" w:space="0"/>
        <w:right w:val="single" w:color="000000" w:themeColor="accent1" w:themeTint="90" w:sz="4" w:space="0"/>
        <w:bottom w:val="single" w:color="000000" w:themeColor="accent1" w:themeTint="90" w:sz="4" w:space="0"/>
        <w:insideV w:val="single" w:color="000000" w:themeColor="accent1" w:themeTint="90" w:sz="4" w:space="0"/>
        <w:insideH w:val="single" w:color="000000" w:themeColor="accent1"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FFFFFF"/>
        <w:sz w:val="22"/>
      </w:rPr>
      <w:tblPr/>
      <w:tcPr>
        <w:tcBorders>
          <w:left w:val="single" w:color="000000" w:themeColor="accent1" w:sz="4" w:space="0"/>
          <w:top w:val="single" w:color="000000" w:themeColor="accent1" w:sz="4" w:space="0"/>
          <w:right w:val="single" w:color="000000" w:themeColor="accent1" w:sz="4" w:space="0"/>
          <w:bottom w:val="single" w:color="000000" w:themeColor="accent1" w:sz="4" w:space="0"/>
        </w:tcBorders>
        <w:shd w:val="clear" w:color="FFFFFF"/>
      </w:tcPr>
    </w:tblStylePr>
    <w:tblStylePr w:type="lastCol">
      <w:rPr>
        <w:b/>
        <w:color w:val="404040"/>
      </w:rPr>
      <w:tblPr/>
    </w:tblStylePr>
    <w:tblStylePr w:type="lastRow">
      <w:rPr>
        <w:b/>
        <w:color w:val="404040"/>
      </w:rPr>
      <w:tblPr/>
      <w:tcPr>
        <w:tcBorders>
          <w:top w:val="single" w:color="000000" w:themeColor="accent1" w:sz="4" w:space="0"/>
        </w:tcBorders>
      </w:tcPr>
    </w:tblStylePr>
  </w:style>
  <w:style w:type="table" w:styleId="850">
    <w:name w:val="Grid Table 4 - Accent 2"/>
    <w:uiPriority w:val="59"/>
    <w:pPr>
      <w:spacing w:after="0" w:line="240" w:lineRule="auto"/>
    </w:pPr>
    <w:tblPr>
      <w:tblStyleRowBandSize w:val="1"/>
      <w:tblStyleColBandSize w:val="1"/>
      <w:tblBorders>
        <w:left w:val="single" w:color="000000" w:themeColor="accent2" w:themeTint="90" w:sz="4" w:space="0"/>
        <w:top w:val="single" w:color="000000" w:themeColor="accent2" w:themeTint="90" w:sz="4" w:space="0"/>
        <w:right w:val="single" w:color="000000" w:themeColor="accent2" w:themeTint="90" w:sz="4" w:space="0"/>
        <w:bottom w:val="single" w:color="000000" w:themeColor="accent2" w:themeTint="90" w:sz="4" w:space="0"/>
        <w:insideV w:val="single" w:color="000000" w:themeColor="accent2" w:themeTint="90" w:sz="4" w:space="0"/>
        <w:insideH w:val="single" w:color="000000" w:themeColor="accent2"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FFFFFF"/>
        <w:sz w:val="22"/>
      </w:rPr>
      <w:tblPr/>
      <w:tcPr>
        <w:tcBorders>
          <w:left w:val="single" w:color="000000" w:themeColor="accent2" w:sz="4" w:space="0"/>
          <w:top w:val="single" w:color="000000" w:themeColor="accent2" w:sz="4" w:space="0"/>
          <w:right w:val="single" w:color="000000" w:themeColor="accent2" w:sz="4" w:space="0"/>
          <w:bottom w:val="single" w:color="000000" w:themeColor="accent2" w:sz="4" w:space="0"/>
        </w:tcBorders>
        <w:shd w:val="clear" w:color="FFFFFF"/>
      </w:tcPr>
    </w:tblStylePr>
    <w:tblStylePr w:type="lastCol">
      <w:rPr>
        <w:b/>
        <w:color w:val="404040"/>
      </w:rPr>
      <w:tblPr/>
    </w:tblStylePr>
    <w:tblStylePr w:type="lastRow">
      <w:rPr>
        <w:b/>
        <w:color w:val="404040"/>
      </w:rPr>
      <w:tblPr/>
      <w:tcPr>
        <w:tcBorders>
          <w:top w:val="single" w:color="000000" w:themeColor="accent2" w:sz="4" w:space="0"/>
        </w:tcBorders>
      </w:tcPr>
    </w:tblStylePr>
  </w:style>
  <w:style w:type="table" w:styleId="851">
    <w:name w:val="Grid Table 4 - Accent 3"/>
    <w:uiPriority w:val="59"/>
    <w:pPr>
      <w:spacing w:after="0" w:line="240" w:lineRule="auto"/>
    </w:pPr>
    <w:tblPr>
      <w:tblStyleRowBandSize w:val="1"/>
      <w:tblStyleColBandSize w:val="1"/>
      <w:tblBorders>
        <w:left w:val="single" w:color="000000" w:themeColor="accent3" w:themeTint="90" w:sz="4" w:space="0"/>
        <w:top w:val="single" w:color="000000" w:themeColor="accent3" w:themeTint="90" w:sz="4" w:space="0"/>
        <w:right w:val="single" w:color="000000" w:themeColor="accent3" w:themeTint="90" w:sz="4" w:space="0"/>
        <w:bottom w:val="single" w:color="000000" w:themeColor="accent3" w:themeTint="90" w:sz="4" w:space="0"/>
        <w:insideV w:val="single" w:color="000000" w:themeColor="accent3" w:themeTint="90" w:sz="4" w:space="0"/>
        <w:insideH w:val="single" w:color="000000" w:themeColor="accent3"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FFFFFF"/>
        <w:sz w:val="22"/>
      </w:rPr>
      <w:tblPr/>
      <w:tcPr>
        <w:tcBorders>
          <w:left w:val="single" w:color="000000" w:themeColor="accent3" w:sz="4" w:space="0"/>
          <w:top w:val="single" w:color="000000" w:themeColor="accent3" w:sz="4" w:space="0"/>
          <w:right w:val="single" w:color="000000" w:themeColor="accent3" w:sz="4" w:space="0"/>
          <w:bottom w:val="single" w:color="000000" w:themeColor="accent3" w:sz="4" w:space="0"/>
        </w:tcBorders>
        <w:shd w:val="clear" w:color="FFFFFF"/>
      </w:tcPr>
    </w:tblStylePr>
    <w:tblStylePr w:type="lastCol">
      <w:rPr>
        <w:b/>
        <w:color w:val="404040"/>
      </w:rPr>
      <w:tblPr/>
    </w:tblStylePr>
    <w:tblStylePr w:type="lastRow">
      <w:rPr>
        <w:b/>
        <w:color w:val="404040"/>
      </w:rPr>
      <w:tblPr/>
      <w:tcPr>
        <w:tcBorders>
          <w:top w:val="single" w:color="000000" w:themeColor="accent3" w:sz="4" w:space="0"/>
        </w:tcBorders>
      </w:tcPr>
    </w:tblStylePr>
  </w:style>
  <w:style w:type="table" w:styleId="852">
    <w:name w:val="Grid Table 4 - Accent 4"/>
    <w:uiPriority w:val="59"/>
    <w:pPr>
      <w:spacing w:after="0" w:line="240" w:lineRule="auto"/>
    </w:pPr>
    <w:tblPr>
      <w:tblStyleRowBandSize w:val="1"/>
      <w:tblStyleColBandSize w:val="1"/>
      <w:tblBorders>
        <w:left w:val="single" w:color="000000" w:themeColor="accent4" w:themeTint="90" w:sz="4" w:space="0"/>
        <w:top w:val="single" w:color="000000" w:themeColor="accent4" w:themeTint="90" w:sz="4" w:space="0"/>
        <w:right w:val="single" w:color="000000" w:themeColor="accent4" w:themeTint="90" w:sz="4" w:space="0"/>
        <w:bottom w:val="single" w:color="000000" w:themeColor="accent4" w:themeTint="90" w:sz="4" w:space="0"/>
        <w:insideV w:val="single" w:color="000000" w:themeColor="accent4" w:themeTint="90" w:sz="4" w:space="0"/>
        <w:insideH w:val="single" w:color="000000" w:themeColor="accent4"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FFFFFF"/>
        <w:sz w:val="22"/>
      </w:rPr>
      <w:tblPr/>
      <w:tcPr>
        <w:tcBorders>
          <w:left w:val="single" w:color="000000" w:themeColor="accent4" w:sz="4" w:space="0"/>
          <w:top w:val="single" w:color="000000" w:themeColor="accent4" w:sz="4" w:space="0"/>
          <w:right w:val="single" w:color="000000" w:themeColor="accent4" w:sz="4" w:space="0"/>
          <w:bottom w:val="single" w:color="000000" w:themeColor="accent4" w:sz="4" w:space="0"/>
        </w:tcBorders>
        <w:shd w:val="clear" w:color="FFFFFF"/>
      </w:tcPr>
    </w:tblStylePr>
    <w:tblStylePr w:type="lastCol">
      <w:rPr>
        <w:b/>
        <w:color w:val="404040"/>
      </w:rPr>
      <w:tblPr/>
    </w:tblStylePr>
    <w:tblStylePr w:type="lastRow">
      <w:rPr>
        <w:b/>
        <w:color w:val="404040"/>
      </w:rPr>
      <w:tblPr/>
      <w:tcPr>
        <w:tcBorders>
          <w:top w:val="single" w:color="000000" w:themeColor="accent4" w:sz="4" w:space="0"/>
        </w:tcBorders>
      </w:tcPr>
    </w:tblStylePr>
  </w:style>
  <w:style w:type="table" w:styleId="853">
    <w:name w:val="Grid Table 4 - Accent 5"/>
    <w:uiPriority w:val="59"/>
    <w:pPr>
      <w:spacing w:after="0" w:line="240" w:lineRule="auto"/>
    </w:pPr>
    <w:tblPr>
      <w:tblStyleRowBandSize w:val="1"/>
      <w:tblStyleColBandSize w:val="1"/>
      <w:tblBorders>
        <w:left w:val="single" w:color="000000" w:themeColor="accent5" w:themeTint="90" w:sz="4" w:space="0"/>
        <w:top w:val="single" w:color="000000" w:themeColor="accent5" w:themeTint="90" w:sz="4" w:space="0"/>
        <w:right w:val="single" w:color="000000" w:themeColor="accent5" w:themeTint="90" w:sz="4" w:space="0"/>
        <w:bottom w:val="single" w:color="000000" w:themeColor="accent5" w:themeTint="90" w:sz="4" w:space="0"/>
        <w:insideV w:val="single" w:color="000000" w:themeColor="accent5" w:themeTint="90" w:sz="4" w:space="0"/>
        <w:insideH w:val="single" w:color="000000" w:themeColor="accent5"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FFFFFF"/>
        <w:sz w:val="22"/>
      </w:rPr>
      <w:tblPr/>
      <w:tcPr>
        <w:tcBorders>
          <w:left w:val="single" w:color="000000" w:themeColor="accent5" w:sz="4" w:space="0"/>
          <w:top w:val="single" w:color="000000" w:themeColor="accent5" w:sz="4" w:space="0"/>
          <w:right w:val="single" w:color="000000" w:themeColor="accent5" w:sz="4" w:space="0"/>
          <w:bottom w:val="single" w:color="000000" w:themeColor="accent5" w:sz="4" w:space="0"/>
        </w:tcBorders>
        <w:shd w:val="clear" w:color="FFFFFF"/>
      </w:tcPr>
    </w:tblStylePr>
    <w:tblStylePr w:type="lastCol">
      <w:rPr>
        <w:b/>
        <w:color w:val="404040"/>
      </w:rPr>
      <w:tblPr/>
    </w:tblStylePr>
    <w:tblStylePr w:type="lastRow">
      <w:rPr>
        <w:b/>
        <w:color w:val="404040"/>
      </w:rPr>
      <w:tblPr/>
      <w:tcPr>
        <w:tcBorders>
          <w:top w:val="single" w:color="000000" w:themeColor="accent5" w:sz="4" w:space="0"/>
        </w:tcBorders>
      </w:tcPr>
    </w:tblStylePr>
  </w:style>
  <w:style w:type="table" w:styleId="854">
    <w:name w:val="Grid Table 4 - Accent 6"/>
    <w:uiPriority w:val="59"/>
    <w:pPr>
      <w:spacing w:after="0" w:line="240" w:lineRule="auto"/>
    </w:pPr>
    <w:tblPr>
      <w:tblStyleRowBandSize w:val="1"/>
      <w:tblStyleColBandSize w:val="1"/>
      <w:tblBorders>
        <w:left w:val="single" w:color="000000" w:themeColor="accent6" w:themeTint="90" w:sz="4" w:space="0"/>
        <w:top w:val="single" w:color="000000" w:themeColor="accent6" w:themeTint="90" w:sz="4" w:space="0"/>
        <w:right w:val="single" w:color="000000" w:themeColor="accent6" w:themeTint="90" w:sz="4" w:space="0"/>
        <w:bottom w:val="single" w:color="000000" w:themeColor="accent6" w:themeTint="90" w:sz="4" w:space="0"/>
        <w:insideV w:val="single" w:color="000000" w:themeColor="accent6" w:themeTint="90" w:sz="4" w:space="0"/>
        <w:insideH w:val="single" w:color="000000" w:themeColor="accent6"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FFFFFF"/>
        <w:sz w:val="22"/>
      </w:rPr>
      <w:tblPr/>
      <w:tcPr>
        <w:tcBorders>
          <w:left w:val="single" w:color="000000" w:themeColor="accent6" w:sz="4" w:space="0"/>
          <w:top w:val="single" w:color="000000" w:themeColor="accent6" w:sz="4" w:space="0"/>
          <w:right w:val="single" w:color="000000" w:themeColor="accent6" w:sz="4" w:space="0"/>
          <w:bottom w:val="single" w:color="000000" w:themeColor="accent6" w:sz="4" w:space="0"/>
        </w:tcBorders>
        <w:shd w:val="clear" w:color="FFFFFF"/>
      </w:tcPr>
    </w:tblStylePr>
    <w:tblStylePr w:type="lastCol">
      <w:rPr>
        <w:b/>
        <w:color w:val="404040"/>
      </w:rPr>
      <w:tblPr/>
    </w:tblStylePr>
    <w:tblStylePr w:type="lastRow">
      <w:rPr>
        <w:b/>
        <w:color w:val="404040"/>
      </w:rPr>
      <w:tblPr/>
      <w:tcPr>
        <w:tcBorders>
          <w:top w:val="single" w:color="000000" w:themeColor="accent6" w:sz="4" w:space="0"/>
        </w:tcBorders>
      </w:tcPr>
    </w:tblStylePr>
  </w:style>
  <w:style w:type="table" w:styleId="855">
    <w:name w:val="Grid Table 5 Dark"/>
    <w:uiPriority w:val="99"/>
    <w:pPr>
      <w:spacing w:after="0" w:line="240" w:lineRule="auto"/>
    </w:pPr>
    <w:tblPr>
      <w:tblStyleRowBandSize w:val="1"/>
      <w:tblStyleColBandSize w:val="1"/>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FFFFFF"/>
      </w:tcPr>
    </w:tblStylePr>
    <w:tblStylePr w:type="band1Vert">
      <w:tblPr/>
      <w:tcPr>
        <w:shd w:val="clear" w:color="FFFFFF"/>
      </w:tcPr>
    </w:tblStylePr>
    <w:tblStylePr w:type="firstCol">
      <w:rPr>
        <w:b/>
        <w:color w:val="FFFFFF"/>
        <w:sz w:val="22"/>
      </w:rPr>
      <w:tblPr/>
      <w:tcPr>
        <w:shd w:val="clear" w:color="FFFFFF"/>
      </w:tcPr>
    </w:tblStylePr>
    <w:tblStylePr w:type="firstRow">
      <w:rPr>
        <w:b/>
        <w:color w:val="FFFFFF"/>
        <w:sz w:val="22"/>
      </w:rPr>
      <w:tblPr/>
      <w:tcPr>
        <w:shd w:val="clear" w:color="FFFFFF"/>
      </w:tcPr>
    </w:tblStylePr>
    <w:tblStylePr w:type="lastCol">
      <w:rPr>
        <w:b/>
        <w:color w:val="FFFFFF"/>
        <w:sz w:val="22"/>
      </w:rPr>
      <w:tblPr/>
      <w:tcPr>
        <w:shd w:val="clear" w:color="FFFFFF"/>
      </w:tcPr>
    </w:tblStylePr>
    <w:tblStylePr w:type="lastRow">
      <w:rPr>
        <w:b/>
        <w:color w:val="FFFFFF"/>
        <w:sz w:val="22"/>
      </w:rPr>
      <w:tblPr/>
      <w:tcPr>
        <w:tcBorders>
          <w:top w:val="single" w:color="000000" w:themeColor="light1" w:sz="4" w:space="0"/>
        </w:tcBorders>
        <w:shd w:val="clear" w:color="FFFFFF"/>
      </w:tcPr>
    </w:tblStylePr>
  </w:style>
  <w:style w:type="table" w:styleId="856">
    <w:name w:val="Grid Table 5 Dark- Accent 1"/>
    <w:uiPriority w:val="99"/>
    <w:pPr>
      <w:spacing w:after="0" w:line="240" w:lineRule="auto"/>
    </w:pPr>
    <w:tblPr>
      <w:tblStyleRowBandSize w:val="1"/>
      <w:tblStyleColBandSize w:val="1"/>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FFFFFF"/>
      </w:tcPr>
    </w:tblStylePr>
    <w:tblStylePr w:type="band1Vert">
      <w:tblPr/>
      <w:tcPr>
        <w:shd w:val="clear" w:color="FFFFFF"/>
      </w:tcPr>
    </w:tblStylePr>
    <w:tblStylePr w:type="firstCol">
      <w:rPr>
        <w:b/>
        <w:color w:val="FFFFFF"/>
        <w:sz w:val="22"/>
      </w:rPr>
      <w:tblPr/>
      <w:tcPr>
        <w:shd w:val="clear" w:color="FFFFFF"/>
      </w:tcPr>
    </w:tblStylePr>
    <w:tblStylePr w:type="firstRow">
      <w:rPr>
        <w:b/>
        <w:color w:val="FFFFFF"/>
        <w:sz w:val="22"/>
      </w:rPr>
      <w:tblPr/>
      <w:tcPr>
        <w:shd w:val="clear" w:color="FFFFFF"/>
      </w:tcPr>
    </w:tblStylePr>
    <w:tblStylePr w:type="lastCol">
      <w:rPr>
        <w:b/>
        <w:color w:val="FFFFFF"/>
        <w:sz w:val="22"/>
      </w:rPr>
      <w:tblPr/>
      <w:tcPr>
        <w:shd w:val="clear" w:color="FFFFFF"/>
      </w:tcPr>
    </w:tblStylePr>
    <w:tblStylePr w:type="lastRow">
      <w:rPr>
        <w:b/>
        <w:color w:val="FFFFFF"/>
        <w:sz w:val="22"/>
      </w:rPr>
      <w:tblPr/>
      <w:tcPr>
        <w:tcBorders>
          <w:top w:val="single" w:color="000000" w:themeColor="light1" w:sz="4" w:space="0"/>
        </w:tcBorders>
        <w:shd w:val="clear" w:color="FFFFFF"/>
      </w:tcPr>
    </w:tblStylePr>
  </w:style>
  <w:style w:type="table" w:styleId="857">
    <w:name w:val="Grid Table 5 Dark - Accent 2"/>
    <w:uiPriority w:val="99"/>
    <w:pPr>
      <w:spacing w:after="0" w:line="240" w:lineRule="auto"/>
    </w:pPr>
    <w:tblPr>
      <w:tblStyleRowBandSize w:val="1"/>
      <w:tblStyleColBandSize w:val="1"/>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FFFFFF"/>
      </w:tcPr>
    </w:tblStylePr>
    <w:tblStylePr w:type="band1Vert">
      <w:tblPr/>
      <w:tcPr>
        <w:shd w:val="clear" w:color="FFFFFF"/>
      </w:tcPr>
    </w:tblStylePr>
    <w:tblStylePr w:type="firstCol">
      <w:rPr>
        <w:b/>
        <w:color w:val="FFFFFF"/>
        <w:sz w:val="22"/>
      </w:rPr>
      <w:tblPr/>
      <w:tcPr>
        <w:shd w:val="clear" w:color="FFFFFF"/>
      </w:tcPr>
    </w:tblStylePr>
    <w:tblStylePr w:type="firstRow">
      <w:rPr>
        <w:b/>
        <w:color w:val="FFFFFF"/>
        <w:sz w:val="22"/>
      </w:rPr>
      <w:tblPr/>
      <w:tcPr>
        <w:shd w:val="clear" w:color="FFFFFF"/>
      </w:tcPr>
    </w:tblStylePr>
    <w:tblStylePr w:type="lastCol">
      <w:rPr>
        <w:b/>
        <w:color w:val="FFFFFF"/>
        <w:sz w:val="22"/>
      </w:rPr>
      <w:tblPr/>
      <w:tcPr>
        <w:shd w:val="clear" w:color="FFFFFF"/>
      </w:tcPr>
    </w:tblStylePr>
    <w:tblStylePr w:type="lastRow">
      <w:rPr>
        <w:b/>
        <w:color w:val="FFFFFF"/>
        <w:sz w:val="22"/>
      </w:rPr>
      <w:tblPr/>
      <w:tcPr>
        <w:tcBorders>
          <w:top w:val="single" w:color="000000" w:themeColor="light1" w:sz="4" w:space="0"/>
        </w:tcBorders>
        <w:shd w:val="clear" w:color="FFFFFF"/>
      </w:tcPr>
    </w:tblStylePr>
  </w:style>
  <w:style w:type="table" w:styleId="858">
    <w:name w:val="Grid Table 5 Dark - Accent 3"/>
    <w:uiPriority w:val="99"/>
    <w:pPr>
      <w:spacing w:after="0" w:line="240" w:lineRule="auto"/>
    </w:pPr>
    <w:tblPr>
      <w:tblStyleRowBandSize w:val="1"/>
      <w:tblStyleColBandSize w:val="1"/>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FFFFFF"/>
      </w:tcPr>
    </w:tblStylePr>
    <w:tblStylePr w:type="band1Vert">
      <w:tblPr/>
      <w:tcPr>
        <w:shd w:val="clear" w:color="FFFFFF"/>
      </w:tcPr>
    </w:tblStylePr>
    <w:tblStylePr w:type="firstCol">
      <w:rPr>
        <w:b/>
        <w:color w:val="FFFFFF"/>
        <w:sz w:val="22"/>
      </w:rPr>
      <w:tblPr/>
      <w:tcPr>
        <w:shd w:val="clear" w:color="FFFFFF"/>
      </w:tcPr>
    </w:tblStylePr>
    <w:tblStylePr w:type="firstRow">
      <w:rPr>
        <w:b/>
        <w:color w:val="FFFFFF"/>
        <w:sz w:val="22"/>
      </w:rPr>
      <w:tblPr/>
      <w:tcPr>
        <w:shd w:val="clear" w:color="FFFFFF"/>
      </w:tcPr>
    </w:tblStylePr>
    <w:tblStylePr w:type="lastCol">
      <w:rPr>
        <w:b/>
        <w:color w:val="FFFFFF"/>
        <w:sz w:val="22"/>
      </w:rPr>
      <w:tblPr/>
      <w:tcPr>
        <w:shd w:val="clear" w:color="FFFFFF"/>
      </w:tcPr>
    </w:tblStylePr>
    <w:tblStylePr w:type="lastRow">
      <w:rPr>
        <w:b/>
        <w:color w:val="FFFFFF"/>
        <w:sz w:val="22"/>
      </w:rPr>
      <w:tblPr/>
      <w:tcPr>
        <w:tcBorders>
          <w:top w:val="single" w:color="000000" w:themeColor="light1" w:sz="4" w:space="0"/>
        </w:tcBorders>
        <w:shd w:val="clear" w:color="FFFFFF"/>
      </w:tcPr>
    </w:tblStylePr>
  </w:style>
  <w:style w:type="table" w:styleId="859">
    <w:name w:val="Grid Table 5 Dark- Accent 4"/>
    <w:uiPriority w:val="99"/>
    <w:pPr>
      <w:spacing w:after="0" w:line="240" w:lineRule="auto"/>
    </w:pPr>
    <w:tblPr>
      <w:tblStyleRowBandSize w:val="1"/>
      <w:tblStyleColBandSize w:val="1"/>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FFFFFF"/>
      </w:tcPr>
    </w:tblStylePr>
    <w:tblStylePr w:type="band1Vert">
      <w:tblPr/>
      <w:tcPr>
        <w:shd w:val="clear" w:color="FFFFFF"/>
      </w:tcPr>
    </w:tblStylePr>
    <w:tblStylePr w:type="firstCol">
      <w:rPr>
        <w:b/>
        <w:color w:val="FFFFFF"/>
        <w:sz w:val="22"/>
      </w:rPr>
      <w:tblPr/>
      <w:tcPr>
        <w:shd w:val="clear" w:color="FFFFFF"/>
      </w:tcPr>
    </w:tblStylePr>
    <w:tblStylePr w:type="firstRow">
      <w:rPr>
        <w:b/>
        <w:color w:val="FFFFFF"/>
        <w:sz w:val="22"/>
      </w:rPr>
      <w:tblPr/>
      <w:tcPr>
        <w:shd w:val="clear" w:color="FFFFFF"/>
      </w:tcPr>
    </w:tblStylePr>
    <w:tblStylePr w:type="lastCol">
      <w:rPr>
        <w:b/>
        <w:color w:val="FFFFFF"/>
        <w:sz w:val="22"/>
      </w:rPr>
      <w:tblPr/>
      <w:tcPr>
        <w:shd w:val="clear" w:color="FFFFFF"/>
      </w:tcPr>
    </w:tblStylePr>
    <w:tblStylePr w:type="lastRow">
      <w:rPr>
        <w:b/>
        <w:color w:val="FFFFFF"/>
        <w:sz w:val="22"/>
      </w:rPr>
      <w:tblPr/>
      <w:tcPr>
        <w:tcBorders>
          <w:top w:val="single" w:color="000000" w:themeColor="light1" w:sz="4" w:space="0"/>
        </w:tcBorders>
        <w:shd w:val="clear" w:color="FFFFFF"/>
      </w:tcPr>
    </w:tblStylePr>
  </w:style>
  <w:style w:type="table" w:styleId="860">
    <w:name w:val="Grid Table 5 Dark - Accent 5"/>
    <w:uiPriority w:val="99"/>
    <w:pPr>
      <w:spacing w:after="0" w:line="240" w:lineRule="auto"/>
    </w:pPr>
    <w:tblPr>
      <w:tblStyleRowBandSize w:val="1"/>
      <w:tblStyleColBandSize w:val="1"/>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FFFFFF"/>
      </w:tcPr>
    </w:tblStylePr>
    <w:tblStylePr w:type="band1Vert">
      <w:tblPr/>
      <w:tcPr>
        <w:shd w:val="clear" w:color="FFFFFF"/>
      </w:tcPr>
    </w:tblStylePr>
    <w:tblStylePr w:type="firstCol">
      <w:rPr>
        <w:b/>
        <w:color w:val="FFFFFF"/>
        <w:sz w:val="22"/>
      </w:rPr>
      <w:tblPr/>
      <w:tcPr>
        <w:shd w:val="clear" w:color="FFFFFF"/>
      </w:tcPr>
    </w:tblStylePr>
    <w:tblStylePr w:type="firstRow">
      <w:rPr>
        <w:b/>
        <w:color w:val="FFFFFF"/>
        <w:sz w:val="22"/>
      </w:rPr>
      <w:tblPr/>
      <w:tcPr>
        <w:shd w:val="clear" w:color="FFFFFF"/>
      </w:tcPr>
    </w:tblStylePr>
    <w:tblStylePr w:type="lastCol">
      <w:rPr>
        <w:b/>
        <w:color w:val="FFFFFF"/>
        <w:sz w:val="22"/>
      </w:rPr>
      <w:tblPr/>
      <w:tcPr>
        <w:shd w:val="clear" w:color="FFFFFF"/>
      </w:tcPr>
    </w:tblStylePr>
    <w:tblStylePr w:type="lastRow">
      <w:rPr>
        <w:b/>
        <w:color w:val="FFFFFF"/>
        <w:sz w:val="22"/>
      </w:rPr>
      <w:tblPr/>
      <w:tcPr>
        <w:tcBorders>
          <w:top w:val="single" w:color="000000" w:themeColor="light1" w:sz="4" w:space="0"/>
        </w:tcBorders>
        <w:shd w:val="clear" w:color="FFFFFF"/>
      </w:tcPr>
    </w:tblStylePr>
  </w:style>
  <w:style w:type="table" w:styleId="861">
    <w:name w:val="Grid Table 5 Dark - Accent 6"/>
    <w:uiPriority w:val="99"/>
    <w:pPr>
      <w:spacing w:after="0" w:line="240" w:lineRule="auto"/>
    </w:pPr>
    <w:tblPr>
      <w:tblStyleRowBandSize w:val="1"/>
      <w:tblStyleColBandSize w:val="1"/>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FFFFFF"/>
      </w:tcPr>
    </w:tblStylePr>
    <w:tblStylePr w:type="band1Vert">
      <w:tblPr/>
      <w:tcPr>
        <w:shd w:val="clear" w:color="FFFFFF"/>
      </w:tcPr>
    </w:tblStylePr>
    <w:tblStylePr w:type="firstCol">
      <w:rPr>
        <w:b/>
        <w:color w:val="FFFFFF"/>
        <w:sz w:val="22"/>
      </w:rPr>
      <w:tblPr/>
      <w:tcPr>
        <w:shd w:val="clear" w:color="FFFFFF"/>
      </w:tcPr>
    </w:tblStylePr>
    <w:tblStylePr w:type="firstRow">
      <w:rPr>
        <w:b/>
        <w:color w:val="FFFFFF"/>
        <w:sz w:val="22"/>
      </w:rPr>
      <w:tblPr/>
      <w:tcPr>
        <w:shd w:val="clear" w:color="FFFFFF"/>
      </w:tcPr>
    </w:tblStylePr>
    <w:tblStylePr w:type="lastCol">
      <w:rPr>
        <w:b/>
        <w:color w:val="FFFFFF"/>
        <w:sz w:val="22"/>
      </w:rPr>
      <w:tblPr/>
      <w:tcPr>
        <w:shd w:val="clear" w:color="FFFFFF"/>
      </w:tcPr>
    </w:tblStylePr>
    <w:tblStylePr w:type="lastRow">
      <w:rPr>
        <w:b/>
        <w:color w:val="FFFFFF"/>
        <w:sz w:val="22"/>
      </w:rPr>
      <w:tblPr/>
      <w:tcPr>
        <w:tcBorders>
          <w:top w:val="single" w:color="000000" w:themeColor="light1" w:sz="4" w:space="0"/>
        </w:tcBorders>
        <w:shd w:val="clear" w:color="FFFFFF"/>
      </w:tcPr>
    </w:tblStylePr>
  </w:style>
  <w:style w:type="table" w:styleId="862">
    <w:name w:val="Grid Table 6 Colorful"/>
    <w:uiPriority w:val="99"/>
    <w:pPr>
      <w:spacing w:after="0" w:line="240" w:lineRule="auto"/>
    </w:pPr>
    <w:tblPr>
      <w:tblStyleRowBandSize w:val="1"/>
      <w:tblStyleColBandSize w:val="1"/>
      <w:tblBorders>
        <w:left w:val="single" w:color="000000" w:themeColor="text1" w:themeTint="80" w:sz="4" w:space="0"/>
        <w:top w:val="single" w:color="000000" w:themeColor="text1" w:themeTint="80" w:sz="4" w:space="0"/>
        <w:right w:val="single" w:color="000000" w:themeColor="text1" w:themeTint="80" w:sz="4" w:space="0"/>
        <w:bottom w:val="single" w:color="000000" w:themeColor="text1" w:themeTint="80" w:sz="4" w:space="0"/>
        <w:insideV w:val="single" w:color="000000" w:themeColor="text1" w:themeTint="80" w:sz="4" w:space="0"/>
        <w:insideH w:val="single" w:color="000000" w:themeColor="text1" w:themeTint="80" w:sz="4" w:space="0"/>
      </w:tblBorders>
    </w:tblPr>
    <w:tblStylePr w:type="band1Horz">
      <w:rPr>
        <w:color w:val="404040" w:themeColor="text1" w:themeTint="80" w:themeShade="95"/>
        <w:sz w:val="22"/>
      </w:rPr>
      <w:tblPr/>
      <w:tcPr>
        <w:shd w:val="clear" w:color="FFFFFF"/>
      </w:tcPr>
    </w:tblStylePr>
    <w:tblStylePr w:type="band1Vert">
      <w:tblPr/>
      <w:tcPr>
        <w:shd w:val="clear" w:color="FFFFFF"/>
      </w:tcPr>
    </w:tblStylePr>
    <w:tblStylePr w:type="band2Horz">
      <w:rPr>
        <w:color w:val="404040" w:themeColor="text1" w:themeTint="80" w:themeShade="95"/>
        <w:sz w:val="22"/>
      </w:rPr>
      <w:tblPr/>
    </w:tblStylePr>
    <w:tblStylePr w:type="firstCol">
      <w:rPr>
        <w:b/>
        <w:color w:val="4A4A4A" w:themeColor="text1" w:themeTint="80" w:themeShade="95"/>
      </w:rPr>
      <w:tblPr/>
    </w:tblStylePr>
    <w:tblStylePr w:type="firstRow">
      <w:rPr>
        <w:b/>
        <w:color w:val="4A4A4A" w:themeColor="text1" w:themeTint="80" w:themeShade="95"/>
      </w:rPr>
      <w:tblPr/>
      <w:tcPr>
        <w:tcBorders>
          <w:bottom w:val="single" w:color="000000" w:themeColor="text1" w:sz="12" w:space="0"/>
        </w:tcBorders>
      </w:tcPr>
    </w:tblStylePr>
    <w:tblStylePr w:type="lastCol">
      <w:rPr>
        <w:b/>
        <w:color w:val="4A4A4A" w:themeColor="text1" w:themeTint="80" w:themeShade="95"/>
      </w:rPr>
      <w:tblPr/>
    </w:tblStylePr>
    <w:tblStylePr w:type="lastRow">
      <w:rPr>
        <w:b/>
        <w:color w:val="4A4A4A" w:themeColor="text1" w:themeTint="80" w:themeShade="95"/>
      </w:rPr>
      <w:tblPr/>
    </w:tblStylePr>
    <w:tblStylePr w:type="wholeTable">
      <w:rPr>
        <w:color w:val="404040" w:themeColor="text1" w:themeTint="80" w:themeShade="95"/>
        <w:sz w:val="22"/>
      </w:rPr>
      <w:tblPr/>
    </w:tblStylePr>
  </w:style>
  <w:style w:type="table" w:styleId="863">
    <w:name w:val="Grid Table 6 Colorful - Accent 1"/>
    <w:uiPriority w:val="99"/>
    <w:pPr>
      <w:spacing w:after="0" w:line="240" w:lineRule="auto"/>
    </w:pPr>
    <w:tblPr>
      <w:tblStyleRowBandSize w:val="1"/>
      <w:tblStyleColBandSize w:val="1"/>
      <w:tblBorders>
        <w:left w:val="single" w:color="000000" w:themeColor="accent1" w:themeTint="80" w:sz="4" w:space="0"/>
        <w:top w:val="single" w:color="000000" w:themeColor="accent1" w:themeTint="80" w:sz="4" w:space="0"/>
        <w:right w:val="single" w:color="000000" w:themeColor="accent1" w:themeTint="80" w:sz="4" w:space="0"/>
        <w:bottom w:val="single" w:color="000000" w:themeColor="accent1" w:themeTint="80" w:sz="4" w:space="0"/>
        <w:insideV w:val="single" w:color="000000" w:themeColor="accent1" w:themeTint="80" w:sz="4" w:space="0"/>
        <w:insideH w:val="single" w:color="000000" w:themeColor="accent1" w:themeTint="80" w:sz="4" w:space="0"/>
      </w:tblBorders>
    </w:tblPr>
    <w:tblStylePr w:type="band1Horz">
      <w:rPr>
        <w:color w:val="404040" w:themeColor="accent1" w:themeTint="80" w:themeShade="95"/>
        <w:sz w:val="22"/>
      </w:rPr>
      <w:tblPr/>
      <w:tcPr>
        <w:shd w:val="clear" w:color="FFFFFF"/>
      </w:tcPr>
    </w:tblStylePr>
    <w:tblStylePr w:type="band1Vert">
      <w:tblPr/>
      <w:tcPr>
        <w:shd w:val="clear" w:color="FFFFFF"/>
      </w:tcPr>
    </w:tblStylePr>
    <w:tblStylePr w:type="band2Horz">
      <w:rPr>
        <w:color w:val="404040" w:themeColor="accent1" w:themeTint="80" w:themeShade="95"/>
        <w:sz w:val="22"/>
      </w:rPr>
      <w:tblPr/>
    </w:tblStylePr>
    <w:tblStylePr w:type="firstCol">
      <w:rPr>
        <w:b/>
        <w:color w:val="3E70A3" w:themeColor="accent1" w:themeTint="80" w:themeShade="95"/>
      </w:rPr>
      <w:tblPr/>
    </w:tblStylePr>
    <w:tblStylePr w:type="firstRow">
      <w:rPr>
        <w:b/>
        <w:color w:val="3E70A3" w:themeColor="accent1" w:themeTint="80" w:themeShade="95"/>
      </w:rPr>
      <w:tblPr/>
      <w:tcPr>
        <w:tcBorders>
          <w:bottom w:val="single" w:color="000000" w:themeColor="accent1" w:sz="12" w:space="0"/>
        </w:tcBorders>
      </w:tcPr>
    </w:tblStylePr>
    <w:tblStylePr w:type="lastCol">
      <w:rPr>
        <w:b/>
        <w:color w:val="3E70A3" w:themeColor="accent1" w:themeTint="80" w:themeShade="95"/>
      </w:rPr>
      <w:tblPr/>
    </w:tblStylePr>
    <w:tblStylePr w:type="lastRow">
      <w:rPr>
        <w:b/>
        <w:color w:val="3E70A3" w:themeColor="accent1" w:themeTint="80" w:themeShade="95"/>
      </w:rPr>
      <w:tblPr/>
    </w:tblStylePr>
    <w:tblStylePr w:type="wholeTable">
      <w:rPr>
        <w:color w:val="404040" w:themeColor="accent1" w:themeTint="80" w:themeShade="95"/>
        <w:sz w:val="22"/>
      </w:rPr>
      <w:tblPr/>
    </w:tblStylePr>
  </w:style>
  <w:style w:type="table" w:styleId="864">
    <w:name w:val="Grid Table 6 Colorful - Accent 2"/>
    <w:uiPriority w:val="99"/>
    <w:pPr>
      <w:spacing w:after="0" w:line="240" w:lineRule="auto"/>
    </w:pPr>
    <w:tblPr>
      <w:tblStyleRowBandSize w:val="1"/>
      <w:tblStyleColBandSize w:val="1"/>
      <w:tblBorders>
        <w:left w:val="single" w:color="000000" w:themeColor="accent2" w:themeTint="97" w:sz="4" w:space="0"/>
        <w:top w:val="single" w:color="000000" w:themeColor="accent2" w:themeTint="97" w:sz="4" w:space="0"/>
        <w:right w:val="single" w:color="000000" w:themeColor="accent2" w:themeTint="97" w:sz="4" w:space="0"/>
        <w:bottom w:val="single" w:color="000000" w:themeColor="accent2" w:themeTint="97" w:sz="4" w:space="0"/>
        <w:insideV w:val="single" w:color="000000" w:themeColor="accent2" w:themeTint="97" w:sz="4" w:space="0"/>
        <w:insideH w:val="single" w:color="000000" w:themeColor="accent2" w:themeTint="97" w:sz="4" w:space="0"/>
      </w:tblBorders>
    </w:tblPr>
    <w:tblStylePr w:type="band1Horz">
      <w:rPr>
        <w:color w:val="404040" w:themeColor="accent2" w:themeTint="97" w:themeShade="95"/>
        <w:sz w:val="22"/>
      </w:rPr>
      <w:tblPr/>
      <w:tcPr>
        <w:shd w:val="clear" w:color="FFFFFF"/>
      </w:tcPr>
    </w:tblStylePr>
    <w:tblStylePr w:type="band1Vert">
      <w:tblPr/>
      <w:tcPr>
        <w:shd w:val="clear" w:color="FFFFFF"/>
      </w:tcPr>
    </w:tblStylePr>
    <w:tblStylePr w:type="band2Horz">
      <w:rPr>
        <w:color w:val="404040" w:themeColor="accent2" w:themeTint="97" w:themeShade="95"/>
        <w:sz w:val="22"/>
      </w:rPr>
      <w:tblPr/>
    </w:tblStylePr>
    <w:tblStylePr w:type="firstCol">
      <w:rPr>
        <w:b/>
        <w:color w:val="9C3A37" w:themeColor="accent2" w:themeTint="97" w:themeShade="95"/>
      </w:rPr>
      <w:tblPr/>
    </w:tblStylePr>
    <w:tblStylePr w:type="firstRow">
      <w:rPr>
        <w:b/>
        <w:color w:val="9C3A37" w:themeColor="accent2" w:themeTint="97" w:themeShade="95"/>
      </w:rPr>
      <w:tblPr/>
      <w:tcPr>
        <w:tcBorders>
          <w:bottom w:val="single" w:color="000000" w:themeColor="accent2" w:sz="12" w:space="0"/>
        </w:tcBorders>
      </w:tcPr>
    </w:tblStylePr>
    <w:tblStylePr w:type="lastCol">
      <w:rPr>
        <w:b/>
        <w:color w:val="9C3A37" w:themeColor="accent2" w:themeTint="97" w:themeShade="95"/>
      </w:rPr>
      <w:tblPr/>
    </w:tblStylePr>
    <w:tblStylePr w:type="lastRow">
      <w:rPr>
        <w:b/>
        <w:color w:val="9C3A37" w:themeColor="accent2" w:themeTint="97" w:themeShade="95"/>
      </w:rPr>
      <w:tblPr/>
    </w:tblStylePr>
    <w:tblStylePr w:type="wholeTable">
      <w:rPr>
        <w:color w:val="404040" w:themeColor="accent2" w:themeTint="97" w:themeShade="95"/>
        <w:sz w:val="22"/>
      </w:rPr>
      <w:tblPr/>
    </w:tblStylePr>
  </w:style>
  <w:style w:type="table" w:styleId="865">
    <w:name w:val="Grid Table 6 Colorful - Accent 3"/>
    <w:uiPriority w:val="99"/>
    <w:pPr>
      <w:spacing w:after="0" w:line="240" w:lineRule="auto"/>
    </w:pPr>
    <w:tblPr>
      <w:tblStyleRowBandSize w:val="1"/>
      <w:tblStyleColBandSize w:val="1"/>
      <w:tblBorders>
        <w:left w:val="single" w:color="000000" w:themeColor="accent3" w:themeTint="fe" w:sz="4" w:space="0"/>
        <w:top w:val="single" w:color="000000" w:themeColor="accent3" w:themeTint="fe" w:sz="4" w:space="0"/>
        <w:right w:val="single" w:color="000000" w:themeColor="accent3" w:themeTint="fe" w:sz="4" w:space="0"/>
        <w:bottom w:val="single" w:color="000000" w:themeColor="accent3" w:themeTint="fe" w:sz="4" w:space="0"/>
        <w:insideV w:val="single" w:color="000000" w:themeColor="accent3" w:themeTint="fe" w:sz="4" w:space="0"/>
        <w:insideH w:val="single" w:color="000000" w:themeColor="accent3" w:themeTint="fe" w:sz="4" w:space="0"/>
      </w:tblBorders>
    </w:tblPr>
    <w:tblStylePr w:type="band1Horz">
      <w:rPr>
        <w:color w:val="404040" w:themeColor="accent3" w:themeTint="fe" w:themeShade="95"/>
        <w:sz w:val="22"/>
      </w:rPr>
      <w:tblPr/>
      <w:tcPr>
        <w:shd w:val="clear" w:color="FFFFFF"/>
      </w:tcPr>
    </w:tblStylePr>
    <w:tblStylePr w:type="band1Vert">
      <w:tblPr/>
      <w:tcPr>
        <w:shd w:val="clear" w:color="FFFFFF"/>
      </w:tcPr>
    </w:tblStylePr>
    <w:tblStylePr w:type="band2Horz">
      <w:rPr>
        <w:color w:val="404040" w:themeColor="accent3" w:themeTint="fe" w:themeShade="95"/>
        <w:sz w:val="22"/>
      </w:rPr>
      <w:tblPr/>
    </w:tblStylePr>
    <w:tblStylePr w:type="firstCol">
      <w:rPr>
        <w:b/>
        <w:color w:val="5C702F" w:themeColor="accent3" w:themeTint="fe" w:themeShade="95"/>
      </w:rPr>
      <w:tblPr/>
    </w:tblStylePr>
    <w:tblStylePr w:type="firstRow">
      <w:rPr>
        <w:b/>
        <w:color w:val="5C702F" w:themeColor="accent3" w:themeTint="fe" w:themeShade="95"/>
      </w:rPr>
      <w:tblPr/>
      <w:tcPr>
        <w:tcBorders>
          <w:bottom w:val="single" w:color="000000" w:themeColor="accent3" w:sz="12" w:space="0"/>
        </w:tcBorders>
      </w:tcPr>
    </w:tblStylePr>
    <w:tblStylePr w:type="lastCol">
      <w:rPr>
        <w:b/>
        <w:color w:val="5C702F" w:themeColor="accent3" w:themeTint="fe" w:themeShade="95"/>
      </w:rPr>
      <w:tblPr/>
    </w:tblStylePr>
    <w:tblStylePr w:type="lastRow">
      <w:rPr>
        <w:b/>
        <w:color w:val="5C702F" w:themeColor="accent3" w:themeTint="fe" w:themeShade="95"/>
      </w:rPr>
      <w:tblPr/>
    </w:tblStylePr>
    <w:tblStylePr w:type="wholeTable">
      <w:rPr>
        <w:color w:val="404040" w:themeColor="accent3" w:themeTint="fe" w:themeShade="95"/>
        <w:sz w:val="22"/>
      </w:rPr>
      <w:tblPr/>
    </w:tblStylePr>
  </w:style>
  <w:style w:type="table" w:styleId="866">
    <w:name w:val="Grid Table 6 Colorful - Accent 4"/>
    <w:uiPriority w:val="99"/>
    <w:pPr>
      <w:spacing w:after="0" w:line="240" w:lineRule="auto"/>
    </w:pPr>
    <w:tblPr>
      <w:tblStyleRowBandSize w:val="1"/>
      <w:tblStyleColBandSize w:val="1"/>
      <w:tblBorders>
        <w:left w:val="single" w:color="000000" w:themeColor="accent4" w:themeTint="9a" w:sz="4" w:space="0"/>
        <w:top w:val="single" w:color="000000" w:themeColor="accent4" w:themeTint="9a" w:sz="4" w:space="0"/>
        <w:right w:val="single" w:color="000000" w:themeColor="accent4" w:themeTint="9a" w:sz="4" w:space="0"/>
        <w:bottom w:val="single" w:color="000000" w:themeColor="accent4" w:themeTint="9a" w:sz="4" w:space="0"/>
        <w:insideV w:val="single" w:color="000000" w:themeColor="accent4" w:themeTint="9a" w:sz="4" w:space="0"/>
        <w:insideH w:val="single" w:color="000000" w:themeColor="accent4" w:themeTint="9a" w:sz="4" w:space="0"/>
      </w:tblBorders>
    </w:tblPr>
    <w:tblStylePr w:type="band1Horz">
      <w:rPr>
        <w:color w:val="404040" w:themeColor="accent4" w:themeTint="9a" w:themeShade="95"/>
        <w:sz w:val="22"/>
      </w:rPr>
      <w:tblPr/>
      <w:tcPr>
        <w:shd w:val="clear" w:color="FFFFFF"/>
      </w:tcPr>
    </w:tblStylePr>
    <w:tblStylePr w:type="band1Vert">
      <w:tblPr/>
      <w:tcPr>
        <w:shd w:val="clear" w:color="FFFFFF"/>
      </w:tcPr>
    </w:tblStylePr>
    <w:tblStylePr w:type="band2Horz">
      <w:rPr>
        <w:color w:val="404040" w:themeColor="accent4" w:themeTint="9a" w:themeShade="95"/>
        <w:sz w:val="22"/>
      </w:rPr>
      <w:tblPr/>
    </w:tblStylePr>
    <w:tblStylePr w:type="firstCol">
      <w:rPr>
        <w:b/>
        <w:color w:val="664F82" w:themeColor="accent4" w:themeTint="9a" w:themeShade="95"/>
      </w:rPr>
      <w:tblPr/>
    </w:tblStylePr>
    <w:tblStylePr w:type="firstRow">
      <w:rPr>
        <w:b/>
        <w:color w:val="664F82" w:themeColor="accent4" w:themeTint="9a" w:themeShade="95"/>
      </w:rPr>
      <w:tblPr/>
      <w:tcPr>
        <w:tcBorders>
          <w:bottom w:val="single" w:color="000000" w:themeColor="accent4" w:sz="12" w:space="0"/>
        </w:tcBorders>
      </w:tcPr>
    </w:tblStylePr>
    <w:tblStylePr w:type="lastCol">
      <w:rPr>
        <w:b/>
        <w:color w:val="664F82" w:themeColor="accent4" w:themeTint="9a" w:themeShade="95"/>
      </w:rPr>
      <w:tblPr/>
    </w:tblStylePr>
    <w:tblStylePr w:type="lastRow">
      <w:rPr>
        <w:b/>
        <w:color w:val="664F82" w:themeColor="accent4" w:themeTint="9a" w:themeShade="95"/>
      </w:rPr>
      <w:tblPr/>
    </w:tblStylePr>
    <w:tblStylePr w:type="wholeTable">
      <w:rPr>
        <w:color w:val="404040" w:themeColor="accent4" w:themeTint="9a" w:themeShade="95"/>
        <w:sz w:val="22"/>
      </w:rPr>
      <w:tblPr/>
    </w:tblStylePr>
  </w:style>
  <w:style w:type="table" w:styleId="867">
    <w:name w:val="Grid Table 6 Colorful - Accent 5"/>
    <w:uiPriority w:val="99"/>
    <w:pPr>
      <w:spacing w:after="0" w:line="240" w:lineRule="auto"/>
    </w:pPr>
    <w:tblPr>
      <w:tblStyleRowBandSize w:val="1"/>
      <w:tblStyleColBandSize w:val="1"/>
      <w:tblBorders>
        <w:left w:val="single" w:color="000000" w:themeColor="accent5" w:sz="4" w:space="0"/>
        <w:top w:val="single" w:color="000000" w:themeColor="accent5" w:sz="4" w:space="0"/>
        <w:right w:val="single" w:color="000000" w:themeColor="accent5" w:sz="4" w:space="0"/>
        <w:bottom w:val="single" w:color="000000" w:themeColor="accent5" w:sz="4" w:space="0"/>
        <w:insideV w:val="single" w:color="000000" w:themeColor="accent5" w:sz="4" w:space="0"/>
        <w:insideH w:val="single" w:color="000000" w:themeColor="accent5" w:sz="4" w:space="0"/>
      </w:tblBorders>
    </w:tblPr>
    <w:tblStylePr w:type="band1Horz">
      <w:rPr>
        <w:color w:val="404040" w:themeColor="accent5" w:themeShade="95"/>
        <w:sz w:val="22"/>
      </w:rPr>
      <w:tblPr/>
      <w:tcPr>
        <w:shd w:val="clear" w:color="FFFFFF"/>
      </w:tcPr>
    </w:tblStylePr>
    <w:tblStylePr w:type="band1Vert">
      <w:tblPr/>
      <w:tcPr>
        <w:shd w:val="clear" w:color="FFFFFF"/>
      </w:tcPr>
    </w:tblStylePr>
    <w:tblStylePr w:type="band2Horz">
      <w:rPr>
        <w:color w:val="404040" w:themeColor="accent5" w:themeShade="95"/>
        <w:sz w:val="22"/>
      </w:rPr>
      <w:tblPr/>
    </w:tblStylePr>
    <w:tblStylePr w:type="firstCol">
      <w:rPr>
        <w:b/>
        <w:color w:val="266777" w:themeColor="accent5" w:themeShade="95"/>
      </w:rPr>
      <w:tblPr/>
    </w:tblStylePr>
    <w:tblStylePr w:type="firstRow">
      <w:rPr>
        <w:b/>
        <w:color w:val="266777" w:themeColor="accent5" w:themeShade="95"/>
      </w:rPr>
      <w:tblPr/>
      <w:tcPr>
        <w:tcBorders>
          <w:bottom w:val="single" w:color="000000" w:themeColor="accent5" w:sz="12" w:space="0"/>
        </w:tcBorders>
      </w:tcPr>
    </w:tblStylePr>
    <w:tblStylePr w:type="lastCol">
      <w:rPr>
        <w:b/>
        <w:color w:val="266777" w:themeColor="accent5" w:themeShade="95"/>
      </w:rPr>
      <w:tblPr/>
    </w:tblStylePr>
    <w:tblStylePr w:type="lastRow">
      <w:rPr>
        <w:b/>
        <w:color w:val="266777" w:themeColor="accent5" w:themeShade="95"/>
      </w:rPr>
      <w:tblPr/>
    </w:tblStylePr>
    <w:tblStylePr w:type="wholeTable">
      <w:rPr>
        <w:color w:val="404040" w:themeColor="accent5" w:themeShade="95"/>
        <w:sz w:val="22"/>
      </w:rPr>
      <w:tblPr/>
    </w:tblStylePr>
  </w:style>
  <w:style w:type="table" w:styleId="868">
    <w:name w:val="Grid Table 6 Colorful - Accent 6"/>
    <w:uiPriority w:val="99"/>
    <w:pPr>
      <w:spacing w:after="0" w:line="240" w:lineRule="auto"/>
    </w:pPr>
    <w:tblPr>
      <w:tblStyleRowBandSize w:val="1"/>
      <w:tblStyleColBandSize w:val="1"/>
      <w:tblBorders>
        <w:left w:val="single" w:color="000000" w:themeColor="accent6" w:sz="4" w:space="0"/>
        <w:top w:val="single" w:color="000000" w:themeColor="accent6" w:sz="4" w:space="0"/>
        <w:right w:val="single" w:color="000000" w:themeColor="accent6" w:sz="4" w:space="0"/>
        <w:bottom w:val="single" w:color="000000" w:themeColor="accent6" w:sz="4" w:space="0"/>
        <w:insideV w:val="single" w:color="000000" w:themeColor="accent6" w:sz="4" w:space="0"/>
        <w:insideH w:val="single" w:color="000000" w:themeColor="accent6" w:sz="4" w:space="0"/>
      </w:tblBorders>
    </w:tblPr>
    <w:tblStylePr w:type="band1Horz">
      <w:rPr>
        <w:color w:val="404040" w:themeColor="accent5" w:themeShade="95"/>
        <w:sz w:val="22"/>
      </w:rPr>
      <w:tblPr/>
      <w:tcPr>
        <w:shd w:val="clear" w:color="FFFFFF"/>
      </w:tcPr>
    </w:tblStylePr>
    <w:tblStylePr w:type="band1Vert">
      <w:tblPr/>
      <w:tcPr>
        <w:shd w:val="clear" w:color="FFFFFF"/>
      </w:tcPr>
    </w:tblStylePr>
    <w:tblStylePr w:type="band2Horz">
      <w:rPr>
        <w:color w:val="404040" w:themeColor="accent5" w:themeShade="95"/>
        <w:sz w:val="22"/>
      </w:rPr>
      <w:tblPr/>
    </w:tblStylePr>
    <w:tblStylePr w:type="firstCol">
      <w:rPr>
        <w:b/>
        <w:color w:val="266777" w:themeColor="accent5" w:themeShade="95"/>
      </w:rPr>
      <w:tblPr/>
    </w:tblStylePr>
    <w:tblStylePr w:type="firstRow">
      <w:rPr>
        <w:b/>
        <w:color w:val="266777" w:themeColor="accent5" w:themeShade="95"/>
      </w:rPr>
      <w:tblPr/>
      <w:tcPr>
        <w:tcBorders>
          <w:bottom w:val="single" w:color="000000" w:themeColor="accent6" w:sz="12" w:space="0"/>
        </w:tcBorders>
      </w:tcPr>
    </w:tblStylePr>
    <w:tblStylePr w:type="lastCol">
      <w:rPr>
        <w:b/>
        <w:color w:val="266777" w:themeColor="accent5" w:themeShade="95"/>
      </w:rPr>
      <w:tblPr/>
    </w:tblStylePr>
    <w:tblStylePr w:type="lastRow">
      <w:rPr>
        <w:b/>
        <w:color w:val="266777" w:themeColor="accent5" w:themeShade="95"/>
      </w:rPr>
      <w:tblPr/>
    </w:tblStylePr>
    <w:tblStylePr w:type="wholeTable">
      <w:rPr>
        <w:color w:val="404040" w:themeColor="accent5" w:themeShade="95"/>
        <w:sz w:val="22"/>
      </w:rPr>
      <w:tblPr/>
    </w:tblStylePr>
  </w:style>
  <w:style w:type="table" w:styleId="869">
    <w:name w:val="Grid Table 7 Colorful"/>
    <w:uiPriority w:val="99"/>
    <w:pPr>
      <w:spacing w:after="0" w:line="240" w:lineRule="auto"/>
    </w:pPr>
    <w:tblPr>
      <w:tblStyleRowBandSize w:val="1"/>
      <w:tblStyleColBandSize w:val="1"/>
      <w:tblBorders>
        <w:right w:val="single" w:color="000000" w:themeColor="text1" w:themeTint="80" w:sz="4" w:space="0"/>
        <w:bottom w:val="single" w:color="000000" w:themeColor="text1" w:themeTint="80" w:sz="4" w:space="0"/>
        <w:insideV w:val="single" w:color="000000" w:themeColor="text1" w:themeTint="80" w:sz="4" w:space="0"/>
        <w:insideH w:val="single" w:color="000000" w:themeColor="text1" w:themeTint="80" w:sz="4" w:space="0"/>
      </w:tblBorders>
    </w:tblPr>
    <w:tblStylePr w:type="band1Horz">
      <w:rPr>
        <w:color w:val="4A4A4A" w:themeColor="text1" w:themeTint="80" w:themeShade="95"/>
        <w:sz w:val="22"/>
      </w:rPr>
      <w:tblPr/>
      <w:tcPr>
        <w:shd w:val="clear" w:color="FFFFFF"/>
      </w:tcPr>
    </w:tblStylePr>
    <w:tblStylePr w:type="band1Vert">
      <w:tblPr/>
      <w:tcPr>
        <w:shd w:val="clear" w:color="FFFFFF"/>
      </w:tcPr>
    </w:tblStylePr>
    <w:tblStylePr w:type="band2Horz">
      <w:rPr>
        <w:color w:val="4A4A4A" w:themeColor="text1" w:themeTint="80" w:themeShade="95"/>
        <w:sz w:val="22"/>
      </w:rPr>
      <w:tblPr/>
    </w:tblStylePr>
    <w:tblStylePr w:type="firstCol">
      <w:pPr>
        <w:jc w:val="right"/>
      </w:pPr>
      <w:rPr>
        <w:i/>
        <w:color w:val="4A4A4A" w:themeColor="text1" w:themeTint="80" w:themeShade="95"/>
        <w:sz w:val="22"/>
      </w:rPr>
      <w:tblPr/>
      <w:tcPr>
        <w:tcBorders>
          <w:left w:val="none" w:color="000000" w:sz="4" w:space="0"/>
          <w:top w:val="none" w:color="000000" w:sz="4" w:space="0"/>
          <w:right w:val="single" w:color="000000" w:themeColor="text1" w:sz="4" w:space="0"/>
          <w:bottom w:val="none" w:color="000000" w:sz="4" w:space="0"/>
        </w:tcBorders>
        <w:shd w:color="FFFFFF"/>
      </w:tcPr>
    </w:tblStylePr>
    <w:tblStylePr w:type="firstRow">
      <w:rPr>
        <w:b/>
        <w:color w:val="4A4A4A" w:themeColor="text1" w:themeTint="80" w:themeShade="95"/>
        <w:sz w:val="22"/>
      </w:rPr>
      <w:tblPr/>
      <w:tcPr>
        <w:tcBorders>
          <w:left w:val="none" w:color="000000" w:sz="4" w:space="0"/>
          <w:top w:val="none" w:color="000000" w:sz="4" w:space="0"/>
          <w:right w:val="none" w:color="000000" w:sz="4" w:space="0"/>
          <w:bottom w:val="single" w:color="000000" w:themeColor="text1" w:sz="4" w:space="0"/>
        </w:tcBorders>
        <w:shd w:val="clear" w:color="FFFFFF"/>
      </w:tcPr>
    </w:tblStylePr>
    <w:tblStylePr w:type="lastCol">
      <w:rPr>
        <w:i/>
        <w:color w:val="4A4A4A" w:themeColor="text1" w:themeTint="80" w:themeShade="95"/>
        <w:sz w:val="22"/>
      </w:rPr>
      <w:tblPr/>
      <w:tcPr>
        <w:tcBorders>
          <w:left w:val="single" w:color="000000" w:themeColor="text1" w:sz="4" w:space="0"/>
          <w:top w:val="none" w:color="000000" w:sz="4" w:space="0"/>
          <w:right w:val="none" w:color="000000" w:sz="4" w:space="0"/>
          <w:bottom w:val="none" w:color="000000" w:sz="4" w:space="0"/>
        </w:tcBorders>
        <w:shd w:color="FFFFFF"/>
      </w:tcPr>
    </w:tblStylePr>
    <w:tblStylePr w:type="lastRow">
      <w:rPr>
        <w:b/>
        <w:color w:val="4A4A4A" w:themeColor="text1" w:themeTint="80" w:themeShade="95"/>
        <w:sz w:val="22"/>
      </w:rPr>
      <w:tblPr/>
      <w:tcPr>
        <w:tcBorders>
          <w:left w:val="none" w:color="000000" w:sz="4" w:space="0"/>
          <w:top w:val="single" w:color="000000" w:themeColor="text1" w:sz="4" w:space="0"/>
          <w:right w:val="none" w:color="000000" w:sz="4" w:space="0"/>
          <w:bottom w:val="none" w:color="000000" w:sz="4" w:space="0"/>
        </w:tcBorders>
        <w:shd w:val="clear" w:color="FFFFFF"/>
      </w:tcPr>
    </w:tblStylePr>
  </w:style>
  <w:style w:type="table" w:styleId="870">
    <w:name w:val="Grid Table 7 Colorful - Accent 1"/>
    <w:uiPriority w:val="99"/>
    <w:pPr>
      <w:spacing w:after="0" w:line="240" w:lineRule="auto"/>
    </w:pPr>
    <w:tblPr>
      <w:tblStyleRowBandSize w:val="1"/>
      <w:tblStyleColBandSize w:val="1"/>
      <w:tblBorders>
        <w:right w:val="single" w:color="000000" w:themeColor="accent1" w:themeTint="80" w:sz="4" w:space="0"/>
        <w:bottom w:val="single" w:color="000000" w:themeColor="accent1" w:themeTint="80" w:sz="4" w:space="0"/>
        <w:insideV w:val="single" w:color="000000" w:themeColor="accent1" w:themeTint="80" w:sz="4" w:space="0"/>
        <w:insideH w:val="single" w:color="000000" w:themeColor="accent1" w:themeTint="80" w:sz="4" w:space="0"/>
      </w:tblBorders>
    </w:tblPr>
    <w:tblStylePr w:type="band1Horz">
      <w:rPr>
        <w:color w:val="3E70A3" w:themeColor="accent1" w:themeTint="80" w:themeShade="95"/>
        <w:sz w:val="22"/>
      </w:rPr>
      <w:tblPr/>
      <w:tcPr>
        <w:shd w:val="clear" w:color="FFFFFF"/>
      </w:tcPr>
    </w:tblStylePr>
    <w:tblStylePr w:type="band1Vert">
      <w:tblPr/>
      <w:tcPr>
        <w:shd w:val="clear" w:color="FFFFFF"/>
      </w:tcPr>
    </w:tblStylePr>
    <w:tblStylePr w:type="band2Horz">
      <w:rPr>
        <w:color w:val="3E70A3" w:themeColor="accent1" w:themeTint="80" w:themeShade="95"/>
        <w:sz w:val="22"/>
      </w:rPr>
      <w:tblPr/>
    </w:tblStylePr>
    <w:tblStylePr w:type="firstCol">
      <w:pPr>
        <w:jc w:val="right"/>
      </w:pPr>
      <w:rPr>
        <w:i/>
        <w:color w:val="3E70A3" w:themeColor="accent1" w:themeTint="80" w:themeShade="95"/>
        <w:sz w:val="22"/>
      </w:rPr>
      <w:tblPr/>
      <w:tcPr>
        <w:tcBorders>
          <w:left w:val="none" w:color="000000" w:sz="4" w:space="0"/>
          <w:top w:val="none" w:color="000000" w:sz="4" w:space="0"/>
          <w:right w:val="single" w:color="000000" w:themeColor="accent1" w:sz="4" w:space="0"/>
          <w:bottom w:val="none" w:color="000000" w:sz="4" w:space="0"/>
        </w:tcBorders>
        <w:shd w:color="FFFFFF"/>
      </w:tcPr>
    </w:tblStylePr>
    <w:tblStylePr w:type="firstRow">
      <w:rPr>
        <w:b/>
        <w:color w:val="3E70A3" w:themeColor="accent1" w:themeTint="80" w:themeShade="95"/>
        <w:sz w:val="22"/>
      </w:rPr>
      <w:tblPr/>
      <w:tcPr>
        <w:tcBorders>
          <w:left w:val="none" w:color="000000" w:sz="4" w:space="0"/>
          <w:top w:val="none" w:color="000000" w:sz="4" w:space="0"/>
          <w:right w:val="none" w:color="000000" w:sz="4" w:space="0"/>
          <w:bottom w:val="single" w:color="000000" w:themeColor="accent1" w:sz="4" w:space="0"/>
        </w:tcBorders>
        <w:shd w:val="clear" w:color="FFFFFF"/>
      </w:tcPr>
    </w:tblStylePr>
    <w:tblStylePr w:type="lastCol">
      <w:rPr>
        <w:i/>
        <w:color w:val="3E70A3" w:themeColor="accent1" w:themeTint="80" w:themeShade="95"/>
        <w:sz w:val="22"/>
      </w:rPr>
      <w:tblPr/>
      <w:tcPr>
        <w:tcBorders>
          <w:left w:val="single" w:color="000000" w:themeColor="accent1" w:sz="4" w:space="0"/>
          <w:top w:val="none" w:color="000000" w:sz="4" w:space="0"/>
          <w:right w:val="none" w:color="000000" w:sz="4" w:space="0"/>
          <w:bottom w:val="none" w:color="000000" w:sz="4" w:space="0"/>
        </w:tcBorders>
        <w:shd w:color="FFFFFF"/>
      </w:tcPr>
    </w:tblStylePr>
    <w:tblStylePr w:type="lastRow">
      <w:rPr>
        <w:b/>
        <w:color w:val="3E70A3" w:themeColor="accent1" w:themeTint="80" w:themeShade="95"/>
        <w:sz w:val="22"/>
      </w:rPr>
      <w:tblPr/>
      <w:tcPr>
        <w:tcBorders>
          <w:left w:val="none" w:color="000000" w:sz="4" w:space="0"/>
          <w:top w:val="single" w:color="000000" w:themeColor="accent1" w:sz="4" w:space="0"/>
          <w:right w:val="none" w:color="000000" w:sz="4" w:space="0"/>
          <w:bottom w:val="none" w:color="000000" w:sz="4" w:space="0"/>
        </w:tcBorders>
        <w:shd w:val="clear" w:color="FFFFFF"/>
      </w:tcPr>
    </w:tblStylePr>
  </w:style>
  <w:style w:type="table" w:styleId="871">
    <w:name w:val="Grid Table 7 Colorful - Accent 2"/>
    <w:uiPriority w:val="99"/>
    <w:pPr>
      <w:spacing w:after="0" w:line="240" w:lineRule="auto"/>
    </w:pPr>
    <w:tblPr>
      <w:tblStyleRowBandSize w:val="1"/>
      <w:tblStyleColBandSize w:val="1"/>
      <w:tblBorders>
        <w:right w:val="single" w:color="000000" w:themeColor="accent2" w:themeTint="97" w:sz="4" w:space="0"/>
        <w:bottom w:val="single" w:color="000000" w:themeColor="accent2" w:themeTint="97" w:sz="4" w:space="0"/>
        <w:insideV w:val="single" w:color="000000" w:themeColor="accent2" w:themeTint="97" w:sz="4" w:space="0"/>
        <w:insideH w:val="single" w:color="000000" w:themeColor="accent2" w:themeTint="97" w:sz="4" w:space="0"/>
      </w:tblBorders>
    </w:tblPr>
    <w:tblStylePr w:type="band1Horz">
      <w:rPr>
        <w:color w:val="9C3A37" w:themeColor="accent2" w:themeTint="97" w:themeShade="95"/>
        <w:sz w:val="22"/>
      </w:rPr>
      <w:tblPr/>
      <w:tcPr>
        <w:shd w:val="clear" w:color="FFFFFF"/>
      </w:tcPr>
    </w:tblStylePr>
    <w:tblStylePr w:type="band1Vert">
      <w:tblPr/>
      <w:tcPr>
        <w:shd w:val="clear" w:color="FFFFFF"/>
      </w:tcPr>
    </w:tblStylePr>
    <w:tblStylePr w:type="band2Horz">
      <w:rPr>
        <w:color w:val="9C3A37" w:themeColor="accent2" w:themeTint="97" w:themeShade="95"/>
        <w:sz w:val="22"/>
      </w:rPr>
      <w:tblPr/>
    </w:tblStylePr>
    <w:tblStylePr w:type="firstCol">
      <w:pPr>
        <w:jc w:val="right"/>
      </w:pPr>
      <w:rPr>
        <w:i/>
        <w:color w:val="9C3A37" w:themeColor="accent2" w:themeTint="97" w:themeShade="95"/>
        <w:sz w:val="22"/>
      </w:rPr>
      <w:tblPr/>
      <w:tcPr>
        <w:tcBorders>
          <w:left w:val="none" w:color="000000" w:sz="4" w:space="0"/>
          <w:top w:val="none" w:color="000000" w:sz="4" w:space="0"/>
          <w:right w:val="single" w:color="000000" w:themeColor="accent2" w:sz="4" w:space="0"/>
          <w:bottom w:val="none" w:color="000000" w:sz="4" w:space="0"/>
        </w:tcBorders>
        <w:shd w:color="FFFFFF"/>
      </w:tcPr>
    </w:tblStylePr>
    <w:tblStylePr w:type="firstRow">
      <w:rPr>
        <w:b/>
        <w:color w:val="9C3A37" w:themeColor="accent2" w:themeTint="97" w:themeShade="95"/>
        <w:sz w:val="22"/>
      </w:rPr>
      <w:tblPr/>
      <w:tcPr>
        <w:tcBorders>
          <w:left w:val="none" w:color="000000" w:sz="4" w:space="0"/>
          <w:top w:val="none" w:color="000000" w:sz="4" w:space="0"/>
          <w:right w:val="none" w:color="000000" w:sz="4" w:space="0"/>
          <w:bottom w:val="single" w:color="000000" w:themeColor="accent2" w:sz="4" w:space="0"/>
        </w:tcBorders>
        <w:shd w:val="clear" w:color="FFFFFF"/>
      </w:tcPr>
    </w:tblStylePr>
    <w:tblStylePr w:type="lastCol">
      <w:rPr>
        <w:i/>
        <w:color w:val="9C3A37" w:themeColor="accent2" w:themeTint="97" w:themeShade="95"/>
        <w:sz w:val="22"/>
      </w:rPr>
      <w:tblPr/>
      <w:tcPr>
        <w:tcBorders>
          <w:left w:val="single" w:color="000000" w:themeColor="accent2" w:sz="4" w:space="0"/>
          <w:top w:val="none" w:color="000000" w:sz="4" w:space="0"/>
          <w:right w:val="none" w:color="000000" w:sz="4" w:space="0"/>
          <w:bottom w:val="none" w:color="000000" w:sz="4" w:space="0"/>
        </w:tcBorders>
        <w:shd w:color="FFFFFF"/>
      </w:tcPr>
    </w:tblStylePr>
    <w:tblStylePr w:type="lastRow">
      <w:rPr>
        <w:b/>
        <w:color w:val="9C3A37" w:themeColor="accent2" w:themeTint="97" w:themeShade="95"/>
        <w:sz w:val="22"/>
      </w:rPr>
      <w:tblPr/>
      <w:tcPr>
        <w:tcBorders>
          <w:left w:val="none" w:color="000000" w:sz="4" w:space="0"/>
          <w:top w:val="single" w:color="000000" w:themeColor="accent2" w:sz="4" w:space="0"/>
          <w:right w:val="none" w:color="000000" w:sz="4" w:space="0"/>
          <w:bottom w:val="none" w:color="000000" w:sz="4" w:space="0"/>
        </w:tcBorders>
        <w:shd w:val="clear" w:color="FFFFFF"/>
      </w:tcPr>
    </w:tblStylePr>
  </w:style>
  <w:style w:type="table" w:styleId="872">
    <w:name w:val="Grid Table 7 Colorful - Accent 3"/>
    <w:uiPriority w:val="99"/>
    <w:pPr>
      <w:spacing w:after="0" w:line="240" w:lineRule="auto"/>
    </w:pPr>
    <w:tblPr>
      <w:tblStyleRowBandSize w:val="1"/>
      <w:tblStyleColBandSize w:val="1"/>
      <w:tblBorders>
        <w:right w:val="single" w:color="000000" w:themeColor="accent3" w:themeTint="fe" w:sz="4" w:space="0"/>
        <w:bottom w:val="single" w:color="000000" w:themeColor="accent3" w:themeTint="fe" w:sz="4" w:space="0"/>
        <w:insideV w:val="single" w:color="000000" w:themeColor="accent3" w:themeTint="fe" w:sz="4" w:space="0"/>
        <w:insideH w:val="single" w:color="000000" w:themeColor="accent3" w:themeTint="fe" w:sz="4" w:space="0"/>
      </w:tblBorders>
    </w:tblPr>
    <w:tblStylePr w:type="band1Horz">
      <w:rPr>
        <w:color w:val="5C702F" w:themeColor="accent3" w:themeTint="fe" w:themeShade="95"/>
        <w:sz w:val="22"/>
      </w:rPr>
      <w:tblPr/>
      <w:tcPr>
        <w:shd w:val="clear" w:color="FFFFFF"/>
      </w:tcPr>
    </w:tblStylePr>
    <w:tblStylePr w:type="band1Vert">
      <w:tblPr/>
      <w:tcPr>
        <w:shd w:val="clear" w:color="FFFFFF"/>
      </w:tcPr>
    </w:tblStylePr>
    <w:tblStylePr w:type="band2Horz">
      <w:rPr>
        <w:color w:val="5C702F" w:themeColor="accent3" w:themeTint="fe" w:themeShade="95"/>
        <w:sz w:val="22"/>
      </w:rPr>
      <w:tblPr/>
    </w:tblStylePr>
    <w:tblStylePr w:type="firstCol">
      <w:pPr>
        <w:jc w:val="right"/>
      </w:pPr>
      <w:rPr>
        <w:i/>
        <w:color w:val="5C702F" w:themeColor="accent3" w:themeTint="fe" w:themeShade="95"/>
        <w:sz w:val="22"/>
      </w:rPr>
      <w:tblPr/>
      <w:tcPr>
        <w:tcBorders>
          <w:left w:val="none" w:color="000000" w:sz="4" w:space="0"/>
          <w:top w:val="none" w:color="000000" w:sz="4" w:space="0"/>
          <w:right w:val="single" w:color="000000" w:themeColor="accent3" w:sz="4" w:space="0"/>
          <w:bottom w:val="none" w:color="000000" w:sz="4" w:space="0"/>
        </w:tcBorders>
        <w:shd w:color="FFFFFF"/>
      </w:tcPr>
    </w:tblStylePr>
    <w:tblStylePr w:type="firstRow">
      <w:rPr>
        <w:b/>
        <w:color w:val="5C702F" w:themeColor="accent3" w:themeTint="fe" w:themeShade="95"/>
        <w:sz w:val="22"/>
      </w:rPr>
      <w:tblPr/>
      <w:tcPr>
        <w:tcBorders>
          <w:left w:val="none" w:color="000000" w:sz="4" w:space="0"/>
          <w:top w:val="none" w:color="000000" w:sz="4" w:space="0"/>
          <w:right w:val="none" w:color="000000" w:sz="4" w:space="0"/>
          <w:bottom w:val="single" w:color="000000" w:themeColor="accent3" w:sz="4" w:space="0"/>
        </w:tcBorders>
        <w:shd w:val="clear" w:color="FFFFFF"/>
      </w:tcPr>
    </w:tblStylePr>
    <w:tblStylePr w:type="lastCol">
      <w:rPr>
        <w:i/>
        <w:color w:val="5C702F" w:themeColor="accent3" w:themeTint="fe" w:themeShade="95"/>
        <w:sz w:val="22"/>
      </w:rPr>
      <w:tblPr/>
      <w:tcPr>
        <w:tcBorders>
          <w:left w:val="single" w:color="000000" w:themeColor="accent3" w:sz="4" w:space="0"/>
          <w:top w:val="none" w:color="000000" w:sz="4" w:space="0"/>
          <w:right w:val="none" w:color="000000" w:sz="4" w:space="0"/>
          <w:bottom w:val="none" w:color="000000" w:sz="4" w:space="0"/>
        </w:tcBorders>
        <w:shd w:color="FFFFFF"/>
      </w:tcPr>
    </w:tblStylePr>
    <w:tblStylePr w:type="lastRow">
      <w:rPr>
        <w:b/>
        <w:color w:val="5C702F" w:themeColor="accent3" w:themeTint="fe" w:themeShade="95"/>
        <w:sz w:val="22"/>
      </w:rPr>
      <w:tblPr/>
      <w:tcPr>
        <w:tcBorders>
          <w:left w:val="none" w:color="000000" w:sz="4" w:space="0"/>
          <w:top w:val="single" w:color="000000" w:themeColor="accent3" w:sz="4" w:space="0"/>
          <w:right w:val="none" w:color="000000" w:sz="4" w:space="0"/>
          <w:bottom w:val="none" w:color="000000" w:sz="4" w:space="0"/>
        </w:tcBorders>
        <w:shd w:val="clear" w:color="FFFFFF"/>
      </w:tcPr>
    </w:tblStylePr>
  </w:style>
  <w:style w:type="table" w:styleId="873">
    <w:name w:val="Grid Table 7 Colorful - Accent 4"/>
    <w:uiPriority w:val="99"/>
    <w:pPr>
      <w:spacing w:after="0" w:line="240" w:lineRule="auto"/>
    </w:pPr>
    <w:tblPr>
      <w:tblStyleRowBandSize w:val="1"/>
      <w:tblStyleColBandSize w:val="1"/>
      <w:tblBorders>
        <w:right w:val="single" w:color="000000" w:themeColor="accent4" w:themeTint="9a" w:sz="4" w:space="0"/>
        <w:bottom w:val="single" w:color="000000" w:themeColor="accent4" w:themeTint="9a" w:sz="4" w:space="0"/>
        <w:insideV w:val="single" w:color="000000" w:themeColor="accent4" w:themeTint="9a" w:sz="4" w:space="0"/>
        <w:insideH w:val="single" w:color="000000" w:themeColor="accent4" w:themeTint="9a" w:sz="4" w:space="0"/>
      </w:tblBorders>
    </w:tblPr>
    <w:tblStylePr w:type="band1Horz">
      <w:rPr>
        <w:color w:val="664F82" w:themeColor="accent4" w:themeTint="9a" w:themeShade="95"/>
        <w:sz w:val="22"/>
      </w:rPr>
      <w:tblPr/>
      <w:tcPr>
        <w:shd w:val="clear" w:color="FFFFFF"/>
      </w:tcPr>
    </w:tblStylePr>
    <w:tblStylePr w:type="band1Vert">
      <w:tblPr/>
      <w:tcPr>
        <w:shd w:val="clear" w:color="FFFFFF"/>
      </w:tcPr>
    </w:tblStylePr>
    <w:tblStylePr w:type="band2Horz">
      <w:rPr>
        <w:color w:val="664F82" w:themeColor="accent4" w:themeTint="9a" w:themeShade="95"/>
        <w:sz w:val="22"/>
      </w:rPr>
      <w:tblPr/>
    </w:tblStylePr>
    <w:tblStylePr w:type="firstCol">
      <w:pPr>
        <w:jc w:val="right"/>
      </w:pPr>
      <w:rPr>
        <w:i/>
        <w:color w:val="664F82" w:themeColor="accent4" w:themeTint="9a" w:themeShade="95"/>
        <w:sz w:val="22"/>
      </w:rPr>
      <w:tblPr/>
      <w:tcPr>
        <w:tcBorders>
          <w:left w:val="none" w:color="000000" w:sz="4" w:space="0"/>
          <w:top w:val="none" w:color="000000" w:sz="4" w:space="0"/>
          <w:right w:val="single" w:color="000000" w:themeColor="accent4" w:sz="4" w:space="0"/>
          <w:bottom w:val="none" w:color="000000" w:sz="4" w:space="0"/>
        </w:tcBorders>
        <w:shd w:color="FFFFFF"/>
      </w:tcPr>
    </w:tblStylePr>
    <w:tblStylePr w:type="firstRow">
      <w:rPr>
        <w:b/>
        <w:color w:val="664F82" w:themeColor="accent4" w:themeTint="9a" w:themeShade="95"/>
        <w:sz w:val="22"/>
      </w:rPr>
      <w:tblPr/>
      <w:tcPr>
        <w:tcBorders>
          <w:left w:val="none" w:color="000000" w:sz="4" w:space="0"/>
          <w:top w:val="none" w:color="000000" w:sz="4" w:space="0"/>
          <w:right w:val="none" w:color="000000" w:sz="4" w:space="0"/>
          <w:bottom w:val="single" w:color="000000" w:themeColor="accent4" w:sz="4" w:space="0"/>
        </w:tcBorders>
        <w:shd w:val="clear" w:color="FFFFFF"/>
      </w:tcPr>
    </w:tblStylePr>
    <w:tblStylePr w:type="lastCol">
      <w:rPr>
        <w:i/>
        <w:color w:val="664F82" w:themeColor="accent4" w:themeTint="9a" w:themeShade="95"/>
        <w:sz w:val="22"/>
      </w:rPr>
      <w:tblPr/>
      <w:tcPr>
        <w:tcBorders>
          <w:left w:val="single" w:color="000000" w:themeColor="accent4" w:sz="4" w:space="0"/>
          <w:top w:val="none" w:color="000000" w:sz="4" w:space="0"/>
          <w:right w:val="none" w:color="000000" w:sz="4" w:space="0"/>
          <w:bottom w:val="none" w:color="000000" w:sz="4" w:space="0"/>
        </w:tcBorders>
        <w:shd w:color="FFFFFF"/>
      </w:tcPr>
    </w:tblStylePr>
    <w:tblStylePr w:type="lastRow">
      <w:rPr>
        <w:b/>
        <w:color w:val="664F82" w:themeColor="accent4" w:themeTint="9a" w:themeShade="95"/>
        <w:sz w:val="22"/>
      </w:rPr>
      <w:tblPr/>
      <w:tcPr>
        <w:tcBorders>
          <w:left w:val="none" w:color="000000" w:sz="4" w:space="0"/>
          <w:top w:val="single" w:color="000000" w:themeColor="accent4" w:sz="4" w:space="0"/>
          <w:right w:val="none" w:color="000000" w:sz="4" w:space="0"/>
          <w:bottom w:val="none" w:color="000000" w:sz="4" w:space="0"/>
        </w:tcBorders>
        <w:shd w:val="clear" w:color="FFFFFF"/>
      </w:tcPr>
    </w:tblStylePr>
  </w:style>
  <w:style w:type="table" w:styleId="874">
    <w:name w:val="Grid Table 7 Colorful - Accent 5"/>
    <w:uiPriority w:val="99"/>
    <w:pPr>
      <w:spacing w:after="0" w:line="240" w:lineRule="auto"/>
    </w:pPr>
    <w:tblPr>
      <w:tblStyleRowBandSize w:val="1"/>
      <w:tblStyleColBandSize w:val="1"/>
      <w:tblBorders>
        <w:right w:val="single" w:color="000000" w:themeColor="accent5" w:themeTint="90" w:sz="4" w:space="0"/>
        <w:bottom w:val="single" w:color="000000" w:themeColor="accent5" w:themeTint="90" w:sz="4" w:space="0"/>
        <w:insideV w:val="single" w:color="000000" w:themeColor="accent5" w:themeTint="90" w:sz="4" w:space="0"/>
        <w:insideH w:val="single" w:color="000000" w:themeColor="accent5" w:themeTint="90" w:sz="4" w:space="0"/>
      </w:tblBorders>
    </w:tblPr>
    <w:tblStylePr w:type="band1Horz">
      <w:rPr>
        <w:color w:val="266777" w:themeColor="accent5" w:themeShade="95"/>
        <w:sz w:val="22"/>
      </w:rPr>
      <w:tblPr/>
      <w:tcPr>
        <w:shd w:val="clear" w:color="FFFFFF"/>
      </w:tcPr>
    </w:tblStylePr>
    <w:tblStylePr w:type="band1Vert">
      <w:tblPr/>
      <w:tcPr>
        <w:shd w:val="clear" w:color="FFFFFF"/>
      </w:tcPr>
    </w:tblStylePr>
    <w:tblStylePr w:type="band2Horz">
      <w:rPr>
        <w:color w:val="266777" w:themeColor="accent5" w:themeShade="95"/>
        <w:sz w:val="22"/>
      </w:rPr>
      <w:tblPr/>
    </w:tblStylePr>
    <w:tblStylePr w:type="firstCol">
      <w:pPr>
        <w:jc w:val="right"/>
      </w:pPr>
      <w:rPr>
        <w:i/>
        <w:color w:val="266777" w:themeColor="accent5" w:themeShade="95"/>
        <w:sz w:val="22"/>
      </w:rPr>
      <w:tblPr/>
      <w:tcPr>
        <w:tcBorders>
          <w:left w:val="none" w:color="000000" w:sz="4" w:space="0"/>
          <w:top w:val="none" w:color="000000" w:sz="4" w:space="0"/>
          <w:right w:val="single" w:color="000000" w:themeColor="accent5" w:sz="4" w:space="0"/>
          <w:bottom w:val="none" w:color="000000" w:sz="4" w:space="0"/>
        </w:tcBorders>
        <w:shd w:color="FFFFFF"/>
      </w:tcPr>
    </w:tblStylePr>
    <w:tblStylePr w:type="firstRow">
      <w:rPr>
        <w:b/>
        <w:color w:val="266777" w:themeColor="accent5" w:themeShade="95"/>
        <w:sz w:val="22"/>
      </w:rPr>
      <w:tblPr/>
      <w:tcPr>
        <w:tcBorders>
          <w:left w:val="none" w:color="000000" w:sz="4" w:space="0"/>
          <w:top w:val="none" w:color="000000" w:sz="4" w:space="0"/>
          <w:right w:val="none" w:color="000000" w:sz="4" w:space="0"/>
          <w:bottom w:val="single" w:color="000000" w:themeColor="accent5" w:sz="4" w:space="0"/>
        </w:tcBorders>
        <w:shd w:val="clear" w:color="FFFFFF"/>
      </w:tcPr>
    </w:tblStylePr>
    <w:tblStylePr w:type="lastCol">
      <w:rPr>
        <w:i/>
        <w:color w:val="266777" w:themeColor="accent5" w:themeShade="95"/>
        <w:sz w:val="22"/>
      </w:rPr>
      <w:tblPr/>
      <w:tcPr>
        <w:tcBorders>
          <w:left w:val="single" w:color="000000" w:themeColor="accent5" w:sz="4" w:space="0"/>
          <w:top w:val="none" w:color="000000" w:sz="4" w:space="0"/>
          <w:right w:val="none" w:color="000000" w:sz="4" w:space="0"/>
          <w:bottom w:val="none" w:color="000000" w:sz="4" w:space="0"/>
        </w:tcBorders>
        <w:shd w:color="FFFFFF"/>
      </w:tcPr>
    </w:tblStylePr>
    <w:tblStylePr w:type="lastRow">
      <w:rPr>
        <w:b/>
        <w:color w:val="266777" w:themeColor="accent5" w:themeShade="95"/>
        <w:sz w:val="22"/>
      </w:rPr>
      <w:tblPr/>
      <w:tcPr>
        <w:tcBorders>
          <w:left w:val="none" w:color="000000" w:sz="4" w:space="0"/>
          <w:top w:val="single" w:color="000000" w:themeColor="accent5" w:sz="4" w:space="0"/>
          <w:right w:val="none" w:color="000000" w:sz="4" w:space="0"/>
          <w:bottom w:val="none" w:color="000000" w:sz="4" w:space="0"/>
        </w:tcBorders>
        <w:shd w:val="clear" w:color="FFFFFF"/>
      </w:tcPr>
    </w:tblStylePr>
  </w:style>
  <w:style w:type="table" w:styleId="875">
    <w:name w:val="Grid Table 7 Colorful - Accent 6"/>
    <w:uiPriority w:val="99"/>
    <w:pPr>
      <w:spacing w:after="0" w:line="240" w:lineRule="auto"/>
    </w:pPr>
    <w:tblPr>
      <w:tblStyleRowBandSize w:val="1"/>
      <w:tblStyleColBandSize w:val="1"/>
      <w:tblBorders>
        <w:right w:val="single" w:color="000000" w:themeColor="accent6" w:themeTint="90" w:sz="4" w:space="0"/>
        <w:bottom w:val="single" w:color="000000" w:themeColor="accent6" w:themeTint="90" w:sz="4" w:space="0"/>
        <w:insideV w:val="single" w:color="000000" w:themeColor="accent6" w:themeTint="90" w:sz="4" w:space="0"/>
        <w:insideH w:val="single" w:color="000000" w:themeColor="accent6" w:themeTint="90" w:sz="4" w:space="0"/>
      </w:tblBorders>
    </w:tblPr>
    <w:tblStylePr w:type="band1Horz">
      <w:rPr>
        <w:color w:val="B05307" w:themeColor="accent6" w:themeShade="95"/>
        <w:sz w:val="22"/>
      </w:rPr>
      <w:tblPr/>
      <w:tcPr>
        <w:shd w:val="clear" w:color="FFFFFF"/>
      </w:tcPr>
    </w:tblStylePr>
    <w:tblStylePr w:type="band1Vert">
      <w:tblPr/>
      <w:tcPr>
        <w:shd w:val="clear" w:color="FFFFFF"/>
      </w:tcPr>
    </w:tblStylePr>
    <w:tblStylePr w:type="band2Horz">
      <w:rPr>
        <w:color w:val="B05307" w:themeColor="accent6" w:themeShade="95"/>
        <w:sz w:val="22"/>
      </w:rPr>
      <w:tblPr/>
    </w:tblStylePr>
    <w:tblStylePr w:type="firstCol">
      <w:pPr>
        <w:jc w:val="right"/>
      </w:pPr>
      <w:rPr>
        <w:i/>
        <w:color w:val="B05307" w:themeColor="accent6" w:themeShade="95"/>
        <w:sz w:val="22"/>
      </w:rPr>
      <w:tblPr/>
      <w:tcPr>
        <w:tcBorders>
          <w:left w:val="none" w:color="000000" w:sz="4" w:space="0"/>
          <w:top w:val="none" w:color="000000" w:sz="4" w:space="0"/>
          <w:right w:val="single" w:color="000000" w:themeColor="accent6" w:sz="4" w:space="0"/>
          <w:bottom w:val="none" w:color="000000" w:sz="4" w:space="0"/>
        </w:tcBorders>
        <w:shd w:color="FFFFFF"/>
      </w:tcPr>
    </w:tblStylePr>
    <w:tblStylePr w:type="firstRow">
      <w:rPr>
        <w:b/>
        <w:color w:val="B05307" w:themeColor="accent6" w:themeShade="95"/>
        <w:sz w:val="22"/>
      </w:rPr>
      <w:tblPr/>
      <w:tcPr>
        <w:tcBorders>
          <w:left w:val="none" w:color="000000" w:sz="4" w:space="0"/>
          <w:top w:val="none" w:color="000000" w:sz="4" w:space="0"/>
          <w:right w:val="none" w:color="000000" w:sz="4" w:space="0"/>
          <w:bottom w:val="single" w:color="000000" w:themeColor="accent6" w:sz="4" w:space="0"/>
        </w:tcBorders>
        <w:shd w:val="clear" w:color="FFFFFF"/>
      </w:tcPr>
    </w:tblStylePr>
    <w:tblStylePr w:type="lastCol">
      <w:rPr>
        <w:i/>
        <w:color w:val="B05307" w:themeColor="accent6" w:themeShade="95"/>
        <w:sz w:val="22"/>
      </w:rPr>
      <w:tblPr/>
      <w:tcPr>
        <w:tcBorders>
          <w:left w:val="single" w:color="000000" w:themeColor="accent6" w:sz="4" w:space="0"/>
          <w:top w:val="none" w:color="000000" w:sz="4" w:space="0"/>
          <w:right w:val="none" w:color="000000" w:sz="4" w:space="0"/>
          <w:bottom w:val="none" w:color="000000" w:sz="4" w:space="0"/>
        </w:tcBorders>
        <w:shd w:color="FFFFFF"/>
      </w:tcPr>
    </w:tblStylePr>
    <w:tblStylePr w:type="lastRow">
      <w:rPr>
        <w:b/>
        <w:color w:val="B05307" w:themeColor="accent6" w:themeShade="95"/>
        <w:sz w:val="22"/>
      </w:rPr>
      <w:tblPr/>
      <w:tcPr>
        <w:tcBorders>
          <w:left w:val="none" w:color="000000" w:sz="4" w:space="0"/>
          <w:top w:val="single" w:color="000000" w:themeColor="accent6" w:sz="4" w:space="0"/>
          <w:right w:val="none" w:color="000000" w:sz="4" w:space="0"/>
          <w:bottom w:val="none" w:color="000000" w:sz="4" w:space="0"/>
        </w:tcBorders>
        <w:shd w:val="clear" w:color="FFFFFF"/>
      </w:tcPr>
    </w:tblStylePr>
  </w:style>
  <w:style w:type="table" w:styleId="876">
    <w:name w:val="List Table 1 Light"/>
    <w:uiPriority w:val="99"/>
    <w:pPr>
      <w:spacing w:after="0" w:line="240" w:lineRule="auto"/>
    </w:pPr>
    <w:tblPr>
      <w:tblStyleRowBandSize w:val="1"/>
      <w:tblStyleColBandSize w:val="1"/>
    </w:tblPr>
    <w:tblStylePr w:type="band1Horz">
      <w:tblPr/>
      <w:tcPr>
        <w:shd w:val="clear" w:color="FFFFFF"/>
      </w:tcPr>
    </w:tblStylePr>
    <w:tblStylePr w:type="band1Vert">
      <w:tblPr/>
      <w:tcPr>
        <w:shd w:val="clear" w:color="FFFFFF"/>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text1" w:sz="4" w:space="0"/>
        </w:tcBorders>
      </w:tcPr>
    </w:tblStylePr>
    <w:tblStylePr w:type="lastCol">
      <w:rPr>
        <w:b/>
        <w:color w:val="404040"/>
      </w:rPr>
      <w:tblPr/>
    </w:tblStylePr>
    <w:tblStylePr w:type="lastRow">
      <w:rPr>
        <w:b/>
        <w:color w:val="404040"/>
      </w:rPr>
      <w:tblPr/>
      <w:tcPr>
        <w:tcBorders>
          <w:left w:val="none" w:color="000000" w:sz="4" w:space="0"/>
          <w:top w:val="single" w:color="000000" w:themeColor="text1" w:sz="4" w:space="0"/>
          <w:right w:val="none" w:color="000000" w:sz="4" w:space="0"/>
          <w:bottom w:val="none" w:color="000000" w:sz="4" w:space="0"/>
        </w:tcBorders>
      </w:tcPr>
    </w:tblStylePr>
  </w:style>
  <w:style w:type="table" w:styleId="877">
    <w:name w:val="List Table 1 Light - Accent 1"/>
    <w:uiPriority w:val="99"/>
    <w:pPr>
      <w:spacing w:after="0" w:line="240" w:lineRule="auto"/>
    </w:pPr>
    <w:tblPr>
      <w:tblStyleRowBandSize w:val="1"/>
      <w:tblStyleColBandSize w:val="1"/>
    </w:tblPr>
    <w:tblStylePr w:type="band1Horz">
      <w:tblPr/>
      <w:tcPr>
        <w:shd w:val="clear" w:color="FFFFFF"/>
      </w:tcPr>
    </w:tblStylePr>
    <w:tblStylePr w:type="band1Vert">
      <w:tblPr/>
      <w:tcPr>
        <w:shd w:val="clear" w:color="FFFFFF"/>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1"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1" w:sz="4" w:space="0"/>
          <w:right w:val="none" w:color="000000" w:sz="4" w:space="0"/>
          <w:bottom w:val="none" w:color="000000" w:sz="4" w:space="0"/>
        </w:tcBorders>
      </w:tcPr>
    </w:tblStylePr>
  </w:style>
  <w:style w:type="table" w:styleId="878">
    <w:name w:val="List Table 1 Light - Accent 2"/>
    <w:uiPriority w:val="99"/>
    <w:pPr>
      <w:spacing w:after="0" w:line="240" w:lineRule="auto"/>
    </w:pPr>
    <w:tblPr>
      <w:tblStyleRowBandSize w:val="1"/>
      <w:tblStyleColBandSize w:val="1"/>
    </w:tblPr>
    <w:tblStylePr w:type="band1Horz">
      <w:tblPr/>
      <w:tcPr>
        <w:shd w:val="clear" w:color="FFFFFF"/>
      </w:tcPr>
    </w:tblStylePr>
    <w:tblStylePr w:type="band1Vert">
      <w:tblPr/>
      <w:tcPr>
        <w:shd w:val="clear" w:color="FFFFFF"/>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2"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2" w:sz="4" w:space="0"/>
          <w:right w:val="none" w:color="000000" w:sz="4" w:space="0"/>
          <w:bottom w:val="none" w:color="000000" w:sz="4" w:space="0"/>
        </w:tcBorders>
      </w:tcPr>
    </w:tblStylePr>
  </w:style>
  <w:style w:type="table" w:styleId="879">
    <w:name w:val="List Table 1 Light - Accent 3"/>
    <w:uiPriority w:val="99"/>
    <w:pPr>
      <w:spacing w:after="0" w:line="240" w:lineRule="auto"/>
    </w:pPr>
    <w:tblPr>
      <w:tblStyleRowBandSize w:val="1"/>
      <w:tblStyleColBandSize w:val="1"/>
    </w:tblPr>
    <w:tblStylePr w:type="band1Horz">
      <w:tblPr/>
      <w:tcPr>
        <w:shd w:val="clear" w:color="FFFFFF"/>
      </w:tcPr>
    </w:tblStylePr>
    <w:tblStylePr w:type="band1Vert">
      <w:tblPr/>
      <w:tcPr>
        <w:shd w:val="clear" w:color="FFFFFF"/>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3"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3" w:sz="4" w:space="0"/>
          <w:right w:val="none" w:color="000000" w:sz="4" w:space="0"/>
          <w:bottom w:val="none" w:color="000000" w:sz="4" w:space="0"/>
        </w:tcBorders>
      </w:tcPr>
    </w:tblStylePr>
  </w:style>
  <w:style w:type="table" w:styleId="880">
    <w:name w:val="List Table 1 Light - Accent 4"/>
    <w:uiPriority w:val="99"/>
    <w:pPr>
      <w:spacing w:after="0" w:line="240" w:lineRule="auto"/>
    </w:pPr>
    <w:tblPr>
      <w:tblStyleRowBandSize w:val="1"/>
      <w:tblStyleColBandSize w:val="1"/>
    </w:tblPr>
    <w:tblStylePr w:type="band1Horz">
      <w:tblPr/>
      <w:tcPr>
        <w:shd w:val="clear" w:color="FFFFFF"/>
      </w:tcPr>
    </w:tblStylePr>
    <w:tblStylePr w:type="band1Vert">
      <w:tblPr/>
      <w:tcPr>
        <w:shd w:val="clear" w:color="FFFFFF"/>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4"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4" w:sz="4" w:space="0"/>
          <w:right w:val="none" w:color="000000" w:sz="4" w:space="0"/>
          <w:bottom w:val="none" w:color="000000" w:sz="4" w:space="0"/>
        </w:tcBorders>
      </w:tcPr>
    </w:tblStylePr>
  </w:style>
  <w:style w:type="table" w:styleId="881">
    <w:name w:val="List Table 1 Light - Accent 5"/>
    <w:uiPriority w:val="99"/>
    <w:pPr>
      <w:spacing w:after="0" w:line="240" w:lineRule="auto"/>
    </w:pPr>
    <w:tblPr>
      <w:tblStyleRowBandSize w:val="1"/>
      <w:tblStyleColBandSize w:val="1"/>
    </w:tblPr>
    <w:tblStylePr w:type="band1Horz">
      <w:tblPr/>
      <w:tcPr>
        <w:shd w:val="clear" w:color="FFFFFF"/>
      </w:tcPr>
    </w:tblStylePr>
    <w:tblStylePr w:type="band1Vert">
      <w:tblPr/>
      <w:tcPr>
        <w:shd w:val="clear" w:color="FFFFFF"/>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5"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5" w:sz="4" w:space="0"/>
          <w:right w:val="none" w:color="000000" w:sz="4" w:space="0"/>
          <w:bottom w:val="none" w:color="000000" w:sz="4" w:space="0"/>
        </w:tcBorders>
      </w:tcPr>
    </w:tblStylePr>
  </w:style>
  <w:style w:type="table" w:styleId="882">
    <w:name w:val="List Table 1 Light - Accent 6"/>
    <w:uiPriority w:val="99"/>
    <w:pPr>
      <w:spacing w:after="0" w:line="240" w:lineRule="auto"/>
    </w:pPr>
    <w:tblPr>
      <w:tblStyleRowBandSize w:val="1"/>
      <w:tblStyleColBandSize w:val="1"/>
    </w:tblPr>
    <w:tblStylePr w:type="band1Horz">
      <w:tblPr/>
      <w:tcPr>
        <w:shd w:val="clear" w:color="FFFFFF"/>
      </w:tcPr>
    </w:tblStylePr>
    <w:tblStylePr w:type="band1Vert">
      <w:tblPr/>
      <w:tcPr>
        <w:shd w:val="clear" w:color="FFFFFF"/>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6"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6" w:sz="4" w:space="0"/>
          <w:right w:val="none" w:color="000000" w:sz="4" w:space="0"/>
          <w:bottom w:val="none" w:color="000000" w:sz="4" w:space="0"/>
        </w:tcBorders>
      </w:tcPr>
    </w:tblStylePr>
  </w:style>
  <w:style w:type="table" w:styleId="883">
    <w:name w:val="List Table 2"/>
    <w:uiPriority w:val="99"/>
    <w:pPr>
      <w:spacing w:after="0" w:line="240" w:lineRule="auto"/>
    </w:pPr>
    <w:tblPr>
      <w:tblStyleRowBandSize w:val="1"/>
      <w:tblStyleColBandSize w:val="1"/>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sz w:val="22"/>
      </w:rPr>
      <w:tblPr/>
    </w:tblStylePr>
    <w:tblStylePr w:type="firstRow">
      <w:rPr>
        <w:b/>
        <w:color w:val="404040"/>
        <w:sz w:val="22"/>
      </w:rPr>
      <w:tblPr/>
      <w:tcPr>
        <w:tcBorders>
          <w:left w:val="none" w:color="000000" w:sz="4" w:space="0"/>
          <w:top w:val="single" w:color="000000" w:themeColor="text1" w:sz="4" w:space="0"/>
          <w:right w:val="none" w:color="000000" w:sz="4" w:space="0"/>
          <w:bottom w:val="single" w:color="000000" w:themeColor="text1"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text1" w:sz="4" w:space="0"/>
          <w:right w:val="none" w:color="000000" w:sz="4" w:space="0"/>
          <w:bottom w:val="single" w:color="000000" w:themeColor="text1" w:sz="4" w:space="0"/>
        </w:tcBorders>
      </w:tcPr>
    </w:tblStylePr>
  </w:style>
  <w:style w:type="table" w:styleId="884">
    <w:name w:val="List Table 2 - Accent 1"/>
    <w:uiPriority w:val="99"/>
    <w:pPr>
      <w:spacing w:after="0" w:line="240" w:lineRule="auto"/>
    </w:pPr>
    <w:tblPr>
      <w:tblStyleRowBandSize w:val="1"/>
      <w:tblStyleColBandSize w:val="1"/>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1" w:sz="4" w:space="0"/>
          <w:right w:val="none" w:color="000000" w:sz="4" w:space="0"/>
          <w:bottom w:val="single" w:color="000000" w:themeColor="accent1"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1" w:sz="4" w:space="0"/>
          <w:right w:val="none" w:color="000000" w:sz="4" w:space="0"/>
          <w:bottom w:val="single" w:color="000000" w:themeColor="accent1" w:sz="4" w:space="0"/>
        </w:tcBorders>
      </w:tcPr>
    </w:tblStylePr>
  </w:style>
  <w:style w:type="table" w:styleId="885">
    <w:name w:val="List Table 2 - Accent 2"/>
    <w:uiPriority w:val="99"/>
    <w:pPr>
      <w:spacing w:after="0" w:line="240" w:lineRule="auto"/>
    </w:pPr>
    <w:tblPr>
      <w:tblStyleRowBandSize w:val="1"/>
      <w:tblStyleColBandSize w:val="1"/>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2" w:sz="4" w:space="0"/>
          <w:right w:val="none" w:color="000000" w:sz="4" w:space="0"/>
          <w:bottom w:val="single" w:color="000000" w:themeColor="accent2"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2" w:sz="4" w:space="0"/>
          <w:right w:val="none" w:color="000000" w:sz="4" w:space="0"/>
          <w:bottom w:val="single" w:color="000000" w:themeColor="accent2" w:sz="4" w:space="0"/>
        </w:tcBorders>
      </w:tcPr>
    </w:tblStylePr>
  </w:style>
  <w:style w:type="table" w:styleId="886">
    <w:name w:val="List Table 2 - Accent 3"/>
    <w:uiPriority w:val="99"/>
    <w:pPr>
      <w:spacing w:after="0" w:line="240" w:lineRule="auto"/>
    </w:pPr>
    <w:tblPr>
      <w:tblStyleRowBandSize w:val="1"/>
      <w:tblStyleColBandSize w:val="1"/>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3" w:sz="4" w:space="0"/>
          <w:right w:val="none" w:color="000000" w:sz="4" w:space="0"/>
          <w:bottom w:val="single" w:color="000000" w:themeColor="accent3"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3" w:sz="4" w:space="0"/>
          <w:right w:val="none" w:color="000000" w:sz="4" w:space="0"/>
          <w:bottom w:val="single" w:color="000000" w:themeColor="accent3" w:sz="4" w:space="0"/>
        </w:tcBorders>
      </w:tcPr>
    </w:tblStylePr>
  </w:style>
  <w:style w:type="table" w:styleId="887">
    <w:name w:val="List Table 2 - Accent 4"/>
    <w:uiPriority w:val="99"/>
    <w:pPr>
      <w:spacing w:after="0" w:line="240" w:lineRule="auto"/>
    </w:pPr>
    <w:tblPr>
      <w:tblStyleRowBandSize w:val="1"/>
      <w:tblStyleColBandSize w:val="1"/>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4" w:sz="4" w:space="0"/>
          <w:right w:val="none" w:color="000000" w:sz="4" w:space="0"/>
          <w:bottom w:val="single" w:color="000000" w:themeColor="accent4"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4" w:sz="4" w:space="0"/>
          <w:right w:val="none" w:color="000000" w:sz="4" w:space="0"/>
          <w:bottom w:val="single" w:color="000000" w:themeColor="accent4" w:sz="4" w:space="0"/>
        </w:tcBorders>
      </w:tcPr>
    </w:tblStylePr>
  </w:style>
  <w:style w:type="table" w:styleId="888">
    <w:name w:val="List Table 2 - Accent 5"/>
    <w:uiPriority w:val="99"/>
    <w:pPr>
      <w:spacing w:after="0" w:line="240" w:lineRule="auto"/>
    </w:pPr>
    <w:tblPr>
      <w:tblStyleRowBandSize w:val="1"/>
      <w:tblStyleColBandSize w:val="1"/>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5" w:sz="4" w:space="0"/>
          <w:right w:val="none" w:color="000000" w:sz="4" w:space="0"/>
          <w:bottom w:val="single" w:color="000000" w:themeColor="accent5"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5" w:sz="4" w:space="0"/>
          <w:right w:val="none" w:color="000000" w:sz="4" w:space="0"/>
          <w:bottom w:val="single" w:color="000000" w:themeColor="accent5" w:sz="4" w:space="0"/>
        </w:tcBorders>
      </w:tcPr>
    </w:tblStylePr>
  </w:style>
  <w:style w:type="table" w:styleId="889">
    <w:name w:val="List Table 2 - Accent 6"/>
    <w:uiPriority w:val="99"/>
    <w:pPr>
      <w:spacing w:after="0" w:line="240" w:lineRule="auto"/>
    </w:pPr>
    <w:tblPr>
      <w:tblStyleRowBandSize w:val="1"/>
      <w:tblStyleColBandSize w:val="1"/>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6" w:sz="4" w:space="0"/>
          <w:right w:val="none" w:color="000000" w:sz="4" w:space="0"/>
          <w:bottom w:val="single" w:color="000000" w:themeColor="accent6"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6" w:sz="4" w:space="0"/>
          <w:right w:val="none" w:color="000000" w:sz="4" w:space="0"/>
          <w:bottom w:val="single" w:color="000000" w:themeColor="accent6" w:sz="4" w:space="0"/>
        </w:tcBorders>
      </w:tcPr>
    </w:tblStylePr>
  </w:style>
  <w:style w:type="table" w:styleId="890">
    <w:name w:val="List Table 3"/>
    <w:uiPriority w:val="99"/>
    <w:pPr>
      <w:spacing w:after="0" w:line="240" w:lineRule="auto"/>
    </w:pPr>
    <w:tblPr>
      <w:tblStyleRowBandSize w:val="1"/>
      <w:tblStyleColBandSize w:val="1"/>
      <w:tblBorders>
        <w:left w:val="single" w:color="000000" w:themeColor="text1" w:sz="4" w:space="0"/>
        <w:top w:val="single" w:color="000000" w:themeColor="text1" w:sz="4" w:space="0"/>
        <w:right w:val="single" w:color="000000" w:themeColor="text1" w:sz="4" w:space="0"/>
        <w:bottom w:val="single" w:color="000000" w:themeColor="text1" w:sz="4" w:space="0"/>
      </w:tblBorders>
    </w:tblPr>
    <w:tblStylePr w:type="band1Horz">
      <w:rPr>
        <w:color w:val="404040"/>
        <w:sz w:val="22"/>
      </w:rPr>
      <w:tblPr/>
      <w:tcPr>
        <w:tcBorders>
          <w:top w:val="single" w:color="000000" w:themeColor="text1" w:sz="4" w:space="0"/>
          <w:bottom w:val="single" w:color="000000" w:themeColor="text1" w:sz="4" w:space="0"/>
        </w:tcBorders>
      </w:tcPr>
    </w:tblStylePr>
    <w:tblStylePr w:type="band1Vert">
      <w:rPr>
        <w:color w:val="404040"/>
        <w:sz w:val="22"/>
      </w:rPr>
      <w:tblPr/>
      <w:tcPr>
        <w:tcBorders>
          <w:left w:val="single" w:color="000000" w:themeColor="text1" w:sz="4" w:space="0"/>
          <w:right w:val="single" w:color="000000" w:themeColor="text1" w:sz="4" w:space="0"/>
        </w:tcBorders>
      </w:tcPr>
    </w:tblStylePr>
    <w:tblStylePr w:type="firstCol">
      <w:rPr>
        <w:b/>
        <w:color w:val="404040"/>
      </w:rPr>
      <w:tblPr/>
    </w:tblStylePr>
    <w:tblStylePr w:type="firstRow">
      <w:rPr>
        <w:b/>
        <w:color w:val="FFFFFF"/>
        <w:sz w:val="22"/>
      </w:rPr>
      <w:tblPr/>
      <w:tcPr>
        <w:shd w:val="clear" w:color="FFFFFF"/>
      </w:tcPr>
    </w:tblStylePr>
    <w:tblStylePr w:type="lastCol">
      <w:rPr>
        <w:b/>
        <w:color w:val="404040"/>
      </w:rPr>
      <w:tblPr/>
    </w:tblStylePr>
    <w:tblStylePr w:type="lastRow">
      <w:rPr>
        <w:b/>
        <w:color w:val="404040"/>
      </w:rPr>
      <w:tblPr/>
    </w:tblStylePr>
  </w:style>
  <w:style w:type="table" w:styleId="891">
    <w:name w:val="List Table 3 - Accent 1"/>
    <w:uiPriority w:val="99"/>
    <w:pPr>
      <w:spacing w:after="0" w:line="240" w:lineRule="auto"/>
    </w:pPr>
    <w:tblPr>
      <w:tblStyleRowBandSize w:val="1"/>
      <w:tblStyleColBandSize w:val="1"/>
      <w:tblBorders>
        <w:left w:val="single" w:color="000000" w:themeColor="accent1" w:sz="4" w:space="0"/>
        <w:top w:val="single" w:color="000000" w:themeColor="accent1" w:sz="4" w:space="0"/>
        <w:right w:val="single" w:color="000000" w:themeColor="accent1" w:sz="4" w:space="0"/>
        <w:bottom w:val="single" w:color="000000" w:themeColor="accent1" w:sz="4" w:space="0"/>
      </w:tblBorders>
    </w:tblPr>
    <w:tblStylePr w:type="band1Horz">
      <w:rPr>
        <w:color w:val="404040"/>
        <w:sz w:val="22"/>
      </w:rPr>
      <w:tblPr/>
      <w:tcPr>
        <w:tcBorders>
          <w:top w:val="single" w:color="000000" w:themeColor="accent1" w:sz="4" w:space="0"/>
          <w:bottom w:val="single" w:color="000000" w:themeColor="accent1" w:sz="4" w:space="0"/>
        </w:tcBorders>
      </w:tcPr>
    </w:tblStylePr>
    <w:tblStylePr w:type="band1Vert">
      <w:rPr>
        <w:color w:val="404040"/>
        <w:sz w:val="22"/>
      </w:rPr>
      <w:tblPr/>
      <w:tcPr>
        <w:tcBorders>
          <w:left w:val="single" w:color="000000" w:themeColor="accent1" w:sz="4" w:space="0"/>
          <w:right w:val="single" w:color="000000" w:themeColor="accent1" w:sz="4" w:space="0"/>
        </w:tcBorders>
      </w:tcPr>
    </w:tblStylePr>
    <w:tblStylePr w:type="firstCol">
      <w:rPr>
        <w:b/>
        <w:color w:val="404040"/>
      </w:rPr>
      <w:tblPr/>
    </w:tblStylePr>
    <w:tblStylePr w:type="firstRow">
      <w:rPr>
        <w:b/>
        <w:color w:val="FFFFFF"/>
        <w:sz w:val="22"/>
      </w:rPr>
      <w:tblPr/>
      <w:tcPr>
        <w:shd w:val="clear" w:color="FFFFFF"/>
      </w:tcPr>
    </w:tblStylePr>
    <w:tblStylePr w:type="lastCol">
      <w:rPr>
        <w:b/>
        <w:color w:val="404040"/>
      </w:rPr>
      <w:tblPr/>
    </w:tblStylePr>
    <w:tblStylePr w:type="lastRow">
      <w:rPr>
        <w:b/>
        <w:color w:val="404040"/>
      </w:rPr>
      <w:tblPr/>
    </w:tblStylePr>
  </w:style>
  <w:style w:type="table" w:styleId="892">
    <w:name w:val="List Table 3 - Accent 2"/>
    <w:uiPriority w:val="99"/>
    <w:pPr>
      <w:spacing w:after="0" w:line="240" w:lineRule="auto"/>
    </w:pPr>
    <w:tblPr>
      <w:tblStyleRowBandSize w:val="1"/>
      <w:tblStyleColBandSize w:val="1"/>
      <w:tblBorders>
        <w:left w:val="single" w:color="000000" w:themeColor="accent2" w:themeTint="97" w:sz="4" w:space="0"/>
        <w:top w:val="single" w:color="000000" w:themeColor="accent2" w:themeTint="97" w:sz="4" w:space="0"/>
        <w:right w:val="single" w:color="000000" w:themeColor="accent2" w:themeTint="97" w:sz="4" w:space="0"/>
        <w:bottom w:val="single" w:color="000000" w:themeColor="accent2" w:themeTint="97" w:sz="4" w:space="0"/>
      </w:tblBorders>
    </w:tblPr>
    <w:tblStylePr w:type="band1Horz">
      <w:rPr>
        <w:color w:val="404040"/>
        <w:sz w:val="22"/>
      </w:rPr>
      <w:tblPr/>
      <w:tcPr>
        <w:tcBorders>
          <w:top w:val="single" w:color="000000" w:themeColor="accent2" w:sz="4" w:space="0"/>
          <w:bottom w:val="single" w:color="000000" w:themeColor="accent2" w:sz="4" w:space="0"/>
        </w:tcBorders>
      </w:tcPr>
    </w:tblStylePr>
    <w:tblStylePr w:type="band1Vert">
      <w:rPr>
        <w:color w:val="404040"/>
        <w:sz w:val="22"/>
      </w:rPr>
      <w:tblPr/>
      <w:tcPr>
        <w:tcBorders>
          <w:left w:val="single" w:color="000000" w:themeColor="accent2" w:sz="4" w:space="0"/>
          <w:right w:val="single" w:color="000000" w:themeColor="accent2" w:sz="4" w:space="0"/>
        </w:tcBorders>
      </w:tcPr>
    </w:tblStylePr>
    <w:tblStylePr w:type="firstCol">
      <w:rPr>
        <w:b/>
        <w:color w:val="404040"/>
      </w:rPr>
      <w:tblPr/>
    </w:tblStylePr>
    <w:tblStylePr w:type="firstRow">
      <w:rPr>
        <w:b/>
        <w:color w:val="FFFFFF"/>
        <w:sz w:val="22"/>
      </w:rPr>
      <w:tblPr/>
      <w:tcPr>
        <w:shd w:val="clear" w:color="FFFFFF"/>
      </w:tcPr>
    </w:tblStylePr>
    <w:tblStylePr w:type="lastCol">
      <w:rPr>
        <w:b/>
        <w:color w:val="404040"/>
      </w:rPr>
      <w:tblPr/>
    </w:tblStylePr>
    <w:tblStylePr w:type="lastRow">
      <w:rPr>
        <w:b/>
        <w:color w:val="404040"/>
      </w:rPr>
      <w:tblPr/>
    </w:tblStylePr>
  </w:style>
  <w:style w:type="table" w:styleId="893">
    <w:name w:val="List Table 3 - Accent 3"/>
    <w:uiPriority w:val="99"/>
    <w:pPr>
      <w:spacing w:after="0" w:line="240" w:lineRule="auto"/>
    </w:pPr>
    <w:tblPr>
      <w:tblStyleRowBandSize w:val="1"/>
      <w:tblStyleColBandSize w:val="1"/>
      <w:tblBorders>
        <w:left w:val="single" w:color="000000" w:themeColor="accent3" w:themeTint="98" w:sz="4" w:space="0"/>
        <w:top w:val="single" w:color="000000" w:themeColor="accent3" w:themeTint="98" w:sz="4" w:space="0"/>
        <w:right w:val="single" w:color="000000" w:themeColor="accent3" w:themeTint="98" w:sz="4" w:space="0"/>
        <w:bottom w:val="single" w:color="000000" w:themeColor="accent3" w:themeTint="98" w:sz="4" w:space="0"/>
      </w:tblBorders>
    </w:tblPr>
    <w:tblStylePr w:type="band1Horz">
      <w:rPr>
        <w:color w:val="404040"/>
        <w:sz w:val="22"/>
      </w:rPr>
      <w:tblPr/>
      <w:tcPr>
        <w:tcBorders>
          <w:top w:val="single" w:color="000000" w:themeColor="accent3" w:sz="4" w:space="0"/>
          <w:bottom w:val="single" w:color="000000" w:themeColor="accent3" w:sz="4" w:space="0"/>
        </w:tcBorders>
      </w:tcPr>
    </w:tblStylePr>
    <w:tblStylePr w:type="band1Vert">
      <w:rPr>
        <w:color w:val="404040"/>
        <w:sz w:val="22"/>
      </w:rPr>
      <w:tblPr/>
      <w:tcPr>
        <w:tcBorders>
          <w:left w:val="single" w:color="000000" w:themeColor="accent3" w:sz="4" w:space="0"/>
          <w:right w:val="single" w:color="000000" w:themeColor="accent3" w:sz="4" w:space="0"/>
        </w:tcBorders>
      </w:tcPr>
    </w:tblStylePr>
    <w:tblStylePr w:type="firstCol">
      <w:rPr>
        <w:b/>
        <w:color w:val="404040"/>
      </w:rPr>
      <w:tblPr/>
    </w:tblStylePr>
    <w:tblStylePr w:type="firstRow">
      <w:rPr>
        <w:b/>
        <w:color w:val="FFFFFF"/>
        <w:sz w:val="22"/>
      </w:rPr>
      <w:tblPr/>
      <w:tcPr>
        <w:shd w:val="clear" w:color="FFFFFF"/>
      </w:tcPr>
    </w:tblStylePr>
    <w:tblStylePr w:type="lastCol">
      <w:rPr>
        <w:b/>
        <w:color w:val="404040"/>
      </w:rPr>
      <w:tblPr/>
    </w:tblStylePr>
    <w:tblStylePr w:type="lastRow">
      <w:rPr>
        <w:b/>
        <w:color w:val="404040"/>
      </w:rPr>
      <w:tblPr/>
    </w:tblStylePr>
  </w:style>
  <w:style w:type="table" w:styleId="894">
    <w:name w:val="List Table 3 - Accent 4"/>
    <w:uiPriority w:val="99"/>
    <w:pPr>
      <w:spacing w:after="0" w:line="240" w:lineRule="auto"/>
    </w:pPr>
    <w:tblPr>
      <w:tblStyleRowBandSize w:val="1"/>
      <w:tblStyleColBandSize w:val="1"/>
      <w:tblBorders>
        <w:left w:val="single" w:color="000000" w:themeColor="accent4" w:themeTint="9a" w:sz="4" w:space="0"/>
        <w:top w:val="single" w:color="000000" w:themeColor="accent4" w:themeTint="9a" w:sz="4" w:space="0"/>
        <w:right w:val="single" w:color="000000" w:themeColor="accent4" w:themeTint="9a" w:sz="4" w:space="0"/>
        <w:bottom w:val="single" w:color="000000" w:themeColor="accent4" w:themeTint="9a" w:sz="4" w:space="0"/>
      </w:tblBorders>
    </w:tblPr>
    <w:tblStylePr w:type="band1Horz">
      <w:rPr>
        <w:color w:val="404040"/>
        <w:sz w:val="22"/>
      </w:rPr>
      <w:tblPr/>
      <w:tcPr>
        <w:tcBorders>
          <w:top w:val="single" w:color="000000" w:themeColor="accent4" w:sz="4" w:space="0"/>
          <w:bottom w:val="single" w:color="000000" w:themeColor="accent4" w:sz="4" w:space="0"/>
        </w:tcBorders>
      </w:tcPr>
    </w:tblStylePr>
    <w:tblStylePr w:type="band1Vert">
      <w:rPr>
        <w:color w:val="404040"/>
        <w:sz w:val="22"/>
      </w:rPr>
      <w:tblPr/>
      <w:tcPr>
        <w:tcBorders>
          <w:left w:val="single" w:color="000000" w:themeColor="accent4" w:sz="4" w:space="0"/>
          <w:right w:val="single" w:color="000000" w:themeColor="accent4" w:sz="4" w:space="0"/>
        </w:tcBorders>
      </w:tcPr>
    </w:tblStylePr>
    <w:tblStylePr w:type="firstCol">
      <w:rPr>
        <w:b/>
        <w:color w:val="404040"/>
      </w:rPr>
      <w:tblPr/>
    </w:tblStylePr>
    <w:tblStylePr w:type="firstRow">
      <w:rPr>
        <w:b/>
        <w:color w:val="FFFFFF"/>
        <w:sz w:val="22"/>
      </w:rPr>
      <w:tblPr/>
      <w:tcPr>
        <w:shd w:val="clear" w:color="FFFFFF"/>
      </w:tcPr>
    </w:tblStylePr>
    <w:tblStylePr w:type="lastCol">
      <w:rPr>
        <w:b/>
        <w:color w:val="404040"/>
      </w:rPr>
      <w:tblPr/>
    </w:tblStylePr>
    <w:tblStylePr w:type="lastRow">
      <w:rPr>
        <w:b/>
        <w:color w:val="404040"/>
      </w:rPr>
      <w:tblPr/>
    </w:tblStylePr>
  </w:style>
  <w:style w:type="table" w:styleId="895">
    <w:name w:val="List Table 3 - Accent 5"/>
    <w:uiPriority w:val="99"/>
    <w:pPr>
      <w:spacing w:after="0" w:line="240" w:lineRule="auto"/>
    </w:pPr>
    <w:tblPr>
      <w:tblStyleRowBandSize w:val="1"/>
      <w:tblStyleColBandSize w:val="1"/>
      <w:tblBorders>
        <w:left w:val="single" w:color="000000" w:themeColor="accent5" w:themeTint="9a" w:sz="4" w:space="0"/>
        <w:top w:val="single" w:color="000000" w:themeColor="accent5" w:themeTint="9a" w:sz="4" w:space="0"/>
        <w:right w:val="single" w:color="000000" w:themeColor="accent5" w:themeTint="9a" w:sz="4" w:space="0"/>
        <w:bottom w:val="single" w:color="000000" w:themeColor="accent5" w:themeTint="9a" w:sz="4" w:space="0"/>
      </w:tblBorders>
    </w:tblPr>
    <w:tblStylePr w:type="band1Horz">
      <w:rPr>
        <w:color w:val="404040"/>
        <w:sz w:val="22"/>
      </w:rPr>
      <w:tblPr/>
      <w:tcPr>
        <w:tcBorders>
          <w:top w:val="single" w:color="000000" w:themeColor="accent5" w:sz="4" w:space="0"/>
          <w:bottom w:val="single" w:color="000000" w:themeColor="accent5" w:sz="4" w:space="0"/>
        </w:tcBorders>
      </w:tcPr>
    </w:tblStylePr>
    <w:tblStylePr w:type="band1Vert">
      <w:rPr>
        <w:color w:val="404040"/>
        <w:sz w:val="22"/>
      </w:rPr>
      <w:tblPr/>
      <w:tcPr>
        <w:tcBorders>
          <w:left w:val="single" w:color="000000" w:themeColor="accent5" w:sz="4" w:space="0"/>
          <w:right w:val="single" w:color="000000" w:themeColor="accent5" w:sz="4" w:space="0"/>
        </w:tcBorders>
      </w:tcPr>
    </w:tblStylePr>
    <w:tblStylePr w:type="firstCol">
      <w:rPr>
        <w:b/>
        <w:color w:val="404040"/>
      </w:rPr>
      <w:tblPr/>
    </w:tblStylePr>
    <w:tblStylePr w:type="firstRow">
      <w:rPr>
        <w:b/>
        <w:color w:val="FFFFFF"/>
        <w:sz w:val="22"/>
      </w:rPr>
      <w:tblPr/>
      <w:tcPr>
        <w:shd w:val="clear" w:color="FFFFFF"/>
      </w:tcPr>
    </w:tblStylePr>
    <w:tblStylePr w:type="lastCol">
      <w:rPr>
        <w:b/>
        <w:color w:val="404040"/>
      </w:rPr>
      <w:tblPr/>
    </w:tblStylePr>
    <w:tblStylePr w:type="lastRow">
      <w:rPr>
        <w:b/>
        <w:color w:val="404040"/>
      </w:rPr>
      <w:tblPr/>
    </w:tblStylePr>
  </w:style>
  <w:style w:type="table" w:styleId="896">
    <w:name w:val="List Table 3 - Accent 6"/>
    <w:uiPriority w:val="99"/>
    <w:pPr>
      <w:spacing w:after="0" w:line="240" w:lineRule="auto"/>
    </w:pPr>
    <w:tblPr>
      <w:tblStyleRowBandSize w:val="1"/>
      <w:tblStyleColBandSize w:val="1"/>
      <w:tblBorders>
        <w:left w:val="single" w:color="000000" w:themeColor="accent6" w:themeTint="98" w:sz="4" w:space="0"/>
        <w:top w:val="single" w:color="000000" w:themeColor="accent6" w:themeTint="98" w:sz="4" w:space="0"/>
        <w:right w:val="single" w:color="000000" w:themeColor="accent6" w:themeTint="98" w:sz="4" w:space="0"/>
        <w:bottom w:val="single" w:color="000000" w:themeColor="accent6" w:themeTint="98" w:sz="4" w:space="0"/>
      </w:tblBorders>
    </w:tblPr>
    <w:tblStylePr w:type="band1Horz">
      <w:rPr>
        <w:color w:val="404040"/>
        <w:sz w:val="22"/>
      </w:rPr>
      <w:tblPr/>
      <w:tcPr>
        <w:tcBorders>
          <w:top w:val="single" w:color="000000" w:themeColor="accent6" w:sz="4" w:space="0"/>
          <w:bottom w:val="single" w:color="000000" w:themeColor="accent6" w:sz="4" w:space="0"/>
        </w:tcBorders>
      </w:tcPr>
    </w:tblStylePr>
    <w:tblStylePr w:type="band1Vert">
      <w:rPr>
        <w:color w:val="404040"/>
        <w:sz w:val="22"/>
      </w:rPr>
      <w:tblPr/>
      <w:tcPr>
        <w:tcBorders>
          <w:left w:val="single" w:color="000000" w:themeColor="accent6" w:sz="4" w:space="0"/>
          <w:right w:val="single" w:color="000000" w:themeColor="accent6" w:sz="4" w:space="0"/>
        </w:tcBorders>
      </w:tcPr>
    </w:tblStylePr>
    <w:tblStylePr w:type="firstCol">
      <w:rPr>
        <w:b/>
        <w:color w:val="404040"/>
      </w:rPr>
      <w:tblPr/>
    </w:tblStylePr>
    <w:tblStylePr w:type="firstRow">
      <w:rPr>
        <w:b/>
        <w:color w:val="FFFFFF"/>
        <w:sz w:val="22"/>
      </w:rPr>
      <w:tblPr/>
      <w:tcPr>
        <w:shd w:val="clear" w:color="FFFFFF"/>
      </w:tcPr>
    </w:tblStylePr>
    <w:tblStylePr w:type="lastCol">
      <w:rPr>
        <w:b/>
        <w:color w:val="404040"/>
      </w:rPr>
      <w:tblPr/>
    </w:tblStylePr>
    <w:tblStylePr w:type="lastRow">
      <w:rPr>
        <w:b/>
        <w:color w:val="404040"/>
      </w:rPr>
      <w:tblPr/>
    </w:tblStylePr>
  </w:style>
  <w:style w:type="table" w:styleId="897">
    <w:name w:val="List Table 4"/>
    <w:uiPriority w:val="99"/>
    <w:pPr>
      <w:spacing w:after="0" w:line="240" w:lineRule="auto"/>
    </w:pPr>
    <w:tblPr>
      <w:tblStyleRowBandSize w:val="1"/>
      <w:tblStyleColBandSize w:val="1"/>
      <w:tblBorders>
        <w:left w:val="single" w:color="000000" w:themeColor="text1" w:sz="4" w:space="0"/>
        <w:top w:val="single" w:color="000000" w:themeColor="text1" w:sz="4" w:space="0"/>
        <w:right w:val="single" w:color="000000" w:themeColor="text1" w:sz="4" w:space="0"/>
        <w:bottom w:val="single" w:color="000000" w:themeColor="text1" w:sz="4" w:space="0"/>
        <w:insideH w:val="single" w:color="000000" w:themeColor="text1"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FFFFFF"/>
        <w:sz w:val="22"/>
      </w:rPr>
      <w:tblPr/>
      <w:tcPr>
        <w:shd w:val="clear" w:color="FFFFFF"/>
      </w:tcPr>
    </w:tblStylePr>
    <w:tblStylePr w:type="lastCol">
      <w:rPr>
        <w:b/>
        <w:color w:val="404040"/>
      </w:rPr>
      <w:tblPr/>
    </w:tblStylePr>
    <w:tblStylePr w:type="lastRow">
      <w:rPr>
        <w:b/>
        <w:color w:val="404040"/>
      </w:rPr>
      <w:tblPr/>
    </w:tblStylePr>
  </w:style>
  <w:style w:type="table" w:styleId="898">
    <w:name w:val="List Table 4 - Accent 1"/>
    <w:uiPriority w:val="99"/>
    <w:pPr>
      <w:spacing w:after="0" w:line="240" w:lineRule="auto"/>
    </w:pPr>
    <w:tblPr>
      <w:tblStyleRowBandSize w:val="1"/>
      <w:tblStyleColBandSize w:val="1"/>
      <w:tblBorders>
        <w:left w:val="single" w:color="000000" w:themeColor="accent1" w:themeTint="90" w:sz="4" w:space="0"/>
        <w:top w:val="single" w:color="000000" w:themeColor="accent1" w:themeTint="90" w:sz="4" w:space="0"/>
        <w:right w:val="single" w:color="000000" w:themeColor="accent1" w:themeTint="90" w:sz="4" w:space="0"/>
        <w:bottom w:val="single" w:color="000000" w:themeColor="accent1" w:themeTint="90" w:sz="4" w:space="0"/>
        <w:insideH w:val="single" w:color="000000" w:themeColor="accent1"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FFFFFF"/>
        <w:sz w:val="22"/>
      </w:rPr>
      <w:tblPr/>
      <w:tcPr>
        <w:shd w:val="clear" w:color="FFFFFF"/>
      </w:tcPr>
    </w:tblStylePr>
    <w:tblStylePr w:type="lastCol">
      <w:rPr>
        <w:b/>
        <w:color w:val="404040"/>
      </w:rPr>
      <w:tblPr/>
    </w:tblStylePr>
    <w:tblStylePr w:type="lastRow">
      <w:rPr>
        <w:b/>
        <w:color w:val="404040"/>
      </w:rPr>
      <w:tblPr/>
    </w:tblStylePr>
  </w:style>
  <w:style w:type="table" w:styleId="899">
    <w:name w:val="List Table 4 - Accent 2"/>
    <w:uiPriority w:val="99"/>
    <w:pPr>
      <w:spacing w:after="0" w:line="240" w:lineRule="auto"/>
    </w:pPr>
    <w:tblPr>
      <w:tblStyleRowBandSize w:val="1"/>
      <w:tblStyleColBandSize w:val="1"/>
      <w:tblBorders>
        <w:left w:val="single" w:color="000000" w:themeColor="accent2" w:themeTint="90" w:sz="4" w:space="0"/>
        <w:top w:val="single" w:color="000000" w:themeColor="accent2" w:themeTint="90" w:sz="4" w:space="0"/>
        <w:right w:val="single" w:color="000000" w:themeColor="accent2" w:themeTint="90" w:sz="4" w:space="0"/>
        <w:bottom w:val="single" w:color="000000" w:themeColor="accent2" w:themeTint="90" w:sz="4" w:space="0"/>
        <w:insideH w:val="single" w:color="000000" w:themeColor="accent2"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FFFFFF"/>
        <w:sz w:val="22"/>
      </w:rPr>
      <w:tblPr/>
      <w:tcPr>
        <w:shd w:val="clear" w:color="FFFFFF"/>
      </w:tcPr>
    </w:tblStylePr>
    <w:tblStylePr w:type="lastCol">
      <w:rPr>
        <w:b/>
        <w:color w:val="404040"/>
      </w:rPr>
      <w:tblPr/>
    </w:tblStylePr>
    <w:tblStylePr w:type="lastRow">
      <w:rPr>
        <w:b/>
        <w:color w:val="404040"/>
      </w:rPr>
      <w:tblPr/>
    </w:tblStylePr>
  </w:style>
  <w:style w:type="table" w:styleId="900">
    <w:name w:val="List Table 4 - Accent 3"/>
    <w:uiPriority w:val="99"/>
    <w:pPr>
      <w:spacing w:after="0" w:line="240" w:lineRule="auto"/>
    </w:pPr>
    <w:tblPr>
      <w:tblStyleRowBandSize w:val="1"/>
      <w:tblStyleColBandSize w:val="1"/>
      <w:tblBorders>
        <w:left w:val="single" w:color="000000" w:themeColor="accent3" w:themeTint="90" w:sz="4" w:space="0"/>
        <w:top w:val="single" w:color="000000" w:themeColor="accent3" w:themeTint="90" w:sz="4" w:space="0"/>
        <w:right w:val="single" w:color="000000" w:themeColor="accent3" w:themeTint="90" w:sz="4" w:space="0"/>
        <w:bottom w:val="single" w:color="000000" w:themeColor="accent3" w:themeTint="90" w:sz="4" w:space="0"/>
        <w:insideH w:val="single" w:color="000000" w:themeColor="accent3"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FFFFFF"/>
        <w:sz w:val="22"/>
      </w:rPr>
      <w:tblPr/>
      <w:tcPr>
        <w:shd w:val="clear" w:color="FFFFFF"/>
      </w:tcPr>
    </w:tblStylePr>
    <w:tblStylePr w:type="lastCol">
      <w:rPr>
        <w:b/>
        <w:color w:val="404040"/>
      </w:rPr>
      <w:tblPr/>
    </w:tblStylePr>
    <w:tblStylePr w:type="lastRow">
      <w:rPr>
        <w:b/>
        <w:color w:val="404040"/>
      </w:rPr>
      <w:tblPr/>
    </w:tblStylePr>
  </w:style>
  <w:style w:type="table" w:styleId="901">
    <w:name w:val="List Table 4 - Accent 4"/>
    <w:uiPriority w:val="99"/>
    <w:pPr>
      <w:spacing w:after="0" w:line="240" w:lineRule="auto"/>
    </w:pPr>
    <w:tblPr>
      <w:tblStyleRowBandSize w:val="1"/>
      <w:tblStyleColBandSize w:val="1"/>
      <w:tblBorders>
        <w:left w:val="single" w:color="000000" w:themeColor="accent4" w:themeTint="90" w:sz="4" w:space="0"/>
        <w:top w:val="single" w:color="000000" w:themeColor="accent4" w:themeTint="90" w:sz="4" w:space="0"/>
        <w:right w:val="single" w:color="000000" w:themeColor="accent4" w:themeTint="90" w:sz="4" w:space="0"/>
        <w:bottom w:val="single" w:color="000000" w:themeColor="accent4" w:themeTint="90" w:sz="4" w:space="0"/>
        <w:insideH w:val="single" w:color="000000" w:themeColor="accent4"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FFFFFF"/>
        <w:sz w:val="22"/>
      </w:rPr>
      <w:tblPr/>
      <w:tcPr>
        <w:shd w:val="clear" w:color="FFFFFF"/>
      </w:tcPr>
    </w:tblStylePr>
    <w:tblStylePr w:type="lastCol">
      <w:rPr>
        <w:b/>
        <w:color w:val="404040"/>
      </w:rPr>
      <w:tblPr/>
    </w:tblStylePr>
    <w:tblStylePr w:type="lastRow">
      <w:rPr>
        <w:b/>
        <w:color w:val="404040"/>
      </w:rPr>
      <w:tblPr/>
    </w:tblStylePr>
  </w:style>
  <w:style w:type="table" w:styleId="902">
    <w:name w:val="List Table 4 - Accent 5"/>
    <w:uiPriority w:val="99"/>
    <w:pPr>
      <w:spacing w:after="0" w:line="240" w:lineRule="auto"/>
    </w:pPr>
    <w:tblPr>
      <w:tblStyleRowBandSize w:val="1"/>
      <w:tblStyleColBandSize w:val="1"/>
      <w:tblBorders>
        <w:left w:val="single" w:color="000000" w:themeColor="accent5" w:themeTint="90" w:sz="4" w:space="0"/>
        <w:top w:val="single" w:color="000000" w:themeColor="accent5" w:themeTint="90" w:sz="4" w:space="0"/>
        <w:right w:val="single" w:color="000000" w:themeColor="accent5" w:themeTint="90" w:sz="4" w:space="0"/>
        <w:bottom w:val="single" w:color="000000" w:themeColor="accent5" w:themeTint="90" w:sz="4" w:space="0"/>
        <w:insideH w:val="single" w:color="000000" w:themeColor="accent5"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FFFFFF"/>
        <w:sz w:val="22"/>
      </w:rPr>
      <w:tblPr/>
      <w:tcPr>
        <w:shd w:val="clear" w:color="FFFFFF"/>
      </w:tcPr>
    </w:tblStylePr>
    <w:tblStylePr w:type="lastCol">
      <w:rPr>
        <w:b/>
        <w:color w:val="404040"/>
      </w:rPr>
      <w:tblPr/>
    </w:tblStylePr>
    <w:tblStylePr w:type="lastRow">
      <w:rPr>
        <w:b/>
        <w:color w:val="404040"/>
      </w:rPr>
      <w:tblPr/>
    </w:tblStylePr>
  </w:style>
  <w:style w:type="table" w:styleId="903">
    <w:name w:val="List Table 4 - Accent 6"/>
    <w:uiPriority w:val="99"/>
    <w:pPr>
      <w:spacing w:after="0" w:line="240" w:lineRule="auto"/>
    </w:pPr>
    <w:tblPr>
      <w:tblStyleRowBandSize w:val="1"/>
      <w:tblStyleColBandSize w:val="1"/>
      <w:tblBorders>
        <w:left w:val="single" w:color="000000" w:themeColor="accent6" w:themeTint="90" w:sz="4" w:space="0"/>
        <w:top w:val="single" w:color="000000" w:themeColor="accent6" w:themeTint="90" w:sz="4" w:space="0"/>
        <w:right w:val="single" w:color="000000" w:themeColor="accent6" w:themeTint="90" w:sz="4" w:space="0"/>
        <w:bottom w:val="single" w:color="000000" w:themeColor="accent6" w:themeTint="90" w:sz="4" w:space="0"/>
        <w:insideH w:val="single" w:color="000000" w:themeColor="accent6"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FFFFFF"/>
        <w:sz w:val="22"/>
      </w:rPr>
      <w:tblPr/>
      <w:tcPr>
        <w:shd w:val="clear" w:color="FFFFFF"/>
      </w:tcPr>
    </w:tblStylePr>
    <w:tblStylePr w:type="lastCol">
      <w:rPr>
        <w:b/>
        <w:color w:val="404040"/>
      </w:rPr>
      <w:tblPr/>
    </w:tblStylePr>
    <w:tblStylePr w:type="lastRow">
      <w:rPr>
        <w:b/>
        <w:color w:val="404040"/>
      </w:rPr>
      <w:tblPr/>
    </w:tblStylePr>
  </w:style>
  <w:style w:type="table" w:styleId="904">
    <w:name w:val="List Table 5 Dark"/>
    <w:uiPriority w:val="99"/>
    <w:pPr>
      <w:spacing w:after="0" w:line="240" w:lineRule="auto"/>
    </w:pPr>
    <w:tblPr>
      <w:tblStyleRowBandSize w:val="1"/>
      <w:tblStyleColBandSize w:val="1"/>
      <w:tblBorders>
        <w:left w:val="single" w:color="000000" w:themeColor="text1" w:themeTint="80" w:sz="32" w:space="0"/>
        <w:top w:val="single" w:color="000000" w:themeColor="text1" w:themeTint="80" w:sz="32" w:space="0"/>
        <w:right w:val="single" w:color="000000" w:themeColor="text1" w:themeTint="80" w:sz="32" w:space="0"/>
        <w:bottom w:val="single" w:color="000000" w:themeColor="text1" w:themeTint="80" w:sz="32" w:space="0"/>
      </w:tblBorders>
    </w:tblPr>
    <w:tblStylePr w:type="band1Horz">
      <w:tblPr/>
      <w:tcPr>
        <w:tcBorders>
          <w:top w:val="single" w:color="000000" w:themeColor="light1" w:sz="4" w:space="0"/>
          <w:bottom w:val="single" w:color="000000" w:themeColor="light1" w:sz="4" w:space="0"/>
        </w:tcBorders>
        <w:shd w:val="clear" w:color="FFFFFF"/>
      </w:tcPr>
    </w:tblStylePr>
    <w:tblStylePr w:type="band1Vert">
      <w:tblPr/>
      <w:tcPr>
        <w:tcBorders>
          <w:left w:val="single" w:color="000000" w:themeColor="light1" w:sz="4" w:space="0"/>
          <w:right w:val="single" w:color="000000" w:themeColor="light1" w:sz="4" w:space="0"/>
        </w:tcBorders>
        <w:shd w:val="clear" w:color="FFFFFF"/>
      </w:tcPr>
    </w:tblStylePr>
    <w:tblStylePr w:type="band2Horz">
      <w:tblPr/>
      <w:tcPr>
        <w:tcBorders>
          <w:top w:val="single" w:color="000000" w:themeColor="light1" w:sz="4" w:space="0"/>
          <w:bottom w:val="single" w:color="000000" w:themeColor="light1" w:sz="4" w:space="0"/>
        </w:tcBorders>
        <w:shd w:val="clear" w:color="FFFFFF"/>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text1" w:sz="32" w:space="0"/>
          <w:right w:val="single" w:color="000000" w:themeColor="light1" w:sz="4" w:space="0"/>
        </w:tcBorders>
      </w:tcPr>
    </w:tblStylePr>
    <w:tblStylePr w:type="firstRow">
      <w:rPr>
        <w:b/>
        <w:color w:val="FFFFFF" w:themeColor="light1"/>
        <w:sz w:val="22"/>
      </w:rPr>
      <w:tblPr/>
      <w:tcPr>
        <w:tcBorders>
          <w:top w:val="single" w:color="000000" w:themeColor="text1" w:sz="32" w:space="0"/>
          <w:bottom w:val="single" w:color="000000" w:themeColor="light1" w:sz="12" w:space="0"/>
        </w:tcBorders>
        <w:shd w:val="clear" w:color="FFFFFF"/>
      </w:tcPr>
    </w:tblStylePr>
    <w:tblStylePr w:type="lastCol">
      <w:tblPr/>
      <w:tcPr>
        <w:tcBorders>
          <w:left w:val="single" w:color="000000" w:themeColor="light1" w:sz="4" w:space="0"/>
          <w:right w:val="single" w:color="000000" w:themeColor="text1"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905">
    <w:name w:val="List Table 5 Dark - Accent 1"/>
    <w:uiPriority w:val="99"/>
    <w:pPr>
      <w:spacing w:after="0" w:line="240" w:lineRule="auto"/>
    </w:pPr>
    <w:tblPr>
      <w:tblStyleRowBandSize w:val="1"/>
      <w:tblStyleColBandSize w:val="1"/>
      <w:tblBorders>
        <w:left w:val="single" w:color="000000" w:themeColor="accent1" w:sz="32" w:space="0"/>
        <w:top w:val="single" w:color="000000" w:themeColor="accent1" w:sz="32" w:space="0"/>
        <w:right w:val="single" w:color="000000" w:themeColor="accent1" w:sz="32" w:space="0"/>
        <w:bottom w:val="single" w:color="000000" w:themeColor="accent1" w:sz="32" w:space="0"/>
      </w:tblBorders>
    </w:tblPr>
    <w:tblStylePr w:type="band1Horz">
      <w:tblPr/>
      <w:tcPr>
        <w:tcBorders>
          <w:top w:val="single" w:color="000000" w:themeColor="light1" w:sz="4" w:space="0"/>
          <w:bottom w:val="single" w:color="000000" w:themeColor="light1" w:sz="4" w:space="0"/>
        </w:tcBorders>
        <w:shd w:val="clear" w:color="FFFFFF"/>
      </w:tcPr>
    </w:tblStylePr>
    <w:tblStylePr w:type="band1Vert">
      <w:tblPr/>
      <w:tcPr>
        <w:tcBorders>
          <w:left w:val="single" w:color="000000" w:themeColor="light1" w:sz="4" w:space="0"/>
          <w:right w:val="single" w:color="000000" w:themeColor="light1" w:sz="4" w:space="0"/>
        </w:tcBorders>
        <w:shd w:val="clear" w:color="FFFFFF"/>
      </w:tcPr>
    </w:tblStylePr>
    <w:tblStylePr w:type="band2Horz">
      <w:tblPr/>
      <w:tcPr>
        <w:tcBorders>
          <w:top w:val="single" w:color="000000" w:themeColor="light1" w:sz="4" w:space="0"/>
          <w:bottom w:val="single" w:color="000000" w:themeColor="light1" w:sz="4" w:space="0"/>
        </w:tcBorders>
        <w:shd w:val="clear" w:color="FFFFFF"/>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1" w:sz="32" w:space="0"/>
          <w:right w:val="single" w:color="000000" w:themeColor="light1" w:sz="4" w:space="0"/>
        </w:tcBorders>
      </w:tcPr>
    </w:tblStylePr>
    <w:tblStylePr w:type="firstRow">
      <w:rPr>
        <w:b/>
        <w:color w:val="FFFFFF" w:themeColor="light1"/>
        <w:sz w:val="22"/>
      </w:rPr>
      <w:tblPr/>
      <w:tcPr>
        <w:tcBorders>
          <w:top w:val="single" w:color="000000" w:themeColor="accent1" w:sz="32" w:space="0"/>
          <w:bottom w:val="single" w:color="000000" w:themeColor="light1" w:sz="12" w:space="0"/>
        </w:tcBorders>
        <w:shd w:val="clear" w:color="FFFFFF"/>
      </w:tcPr>
    </w:tblStylePr>
    <w:tblStylePr w:type="lastCol">
      <w:tblPr/>
      <w:tcPr>
        <w:tcBorders>
          <w:left w:val="single" w:color="000000" w:themeColor="light1" w:sz="4" w:space="0"/>
          <w:right w:val="single" w:color="000000" w:themeColor="accent1"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906">
    <w:name w:val="List Table 5 Dark - Accent 2"/>
    <w:uiPriority w:val="99"/>
    <w:pPr>
      <w:spacing w:after="0" w:line="240" w:lineRule="auto"/>
    </w:pPr>
    <w:tblPr>
      <w:tblStyleRowBandSize w:val="1"/>
      <w:tblStyleColBandSize w:val="1"/>
      <w:tblBorders>
        <w:left w:val="single" w:color="000000" w:themeColor="accent2" w:themeTint="97" w:sz="32" w:space="0"/>
        <w:top w:val="single" w:color="000000" w:themeColor="accent2" w:themeTint="97" w:sz="32" w:space="0"/>
        <w:right w:val="single" w:color="000000" w:themeColor="accent2" w:themeTint="97" w:sz="32" w:space="0"/>
        <w:bottom w:val="single" w:color="000000" w:themeColor="accent2" w:themeTint="97" w:sz="32" w:space="0"/>
      </w:tblBorders>
    </w:tblPr>
    <w:tblStylePr w:type="band1Horz">
      <w:tblPr/>
      <w:tcPr>
        <w:tcBorders>
          <w:top w:val="single" w:color="000000" w:themeColor="light1" w:sz="4" w:space="0"/>
          <w:bottom w:val="single" w:color="000000" w:themeColor="light1" w:sz="4" w:space="0"/>
        </w:tcBorders>
        <w:shd w:val="clear" w:color="FFFFFF"/>
      </w:tcPr>
    </w:tblStylePr>
    <w:tblStylePr w:type="band1Vert">
      <w:tblPr/>
      <w:tcPr>
        <w:tcBorders>
          <w:left w:val="single" w:color="000000" w:themeColor="light1" w:sz="4" w:space="0"/>
          <w:right w:val="single" w:color="000000" w:themeColor="light1" w:sz="4" w:space="0"/>
        </w:tcBorders>
        <w:shd w:val="clear" w:color="FFFFFF"/>
      </w:tcPr>
    </w:tblStylePr>
    <w:tblStylePr w:type="band2Horz">
      <w:tblPr/>
      <w:tcPr>
        <w:tcBorders>
          <w:top w:val="single" w:color="000000" w:themeColor="light1" w:sz="4" w:space="0"/>
          <w:bottom w:val="single" w:color="000000" w:themeColor="light1" w:sz="4" w:space="0"/>
        </w:tcBorders>
        <w:shd w:val="clear" w:color="FFFFFF"/>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2" w:sz="32" w:space="0"/>
          <w:right w:val="single" w:color="000000" w:themeColor="light1" w:sz="4" w:space="0"/>
        </w:tcBorders>
      </w:tcPr>
    </w:tblStylePr>
    <w:tblStylePr w:type="firstRow">
      <w:rPr>
        <w:b/>
        <w:color w:val="FFFFFF" w:themeColor="light1"/>
        <w:sz w:val="22"/>
      </w:rPr>
      <w:tblPr/>
      <w:tcPr>
        <w:tcBorders>
          <w:top w:val="single" w:color="000000" w:themeColor="accent2" w:sz="32" w:space="0"/>
          <w:bottom w:val="single" w:color="000000" w:themeColor="light1" w:sz="12" w:space="0"/>
        </w:tcBorders>
        <w:shd w:val="clear" w:color="FFFFFF"/>
      </w:tcPr>
    </w:tblStylePr>
    <w:tblStylePr w:type="lastCol">
      <w:tblPr/>
      <w:tcPr>
        <w:tcBorders>
          <w:left w:val="single" w:color="000000" w:themeColor="light1" w:sz="4" w:space="0"/>
          <w:right w:val="single" w:color="000000" w:themeColor="accent2"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907">
    <w:name w:val="List Table 5 Dark - Accent 3"/>
    <w:uiPriority w:val="99"/>
    <w:pPr>
      <w:spacing w:after="0" w:line="240" w:lineRule="auto"/>
    </w:pPr>
    <w:tblPr>
      <w:tblStyleRowBandSize w:val="1"/>
      <w:tblStyleColBandSize w:val="1"/>
      <w:tblBorders>
        <w:left w:val="single" w:color="000000" w:themeColor="accent3" w:themeTint="98" w:sz="32" w:space="0"/>
        <w:top w:val="single" w:color="000000" w:themeColor="accent3" w:themeTint="98" w:sz="32" w:space="0"/>
        <w:right w:val="single" w:color="000000" w:themeColor="accent3" w:themeTint="98" w:sz="32" w:space="0"/>
        <w:bottom w:val="single" w:color="000000" w:themeColor="accent3" w:themeTint="98" w:sz="32" w:space="0"/>
      </w:tblBorders>
    </w:tblPr>
    <w:tblStylePr w:type="band1Horz">
      <w:tblPr/>
      <w:tcPr>
        <w:tcBorders>
          <w:top w:val="single" w:color="000000" w:themeColor="light1" w:sz="4" w:space="0"/>
          <w:bottom w:val="single" w:color="000000" w:themeColor="light1" w:sz="4" w:space="0"/>
        </w:tcBorders>
        <w:shd w:val="clear" w:color="FFFFFF"/>
      </w:tcPr>
    </w:tblStylePr>
    <w:tblStylePr w:type="band1Vert">
      <w:tblPr/>
      <w:tcPr>
        <w:tcBorders>
          <w:left w:val="single" w:color="000000" w:themeColor="light1" w:sz="4" w:space="0"/>
          <w:right w:val="single" w:color="000000" w:themeColor="light1" w:sz="4" w:space="0"/>
        </w:tcBorders>
        <w:shd w:val="clear" w:color="FFFFFF"/>
      </w:tcPr>
    </w:tblStylePr>
    <w:tblStylePr w:type="band2Horz">
      <w:tblPr/>
      <w:tcPr>
        <w:tcBorders>
          <w:top w:val="single" w:color="000000" w:themeColor="light1" w:sz="4" w:space="0"/>
          <w:bottom w:val="single" w:color="000000" w:themeColor="light1" w:sz="4" w:space="0"/>
        </w:tcBorders>
        <w:shd w:val="clear" w:color="FFFFFF"/>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3" w:sz="32" w:space="0"/>
          <w:right w:val="single" w:color="000000" w:themeColor="light1" w:sz="4" w:space="0"/>
        </w:tcBorders>
      </w:tcPr>
    </w:tblStylePr>
    <w:tblStylePr w:type="firstRow">
      <w:rPr>
        <w:b/>
        <w:color w:val="FFFFFF" w:themeColor="light1"/>
        <w:sz w:val="22"/>
      </w:rPr>
      <w:tblPr/>
      <w:tcPr>
        <w:tcBorders>
          <w:top w:val="single" w:color="000000" w:themeColor="accent3" w:sz="32" w:space="0"/>
          <w:bottom w:val="single" w:color="000000" w:themeColor="light1" w:sz="12" w:space="0"/>
        </w:tcBorders>
        <w:shd w:val="clear" w:color="FFFFFF"/>
      </w:tcPr>
    </w:tblStylePr>
    <w:tblStylePr w:type="lastCol">
      <w:tblPr/>
      <w:tcPr>
        <w:tcBorders>
          <w:left w:val="single" w:color="000000" w:themeColor="light1" w:sz="4" w:space="0"/>
          <w:right w:val="single" w:color="000000" w:themeColor="accent3"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908">
    <w:name w:val="List Table 5 Dark - Accent 4"/>
    <w:uiPriority w:val="99"/>
    <w:pPr>
      <w:spacing w:after="0" w:line="240" w:lineRule="auto"/>
    </w:pPr>
    <w:tblPr>
      <w:tblStyleRowBandSize w:val="1"/>
      <w:tblStyleColBandSize w:val="1"/>
      <w:tblBorders>
        <w:left w:val="single" w:color="000000" w:themeColor="accent4" w:themeTint="9a" w:sz="32" w:space="0"/>
        <w:top w:val="single" w:color="000000" w:themeColor="accent4" w:themeTint="9a" w:sz="32" w:space="0"/>
        <w:right w:val="single" w:color="000000" w:themeColor="accent4" w:themeTint="9a" w:sz="32" w:space="0"/>
        <w:bottom w:val="single" w:color="000000" w:themeColor="accent4" w:themeTint="9a" w:sz="32" w:space="0"/>
      </w:tblBorders>
    </w:tblPr>
    <w:tblStylePr w:type="band1Horz">
      <w:tblPr/>
      <w:tcPr>
        <w:tcBorders>
          <w:top w:val="single" w:color="000000" w:themeColor="light1" w:sz="4" w:space="0"/>
          <w:bottom w:val="single" w:color="000000" w:themeColor="light1" w:sz="4" w:space="0"/>
        </w:tcBorders>
        <w:shd w:val="clear" w:color="FFFFFF"/>
      </w:tcPr>
    </w:tblStylePr>
    <w:tblStylePr w:type="band1Vert">
      <w:tblPr/>
      <w:tcPr>
        <w:tcBorders>
          <w:left w:val="single" w:color="000000" w:themeColor="light1" w:sz="4" w:space="0"/>
          <w:right w:val="single" w:color="000000" w:themeColor="light1" w:sz="4" w:space="0"/>
        </w:tcBorders>
        <w:shd w:val="clear" w:color="FFFFFF"/>
      </w:tcPr>
    </w:tblStylePr>
    <w:tblStylePr w:type="band2Horz">
      <w:tblPr/>
      <w:tcPr>
        <w:tcBorders>
          <w:top w:val="single" w:color="000000" w:themeColor="light1" w:sz="4" w:space="0"/>
          <w:bottom w:val="single" w:color="000000" w:themeColor="light1" w:sz="4" w:space="0"/>
        </w:tcBorders>
        <w:shd w:val="clear" w:color="FFFFFF"/>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4" w:sz="32" w:space="0"/>
          <w:right w:val="single" w:color="000000" w:themeColor="light1" w:sz="4" w:space="0"/>
        </w:tcBorders>
      </w:tcPr>
    </w:tblStylePr>
    <w:tblStylePr w:type="firstRow">
      <w:rPr>
        <w:b/>
        <w:color w:val="FFFFFF" w:themeColor="light1"/>
        <w:sz w:val="22"/>
      </w:rPr>
      <w:tblPr/>
      <w:tcPr>
        <w:tcBorders>
          <w:top w:val="single" w:color="000000" w:themeColor="accent4" w:sz="32" w:space="0"/>
          <w:bottom w:val="single" w:color="000000" w:themeColor="light1" w:sz="12" w:space="0"/>
        </w:tcBorders>
        <w:shd w:val="clear" w:color="FFFFFF"/>
      </w:tcPr>
    </w:tblStylePr>
    <w:tblStylePr w:type="lastCol">
      <w:tblPr/>
      <w:tcPr>
        <w:tcBorders>
          <w:left w:val="single" w:color="000000" w:themeColor="light1" w:sz="4" w:space="0"/>
          <w:right w:val="single" w:color="000000" w:themeColor="accent4"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909">
    <w:name w:val="List Table 5 Dark - Accent 5"/>
    <w:uiPriority w:val="99"/>
    <w:pPr>
      <w:spacing w:after="0" w:line="240" w:lineRule="auto"/>
    </w:pPr>
    <w:tblPr>
      <w:tblStyleRowBandSize w:val="1"/>
      <w:tblStyleColBandSize w:val="1"/>
      <w:tblBorders>
        <w:left w:val="single" w:color="000000" w:themeColor="accent5" w:themeTint="9a" w:sz="32" w:space="0"/>
        <w:top w:val="single" w:color="000000" w:themeColor="accent5" w:themeTint="9a" w:sz="32" w:space="0"/>
        <w:right w:val="single" w:color="000000" w:themeColor="accent5" w:themeTint="9a" w:sz="32" w:space="0"/>
        <w:bottom w:val="single" w:color="000000" w:themeColor="accent5" w:themeTint="9a" w:sz="32" w:space="0"/>
      </w:tblBorders>
    </w:tblPr>
    <w:tblStylePr w:type="band1Horz">
      <w:tblPr/>
      <w:tcPr>
        <w:tcBorders>
          <w:top w:val="single" w:color="000000" w:themeColor="light1" w:sz="4" w:space="0"/>
          <w:bottom w:val="single" w:color="000000" w:themeColor="light1" w:sz="4" w:space="0"/>
        </w:tcBorders>
        <w:shd w:val="clear" w:color="FFFFFF"/>
      </w:tcPr>
    </w:tblStylePr>
    <w:tblStylePr w:type="band1Vert">
      <w:tblPr/>
      <w:tcPr>
        <w:tcBorders>
          <w:left w:val="single" w:color="000000" w:themeColor="light1" w:sz="4" w:space="0"/>
          <w:right w:val="single" w:color="000000" w:themeColor="light1" w:sz="4" w:space="0"/>
        </w:tcBorders>
        <w:shd w:val="clear" w:color="FFFFFF"/>
      </w:tcPr>
    </w:tblStylePr>
    <w:tblStylePr w:type="band2Horz">
      <w:tblPr/>
      <w:tcPr>
        <w:tcBorders>
          <w:top w:val="single" w:color="000000" w:themeColor="light1" w:sz="4" w:space="0"/>
          <w:bottom w:val="single" w:color="000000" w:themeColor="light1" w:sz="4" w:space="0"/>
        </w:tcBorders>
        <w:shd w:val="clear" w:color="FFFFFF"/>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5" w:sz="32" w:space="0"/>
          <w:right w:val="single" w:color="000000" w:themeColor="light1" w:sz="4" w:space="0"/>
        </w:tcBorders>
      </w:tcPr>
    </w:tblStylePr>
    <w:tblStylePr w:type="firstRow">
      <w:rPr>
        <w:b/>
        <w:color w:val="FFFFFF" w:themeColor="light1"/>
        <w:sz w:val="22"/>
      </w:rPr>
      <w:tblPr/>
      <w:tcPr>
        <w:tcBorders>
          <w:top w:val="single" w:color="000000" w:themeColor="accent5" w:sz="32" w:space="0"/>
          <w:bottom w:val="single" w:color="000000" w:themeColor="light1" w:sz="12" w:space="0"/>
        </w:tcBorders>
        <w:shd w:val="clear" w:color="FFFFFF"/>
      </w:tcPr>
    </w:tblStylePr>
    <w:tblStylePr w:type="lastCol">
      <w:tblPr/>
      <w:tcPr>
        <w:tcBorders>
          <w:left w:val="single" w:color="000000" w:themeColor="light1" w:sz="4" w:space="0"/>
          <w:right w:val="single" w:color="000000" w:themeColor="accent5"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910">
    <w:name w:val="List Table 5 Dark - Accent 6"/>
    <w:uiPriority w:val="99"/>
    <w:pPr>
      <w:spacing w:after="0" w:line="240" w:lineRule="auto"/>
    </w:pPr>
    <w:tblPr>
      <w:tblStyleRowBandSize w:val="1"/>
      <w:tblStyleColBandSize w:val="1"/>
      <w:tblBorders>
        <w:left w:val="single" w:color="000000" w:themeColor="accent6" w:themeTint="98" w:sz="32" w:space="0"/>
        <w:top w:val="single" w:color="000000" w:themeColor="accent6" w:themeTint="98" w:sz="32" w:space="0"/>
        <w:right w:val="single" w:color="000000" w:themeColor="accent6" w:themeTint="98" w:sz="32" w:space="0"/>
        <w:bottom w:val="single" w:color="000000" w:themeColor="accent6" w:themeTint="98" w:sz="32" w:space="0"/>
      </w:tblBorders>
    </w:tblPr>
    <w:tblStylePr w:type="band1Horz">
      <w:tblPr/>
      <w:tcPr>
        <w:tcBorders>
          <w:top w:val="single" w:color="000000" w:themeColor="light1" w:sz="4" w:space="0"/>
          <w:bottom w:val="single" w:color="000000" w:themeColor="light1" w:sz="4" w:space="0"/>
        </w:tcBorders>
        <w:shd w:val="clear" w:color="FFFFFF"/>
      </w:tcPr>
    </w:tblStylePr>
    <w:tblStylePr w:type="band1Vert">
      <w:tblPr/>
      <w:tcPr>
        <w:tcBorders>
          <w:left w:val="single" w:color="000000" w:themeColor="light1" w:sz="4" w:space="0"/>
          <w:right w:val="single" w:color="000000" w:themeColor="light1" w:sz="4" w:space="0"/>
        </w:tcBorders>
        <w:shd w:val="clear" w:color="FFFFFF"/>
      </w:tcPr>
    </w:tblStylePr>
    <w:tblStylePr w:type="band2Horz">
      <w:tblPr/>
      <w:tcPr>
        <w:tcBorders>
          <w:top w:val="single" w:color="000000" w:themeColor="light1" w:sz="4" w:space="0"/>
          <w:bottom w:val="single" w:color="000000" w:themeColor="light1" w:sz="4" w:space="0"/>
        </w:tcBorders>
        <w:shd w:val="clear" w:color="FFFFFF"/>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6" w:sz="32" w:space="0"/>
          <w:right w:val="single" w:color="000000" w:themeColor="light1" w:sz="4" w:space="0"/>
        </w:tcBorders>
      </w:tcPr>
    </w:tblStylePr>
    <w:tblStylePr w:type="firstRow">
      <w:rPr>
        <w:b/>
        <w:color w:val="FFFFFF" w:themeColor="light1"/>
        <w:sz w:val="22"/>
      </w:rPr>
      <w:tblPr/>
      <w:tcPr>
        <w:tcBorders>
          <w:top w:val="single" w:color="000000" w:themeColor="accent6" w:sz="32" w:space="0"/>
          <w:bottom w:val="single" w:color="000000" w:themeColor="light1" w:sz="12" w:space="0"/>
        </w:tcBorders>
        <w:shd w:val="clear" w:color="FFFFFF"/>
      </w:tcPr>
    </w:tblStylePr>
    <w:tblStylePr w:type="lastCol">
      <w:tblPr/>
      <w:tcPr>
        <w:tcBorders>
          <w:left w:val="single" w:color="000000" w:themeColor="light1" w:sz="4" w:space="0"/>
          <w:right w:val="single" w:color="000000" w:themeColor="accent6"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911">
    <w:name w:val="List Table 6 Colorful"/>
    <w:uiPriority w:val="99"/>
    <w:pPr>
      <w:spacing w:after="0" w:line="240" w:lineRule="auto"/>
    </w:pPr>
    <w:tblPr>
      <w:tblStyleRowBandSize w:val="1"/>
      <w:tblStyleColBandSize w:val="1"/>
      <w:tblBorders>
        <w:top w:val="single" w:color="000000" w:themeColor="text1" w:themeTint="80" w:sz="4" w:space="0"/>
        <w:bottom w:val="single" w:color="000000" w:themeColor="text1" w:themeTint="80" w:sz="4" w:space="0"/>
      </w:tblBorders>
    </w:tblPr>
    <w:tblStylePr w:type="band1Horz">
      <w:rPr>
        <w:color w:val="404040" w:themeColor="text1"/>
        <w:sz w:val="22"/>
      </w:rPr>
      <w:tblPr/>
      <w:tcPr>
        <w:shd w:val="clear" w:color="FFFFFF"/>
      </w:tcPr>
    </w:tblStylePr>
    <w:tblStylePr w:type="band1Vert">
      <w:tblPr/>
      <w:tcPr>
        <w:shd w:val="clear" w:color="FFFFFF"/>
      </w:tcPr>
    </w:tblStylePr>
    <w:tblStylePr w:type="band2Horz">
      <w:rPr>
        <w:color w:val="404040" w:themeColor="text1"/>
        <w:sz w:val="22"/>
      </w:rPr>
      <w:tblPr/>
    </w:tblStylePr>
    <w:tblStylePr w:type="firstCol">
      <w:rPr>
        <w:b/>
        <w:color w:val="000000" w:themeColor="text1"/>
      </w:rPr>
      <w:tblPr/>
    </w:tblStylePr>
    <w:tblStylePr w:type="firstRow">
      <w:rPr>
        <w:b/>
        <w:color w:val="000000" w:themeColor="text1"/>
      </w:rPr>
      <w:tblPr/>
      <w:tcPr>
        <w:tcBorders>
          <w:bottom w:val="single" w:color="000000" w:themeColor="text1" w:sz="4" w:space="0"/>
        </w:tcBorders>
      </w:tcPr>
    </w:tblStylePr>
    <w:tblStylePr w:type="lastCol">
      <w:rPr>
        <w:b/>
        <w:color w:val="000000" w:themeColor="text1"/>
      </w:rPr>
      <w:tblPr/>
    </w:tblStylePr>
    <w:tblStylePr w:type="lastRow">
      <w:rPr>
        <w:b/>
        <w:color w:val="000000" w:themeColor="text1"/>
      </w:rPr>
      <w:tblPr/>
      <w:tcPr>
        <w:tcBorders>
          <w:top w:val="single" w:color="000000" w:themeColor="text1" w:sz="4" w:space="0"/>
        </w:tcBorders>
      </w:tcPr>
    </w:tblStylePr>
  </w:style>
  <w:style w:type="table" w:styleId="912">
    <w:name w:val="List Table 6 Colorful - Accent 1"/>
    <w:uiPriority w:val="99"/>
    <w:pPr>
      <w:spacing w:after="0" w:line="240" w:lineRule="auto"/>
    </w:pPr>
    <w:tblPr>
      <w:tblStyleRowBandSize w:val="1"/>
      <w:tblStyleColBandSize w:val="1"/>
      <w:tblBorders>
        <w:top w:val="single" w:color="000000" w:themeColor="accent1" w:sz="4" w:space="0"/>
        <w:bottom w:val="single" w:color="000000" w:themeColor="accent1" w:sz="4" w:space="0"/>
      </w:tblBorders>
    </w:tblPr>
    <w:tblStylePr w:type="band1Horz">
      <w:rPr>
        <w:color w:val="404040" w:themeColor="accent1" w:themeShade="95"/>
        <w:sz w:val="22"/>
      </w:rPr>
      <w:tblPr/>
      <w:tcPr>
        <w:shd w:val="clear" w:color="FFFFFF"/>
      </w:tcPr>
    </w:tblStylePr>
    <w:tblStylePr w:type="band1Vert">
      <w:tblPr/>
      <w:tcPr>
        <w:shd w:val="clear" w:color="FFFFFF"/>
      </w:tcPr>
    </w:tblStylePr>
    <w:tblStylePr w:type="band2Horz">
      <w:rPr>
        <w:color w:val="404040" w:themeColor="accent1" w:themeShade="95"/>
        <w:sz w:val="22"/>
      </w:rPr>
      <w:tblPr/>
    </w:tblStylePr>
    <w:tblStylePr w:type="firstCol">
      <w:rPr>
        <w:b/>
        <w:color w:val="2A4B71" w:themeColor="accent1" w:themeShade="95"/>
      </w:rPr>
      <w:tblPr/>
    </w:tblStylePr>
    <w:tblStylePr w:type="firstRow">
      <w:rPr>
        <w:b/>
        <w:color w:val="2A4B71" w:themeColor="accent1" w:themeShade="95"/>
      </w:rPr>
      <w:tblPr/>
      <w:tcPr>
        <w:tcBorders>
          <w:bottom w:val="single" w:color="000000" w:themeColor="accent1" w:sz="4" w:space="0"/>
        </w:tcBorders>
      </w:tcPr>
    </w:tblStylePr>
    <w:tblStylePr w:type="lastCol">
      <w:rPr>
        <w:b/>
        <w:color w:val="2A4B71" w:themeColor="accent1" w:themeShade="95"/>
      </w:rPr>
      <w:tblPr/>
    </w:tblStylePr>
    <w:tblStylePr w:type="lastRow">
      <w:rPr>
        <w:b/>
        <w:color w:val="2A4B71" w:themeColor="accent1" w:themeShade="95"/>
      </w:rPr>
      <w:tblPr/>
      <w:tcPr>
        <w:tcBorders>
          <w:top w:val="single" w:color="000000" w:themeColor="accent1" w:sz="4" w:space="0"/>
        </w:tcBorders>
      </w:tcPr>
    </w:tblStylePr>
  </w:style>
  <w:style w:type="table" w:styleId="913">
    <w:name w:val="List Table 6 Colorful - Accent 2"/>
    <w:uiPriority w:val="99"/>
    <w:pPr>
      <w:spacing w:after="0" w:line="240" w:lineRule="auto"/>
    </w:pPr>
    <w:tblPr>
      <w:tblStyleRowBandSize w:val="1"/>
      <w:tblStyleColBandSize w:val="1"/>
      <w:tblBorders>
        <w:top w:val="single" w:color="000000" w:themeColor="accent2" w:themeTint="97" w:sz="4" w:space="0"/>
        <w:bottom w:val="single" w:color="000000" w:themeColor="accent2" w:themeTint="97" w:sz="4" w:space="0"/>
      </w:tblBorders>
    </w:tblPr>
    <w:tblStylePr w:type="band1Horz">
      <w:rPr>
        <w:color w:val="404040" w:themeColor="accent2" w:themeTint="97" w:themeShade="95"/>
        <w:sz w:val="22"/>
      </w:rPr>
      <w:tblPr/>
      <w:tcPr>
        <w:shd w:val="clear" w:color="FFFFFF"/>
      </w:tcPr>
    </w:tblStylePr>
    <w:tblStylePr w:type="band1Vert">
      <w:tblPr/>
      <w:tcPr>
        <w:shd w:val="clear" w:color="FFFFFF"/>
      </w:tcPr>
    </w:tblStylePr>
    <w:tblStylePr w:type="band2Horz">
      <w:rPr>
        <w:color w:val="404040" w:themeColor="accent2" w:themeTint="97" w:themeShade="95"/>
        <w:sz w:val="22"/>
      </w:rPr>
      <w:tblPr/>
    </w:tblStylePr>
    <w:tblStylePr w:type="firstCol">
      <w:rPr>
        <w:b/>
        <w:color w:val="9C3A37" w:themeColor="accent2" w:themeTint="97" w:themeShade="95"/>
      </w:rPr>
      <w:tblPr/>
    </w:tblStylePr>
    <w:tblStylePr w:type="firstRow">
      <w:rPr>
        <w:b/>
        <w:color w:val="9C3A37" w:themeColor="accent2" w:themeTint="97" w:themeShade="95"/>
      </w:rPr>
      <w:tblPr/>
      <w:tcPr>
        <w:tcBorders>
          <w:bottom w:val="single" w:color="000000" w:themeColor="accent2" w:sz="4" w:space="0"/>
        </w:tcBorders>
      </w:tcPr>
    </w:tblStylePr>
    <w:tblStylePr w:type="lastCol">
      <w:rPr>
        <w:b/>
        <w:color w:val="9C3A37" w:themeColor="accent2" w:themeTint="97" w:themeShade="95"/>
      </w:rPr>
      <w:tblPr/>
    </w:tblStylePr>
    <w:tblStylePr w:type="lastRow">
      <w:rPr>
        <w:b/>
        <w:color w:val="9C3A37" w:themeColor="accent2" w:themeTint="97" w:themeShade="95"/>
      </w:rPr>
      <w:tblPr/>
      <w:tcPr>
        <w:tcBorders>
          <w:top w:val="single" w:color="000000" w:themeColor="accent2" w:sz="4" w:space="0"/>
        </w:tcBorders>
      </w:tcPr>
    </w:tblStylePr>
  </w:style>
  <w:style w:type="table" w:styleId="914">
    <w:name w:val="List Table 6 Colorful - Accent 3"/>
    <w:uiPriority w:val="99"/>
    <w:pPr>
      <w:spacing w:after="0" w:line="240" w:lineRule="auto"/>
    </w:pPr>
    <w:tblPr>
      <w:tblStyleRowBandSize w:val="1"/>
      <w:tblStyleColBandSize w:val="1"/>
      <w:tblBorders>
        <w:top w:val="single" w:color="000000" w:themeColor="accent3" w:themeTint="98" w:sz="4" w:space="0"/>
        <w:bottom w:val="single" w:color="000000" w:themeColor="accent3" w:themeTint="98" w:sz="4" w:space="0"/>
      </w:tblBorders>
    </w:tblPr>
    <w:tblStylePr w:type="band1Horz">
      <w:rPr>
        <w:color w:val="404040" w:themeColor="accent3" w:themeTint="98" w:themeShade="95"/>
        <w:sz w:val="22"/>
      </w:rPr>
      <w:tblPr/>
      <w:tcPr>
        <w:shd w:val="clear" w:color="FFFFFF"/>
      </w:tcPr>
    </w:tblStylePr>
    <w:tblStylePr w:type="band1Vert">
      <w:tblPr/>
      <w:tcPr>
        <w:shd w:val="clear" w:color="FFFFFF"/>
      </w:tcPr>
    </w:tblStylePr>
    <w:tblStylePr w:type="band2Horz">
      <w:rPr>
        <w:color w:val="404040" w:themeColor="accent3" w:themeTint="98" w:themeShade="95"/>
        <w:sz w:val="22"/>
      </w:rPr>
      <w:tblPr/>
    </w:tblStylePr>
    <w:tblStylePr w:type="firstCol">
      <w:rPr>
        <w:b/>
        <w:color w:val="7C983F" w:themeColor="accent3" w:themeTint="98" w:themeShade="95"/>
      </w:rPr>
      <w:tblPr/>
    </w:tblStylePr>
    <w:tblStylePr w:type="firstRow">
      <w:rPr>
        <w:b/>
        <w:color w:val="7C983F" w:themeColor="accent3" w:themeTint="98" w:themeShade="95"/>
      </w:rPr>
      <w:tblPr/>
      <w:tcPr>
        <w:tcBorders>
          <w:bottom w:val="single" w:color="000000" w:themeColor="accent3" w:sz="4" w:space="0"/>
        </w:tcBorders>
      </w:tcPr>
    </w:tblStylePr>
    <w:tblStylePr w:type="lastCol">
      <w:rPr>
        <w:b/>
        <w:color w:val="7C983F" w:themeColor="accent3" w:themeTint="98" w:themeShade="95"/>
      </w:rPr>
      <w:tblPr/>
    </w:tblStylePr>
    <w:tblStylePr w:type="lastRow">
      <w:rPr>
        <w:b/>
        <w:color w:val="7C983F" w:themeColor="accent3" w:themeTint="98" w:themeShade="95"/>
      </w:rPr>
      <w:tblPr/>
      <w:tcPr>
        <w:tcBorders>
          <w:top w:val="single" w:color="000000" w:themeColor="accent3" w:sz="4" w:space="0"/>
        </w:tcBorders>
      </w:tcPr>
    </w:tblStylePr>
  </w:style>
  <w:style w:type="table" w:styleId="915">
    <w:name w:val="List Table 6 Colorful - Accent 4"/>
    <w:uiPriority w:val="99"/>
    <w:pPr>
      <w:spacing w:after="0" w:line="240" w:lineRule="auto"/>
    </w:pPr>
    <w:tblPr>
      <w:tblStyleRowBandSize w:val="1"/>
      <w:tblStyleColBandSize w:val="1"/>
      <w:tblBorders>
        <w:top w:val="single" w:color="000000" w:themeColor="accent4" w:themeTint="9a" w:sz="4" w:space="0"/>
        <w:bottom w:val="single" w:color="000000" w:themeColor="accent4" w:themeTint="9a" w:sz="4" w:space="0"/>
      </w:tblBorders>
    </w:tblPr>
    <w:tblStylePr w:type="band1Horz">
      <w:rPr>
        <w:color w:val="404040" w:themeColor="accent4" w:themeTint="9a" w:themeShade="95"/>
        <w:sz w:val="22"/>
      </w:rPr>
      <w:tblPr/>
      <w:tcPr>
        <w:shd w:val="clear" w:color="FFFFFF"/>
      </w:tcPr>
    </w:tblStylePr>
    <w:tblStylePr w:type="band1Vert">
      <w:tblPr/>
      <w:tcPr>
        <w:shd w:val="clear" w:color="FFFFFF"/>
      </w:tcPr>
    </w:tblStylePr>
    <w:tblStylePr w:type="band2Horz">
      <w:rPr>
        <w:color w:val="404040" w:themeColor="accent4" w:themeTint="9a" w:themeShade="95"/>
        <w:sz w:val="22"/>
      </w:rPr>
      <w:tblPr/>
    </w:tblStylePr>
    <w:tblStylePr w:type="firstCol">
      <w:rPr>
        <w:b/>
        <w:color w:val="664F82" w:themeColor="accent4" w:themeTint="9a" w:themeShade="95"/>
      </w:rPr>
      <w:tblPr/>
    </w:tblStylePr>
    <w:tblStylePr w:type="firstRow">
      <w:rPr>
        <w:b/>
        <w:color w:val="664F82" w:themeColor="accent4" w:themeTint="9a" w:themeShade="95"/>
      </w:rPr>
      <w:tblPr/>
      <w:tcPr>
        <w:tcBorders>
          <w:bottom w:val="single" w:color="000000" w:themeColor="accent4" w:sz="4" w:space="0"/>
        </w:tcBorders>
      </w:tcPr>
    </w:tblStylePr>
    <w:tblStylePr w:type="lastCol">
      <w:rPr>
        <w:b/>
        <w:color w:val="664F82" w:themeColor="accent4" w:themeTint="9a" w:themeShade="95"/>
      </w:rPr>
      <w:tblPr/>
    </w:tblStylePr>
    <w:tblStylePr w:type="lastRow">
      <w:rPr>
        <w:b/>
        <w:color w:val="664F82" w:themeColor="accent4" w:themeTint="9a" w:themeShade="95"/>
      </w:rPr>
      <w:tblPr/>
      <w:tcPr>
        <w:tcBorders>
          <w:top w:val="single" w:color="000000" w:themeColor="accent4" w:sz="4" w:space="0"/>
        </w:tcBorders>
      </w:tcPr>
    </w:tblStylePr>
  </w:style>
  <w:style w:type="table" w:styleId="916">
    <w:name w:val="List Table 6 Colorful - Accent 5"/>
    <w:uiPriority w:val="99"/>
    <w:pPr>
      <w:spacing w:after="0" w:line="240" w:lineRule="auto"/>
    </w:pPr>
    <w:tblPr>
      <w:tblStyleRowBandSize w:val="1"/>
      <w:tblStyleColBandSize w:val="1"/>
      <w:tblBorders>
        <w:top w:val="single" w:color="000000" w:themeColor="accent5" w:themeTint="9a" w:sz="4" w:space="0"/>
        <w:bottom w:val="single" w:color="000000" w:themeColor="accent5" w:themeTint="9a" w:sz="4" w:space="0"/>
      </w:tblBorders>
    </w:tblPr>
    <w:tblStylePr w:type="band1Horz">
      <w:rPr>
        <w:color w:val="404040" w:themeColor="accent5" w:themeTint="9a" w:themeShade="95"/>
        <w:sz w:val="22"/>
      </w:rPr>
      <w:tblPr/>
      <w:tcPr>
        <w:shd w:val="clear" w:color="FFFFFF"/>
      </w:tcPr>
    </w:tblStylePr>
    <w:tblStylePr w:type="band1Vert">
      <w:tblPr/>
      <w:tcPr>
        <w:shd w:val="clear" w:color="FFFFFF"/>
      </w:tcPr>
    </w:tblStylePr>
    <w:tblStylePr w:type="band2Horz">
      <w:rPr>
        <w:color w:val="404040" w:themeColor="accent5" w:themeTint="9a" w:themeShade="95"/>
        <w:sz w:val="22"/>
      </w:rPr>
      <w:tblPr/>
    </w:tblStylePr>
    <w:tblStylePr w:type="firstCol">
      <w:rPr>
        <w:b/>
        <w:color w:val="338AA0" w:themeColor="accent5" w:themeTint="9a" w:themeShade="95"/>
      </w:rPr>
      <w:tblPr/>
    </w:tblStylePr>
    <w:tblStylePr w:type="firstRow">
      <w:rPr>
        <w:b/>
        <w:color w:val="338AA0" w:themeColor="accent5" w:themeTint="9a" w:themeShade="95"/>
      </w:rPr>
      <w:tblPr/>
      <w:tcPr>
        <w:tcBorders>
          <w:bottom w:val="single" w:color="000000" w:themeColor="accent5" w:sz="4" w:space="0"/>
        </w:tcBorders>
      </w:tcPr>
    </w:tblStylePr>
    <w:tblStylePr w:type="lastCol">
      <w:rPr>
        <w:b/>
        <w:color w:val="338AA0" w:themeColor="accent5" w:themeTint="9a" w:themeShade="95"/>
      </w:rPr>
      <w:tblPr/>
    </w:tblStylePr>
    <w:tblStylePr w:type="lastRow">
      <w:rPr>
        <w:b/>
        <w:color w:val="338AA0" w:themeColor="accent5" w:themeTint="9a" w:themeShade="95"/>
      </w:rPr>
      <w:tblPr/>
      <w:tcPr>
        <w:tcBorders>
          <w:top w:val="single" w:color="000000" w:themeColor="accent5" w:sz="4" w:space="0"/>
        </w:tcBorders>
      </w:tcPr>
    </w:tblStylePr>
  </w:style>
  <w:style w:type="table" w:styleId="917">
    <w:name w:val="List Table 6 Colorful - Accent 6"/>
    <w:uiPriority w:val="99"/>
    <w:pPr>
      <w:spacing w:after="0" w:line="240" w:lineRule="auto"/>
    </w:pPr>
    <w:tblPr>
      <w:tblStyleRowBandSize w:val="1"/>
      <w:tblStyleColBandSize w:val="1"/>
      <w:tblBorders>
        <w:top w:val="single" w:color="000000" w:themeColor="accent6" w:themeTint="98" w:sz="4" w:space="0"/>
        <w:bottom w:val="single" w:color="000000" w:themeColor="accent6" w:themeTint="98" w:sz="4" w:space="0"/>
      </w:tblBorders>
    </w:tblPr>
    <w:tblStylePr w:type="band1Horz">
      <w:rPr>
        <w:color w:val="404040" w:themeColor="accent6" w:themeTint="98" w:themeShade="95"/>
        <w:sz w:val="22"/>
      </w:rPr>
      <w:tblPr/>
      <w:tcPr>
        <w:shd w:val="clear" w:color="FFFFFF"/>
      </w:tcPr>
    </w:tblStylePr>
    <w:tblStylePr w:type="band1Vert">
      <w:tblPr/>
      <w:tcPr>
        <w:shd w:val="clear" w:color="FFFFFF"/>
      </w:tcPr>
    </w:tblStylePr>
    <w:tblStylePr w:type="band2Horz">
      <w:rPr>
        <w:color w:val="404040" w:themeColor="accent6" w:themeTint="98" w:themeShade="95"/>
        <w:sz w:val="22"/>
      </w:rPr>
      <w:tblPr/>
    </w:tblStylePr>
    <w:tblStylePr w:type="firstCol">
      <w:rPr>
        <w:b/>
        <w:color w:val="D9680C" w:themeColor="accent6" w:themeTint="98" w:themeShade="95"/>
      </w:rPr>
      <w:tblPr/>
    </w:tblStylePr>
    <w:tblStylePr w:type="firstRow">
      <w:rPr>
        <w:b/>
        <w:color w:val="D9680C" w:themeColor="accent6" w:themeTint="98" w:themeShade="95"/>
      </w:rPr>
      <w:tblPr/>
      <w:tcPr>
        <w:tcBorders>
          <w:bottom w:val="single" w:color="000000" w:themeColor="accent6" w:sz="4" w:space="0"/>
        </w:tcBorders>
      </w:tcPr>
    </w:tblStylePr>
    <w:tblStylePr w:type="lastCol">
      <w:rPr>
        <w:b/>
        <w:color w:val="D9680C" w:themeColor="accent6" w:themeTint="98" w:themeShade="95"/>
      </w:rPr>
      <w:tblPr/>
    </w:tblStylePr>
    <w:tblStylePr w:type="lastRow">
      <w:rPr>
        <w:b/>
        <w:color w:val="D9680C" w:themeColor="accent6" w:themeTint="98" w:themeShade="95"/>
      </w:rPr>
      <w:tblPr/>
      <w:tcPr>
        <w:tcBorders>
          <w:top w:val="single" w:color="000000" w:themeColor="accent6" w:sz="4" w:space="0"/>
        </w:tcBorders>
      </w:tcPr>
    </w:tblStylePr>
  </w:style>
  <w:style w:type="table" w:styleId="918">
    <w:name w:val="List Table 7 Colorful"/>
    <w:uiPriority w:val="99"/>
    <w:pPr>
      <w:spacing w:after="0" w:line="240" w:lineRule="auto"/>
    </w:pPr>
    <w:tblPr>
      <w:tblStyleRowBandSize w:val="1"/>
      <w:tblStyleColBandSize w:val="1"/>
      <w:tblBorders>
        <w:right w:val="single" w:color="000000" w:themeColor="text1" w:themeTint="80" w:sz="4" w:space="0"/>
      </w:tblBorders>
    </w:tblPr>
    <w:tblStylePr w:type="band1Horz">
      <w:rPr>
        <w:color w:val="4A4A4A" w:themeColor="text1" w:themeTint="80" w:themeShade="95"/>
        <w:sz w:val="22"/>
      </w:rPr>
      <w:tblPr/>
      <w:tcPr>
        <w:shd w:val="clear" w:color="FFFFFF"/>
      </w:tcPr>
    </w:tblStylePr>
    <w:tblStylePr w:type="band1Vert">
      <w:tblPr/>
      <w:tcPr>
        <w:shd w:val="clear" w:color="FFFFFF"/>
      </w:tcPr>
    </w:tblStylePr>
    <w:tblStylePr w:type="band2Horz">
      <w:rPr>
        <w:color w:val="4A4A4A" w:themeColor="text1" w:themeTint="80" w:themeShade="95"/>
        <w:sz w:val="22"/>
      </w:rPr>
      <w:tblPr/>
    </w:tblStylePr>
    <w:tblStylePr w:type="firstCol">
      <w:pPr>
        <w:jc w:val="right"/>
      </w:pPr>
      <w:rPr>
        <w:i/>
        <w:color w:val="4A4A4A" w:themeColor="text1" w:themeTint="80" w:themeShade="95"/>
        <w:sz w:val="22"/>
      </w:rPr>
      <w:tblPr/>
      <w:tcPr>
        <w:tcBorders>
          <w:left w:val="none" w:color="000000" w:sz="4" w:space="0"/>
          <w:top w:val="none" w:color="000000" w:sz="4" w:space="0"/>
          <w:right w:val="single" w:color="000000" w:themeColor="text1" w:sz="4" w:space="0"/>
          <w:bottom w:val="none" w:color="000000" w:sz="4" w:space="0"/>
        </w:tcBorders>
        <w:shd w:color="FFFFFF"/>
      </w:tcPr>
    </w:tblStylePr>
    <w:tblStylePr w:type="firstRow">
      <w:rPr>
        <w:i/>
        <w:color w:val="4A4A4A" w:themeColor="text1" w:themeTint="80" w:themeShade="95"/>
        <w:sz w:val="22"/>
      </w:rPr>
      <w:tblPr/>
      <w:tcPr>
        <w:tcBorders>
          <w:left w:val="none" w:color="000000" w:sz="4" w:space="0"/>
          <w:top w:val="none" w:color="000000" w:sz="4" w:space="0"/>
          <w:right w:val="none" w:color="000000" w:sz="4" w:space="0"/>
          <w:bottom w:val="single" w:color="000000" w:themeColor="text1" w:sz="4" w:space="0"/>
        </w:tcBorders>
        <w:shd w:val="clear" w:color="FFFFFF"/>
      </w:tcPr>
    </w:tblStylePr>
    <w:tblStylePr w:type="lastCol">
      <w:rPr>
        <w:i/>
        <w:color w:val="4A4A4A" w:themeColor="text1" w:themeTint="80" w:themeShade="95"/>
        <w:sz w:val="22"/>
      </w:rPr>
      <w:tblPr/>
      <w:tcPr>
        <w:tcBorders>
          <w:left w:val="single" w:color="000000" w:themeColor="text1" w:sz="4" w:space="0"/>
          <w:top w:val="none" w:color="000000" w:sz="4" w:space="0"/>
          <w:right w:val="none" w:color="000000" w:sz="4" w:space="0"/>
          <w:bottom w:val="none" w:color="000000" w:sz="4" w:space="0"/>
        </w:tcBorders>
        <w:shd w:color="FFFFFF"/>
      </w:tcPr>
    </w:tblStylePr>
    <w:tblStylePr w:type="lastRow">
      <w:rPr>
        <w:i/>
        <w:color w:val="4A4A4A" w:themeColor="text1" w:themeTint="80" w:themeShade="95"/>
        <w:sz w:val="22"/>
      </w:rPr>
      <w:tblPr/>
      <w:tcPr>
        <w:tcBorders>
          <w:left w:val="none" w:color="000000" w:sz="4" w:space="0"/>
          <w:top w:val="single" w:color="000000" w:themeColor="text1" w:sz="4" w:space="0"/>
          <w:right w:val="none" w:color="000000" w:sz="4" w:space="0"/>
          <w:bottom w:val="none" w:color="000000" w:sz="4" w:space="0"/>
        </w:tcBorders>
        <w:shd w:val="clear" w:color="FFFFFF"/>
      </w:tcPr>
    </w:tblStylePr>
    <w:tblStylePr w:type="wholeTable">
      <w:rPr>
        <w:color w:val="4A4A4A" w:themeColor="text1" w:themeTint="80" w:themeShade="95"/>
        <w:sz w:val="22"/>
      </w:rPr>
      <w:tblPr/>
    </w:tblStylePr>
  </w:style>
  <w:style w:type="table" w:styleId="919">
    <w:name w:val="List Table 7 Colorful - Accent 1"/>
    <w:uiPriority w:val="99"/>
    <w:pPr>
      <w:spacing w:after="0" w:line="240" w:lineRule="auto"/>
    </w:pPr>
    <w:tblPr>
      <w:tblStyleRowBandSize w:val="1"/>
      <w:tblStyleColBandSize w:val="1"/>
      <w:tblBorders>
        <w:right w:val="single" w:color="000000" w:themeColor="accent1" w:sz="4" w:space="0"/>
      </w:tblBorders>
    </w:tblPr>
    <w:tblStylePr w:type="band1Horz">
      <w:rPr>
        <w:color w:val="2A4B71" w:themeColor="accent1" w:themeShade="95"/>
        <w:sz w:val="22"/>
      </w:rPr>
      <w:tblPr/>
      <w:tcPr>
        <w:shd w:val="clear" w:color="FFFFFF"/>
      </w:tcPr>
    </w:tblStylePr>
    <w:tblStylePr w:type="band1Vert">
      <w:tblPr/>
      <w:tcPr>
        <w:shd w:val="clear" w:color="FFFFFF"/>
      </w:tcPr>
    </w:tblStylePr>
    <w:tblStylePr w:type="band2Horz">
      <w:rPr>
        <w:color w:val="2A4B71" w:themeColor="accent1" w:themeShade="95"/>
        <w:sz w:val="22"/>
      </w:rPr>
      <w:tblPr/>
    </w:tblStylePr>
    <w:tblStylePr w:type="firstCol">
      <w:pPr>
        <w:jc w:val="right"/>
      </w:pPr>
      <w:rPr>
        <w:i/>
        <w:color w:val="2A4B71" w:themeColor="accent1" w:themeShade="95"/>
        <w:sz w:val="22"/>
      </w:rPr>
      <w:tblPr/>
      <w:tcPr>
        <w:tcBorders>
          <w:left w:val="none" w:color="000000" w:sz="4" w:space="0"/>
          <w:top w:val="none" w:color="000000" w:sz="4" w:space="0"/>
          <w:right w:val="single" w:color="000000" w:themeColor="accent1" w:sz="4" w:space="0"/>
          <w:bottom w:val="none" w:color="000000" w:sz="4" w:space="0"/>
        </w:tcBorders>
        <w:shd w:color="FFFFFF"/>
      </w:tcPr>
    </w:tblStylePr>
    <w:tblStylePr w:type="firstRow">
      <w:rPr>
        <w:i/>
        <w:color w:val="2A4B71" w:themeColor="accent1" w:themeShade="95"/>
        <w:sz w:val="22"/>
      </w:rPr>
      <w:tblPr/>
      <w:tcPr>
        <w:tcBorders>
          <w:left w:val="none" w:color="000000" w:sz="4" w:space="0"/>
          <w:top w:val="none" w:color="000000" w:sz="4" w:space="0"/>
          <w:right w:val="none" w:color="000000" w:sz="4" w:space="0"/>
          <w:bottom w:val="single" w:color="000000" w:themeColor="accent1" w:sz="4" w:space="0"/>
        </w:tcBorders>
        <w:shd w:val="clear" w:color="FFFFFF"/>
      </w:tcPr>
    </w:tblStylePr>
    <w:tblStylePr w:type="lastCol">
      <w:rPr>
        <w:i/>
        <w:color w:val="2A4B71" w:themeColor="accent1" w:themeShade="95"/>
        <w:sz w:val="22"/>
      </w:rPr>
      <w:tblPr/>
      <w:tcPr>
        <w:tcBorders>
          <w:left w:val="single" w:color="000000" w:themeColor="accent1" w:sz="4" w:space="0"/>
          <w:top w:val="none" w:color="000000" w:sz="4" w:space="0"/>
          <w:right w:val="none" w:color="000000" w:sz="4" w:space="0"/>
          <w:bottom w:val="none" w:color="000000" w:sz="4" w:space="0"/>
        </w:tcBorders>
        <w:shd w:color="FFFFFF"/>
      </w:tcPr>
    </w:tblStylePr>
    <w:tblStylePr w:type="lastRow">
      <w:rPr>
        <w:i/>
        <w:color w:val="2A4B71" w:themeColor="accent1" w:themeShade="95"/>
        <w:sz w:val="22"/>
      </w:rPr>
      <w:tblPr/>
      <w:tcPr>
        <w:tcBorders>
          <w:left w:val="none" w:color="000000" w:sz="4" w:space="0"/>
          <w:top w:val="single" w:color="000000" w:themeColor="accent1" w:sz="4" w:space="0"/>
          <w:right w:val="none" w:color="000000" w:sz="4" w:space="0"/>
          <w:bottom w:val="none" w:color="000000" w:sz="4" w:space="0"/>
        </w:tcBorders>
        <w:shd w:val="clear" w:color="FFFFFF"/>
      </w:tcPr>
    </w:tblStylePr>
    <w:tblStylePr w:type="wholeTable">
      <w:rPr>
        <w:color w:val="2A4B71" w:themeColor="accent1" w:themeShade="95"/>
        <w:sz w:val="22"/>
      </w:rPr>
      <w:tblPr/>
    </w:tblStylePr>
  </w:style>
  <w:style w:type="table" w:styleId="920">
    <w:name w:val="List Table 7 Colorful - Accent 2"/>
    <w:uiPriority w:val="99"/>
    <w:pPr>
      <w:spacing w:after="0" w:line="240" w:lineRule="auto"/>
    </w:pPr>
    <w:tblPr>
      <w:tblStyleRowBandSize w:val="1"/>
      <w:tblStyleColBandSize w:val="1"/>
      <w:tblBorders>
        <w:right w:val="single" w:color="000000" w:themeColor="accent2" w:themeTint="97" w:sz="4" w:space="0"/>
      </w:tblBorders>
    </w:tblPr>
    <w:tblStylePr w:type="band1Horz">
      <w:rPr>
        <w:color w:val="9C3A37" w:themeColor="accent2" w:themeTint="97" w:themeShade="95"/>
        <w:sz w:val="22"/>
      </w:rPr>
      <w:tblPr/>
      <w:tcPr>
        <w:shd w:val="clear" w:color="FFFFFF"/>
      </w:tcPr>
    </w:tblStylePr>
    <w:tblStylePr w:type="band1Vert">
      <w:tblPr/>
      <w:tcPr>
        <w:shd w:val="clear" w:color="FFFFFF"/>
      </w:tcPr>
    </w:tblStylePr>
    <w:tblStylePr w:type="band2Horz">
      <w:rPr>
        <w:color w:val="9C3A37" w:themeColor="accent2" w:themeTint="97" w:themeShade="95"/>
        <w:sz w:val="22"/>
      </w:rPr>
      <w:tblPr/>
    </w:tblStylePr>
    <w:tblStylePr w:type="firstCol">
      <w:pPr>
        <w:jc w:val="right"/>
      </w:pPr>
      <w:rPr>
        <w:i/>
        <w:color w:val="9C3A37" w:themeColor="accent2" w:themeTint="97" w:themeShade="95"/>
        <w:sz w:val="22"/>
      </w:rPr>
      <w:tblPr/>
      <w:tcPr>
        <w:tcBorders>
          <w:left w:val="none" w:color="000000" w:sz="4" w:space="0"/>
          <w:top w:val="none" w:color="000000" w:sz="4" w:space="0"/>
          <w:right w:val="single" w:color="000000" w:themeColor="accent2" w:sz="4" w:space="0"/>
          <w:bottom w:val="none" w:color="000000" w:sz="4" w:space="0"/>
        </w:tcBorders>
        <w:shd w:color="FFFFFF"/>
      </w:tcPr>
    </w:tblStylePr>
    <w:tblStylePr w:type="firstRow">
      <w:rPr>
        <w:i/>
        <w:color w:val="9C3A37" w:themeColor="accent2" w:themeTint="97" w:themeShade="95"/>
        <w:sz w:val="22"/>
      </w:rPr>
      <w:tblPr/>
      <w:tcPr>
        <w:tcBorders>
          <w:left w:val="none" w:color="000000" w:sz="4" w:space="0"/>
          <w:top w:val="none" w:color="000000" w:sz="4" w:space="0"/>
          <w:right w:val="none" w:color="000000" w:sz="4" w:space="0"/>
          <w:bottom w:val="single" w:color="000000" w:themeColor="accent2" w:sz="4" w:space="0"/>
        </w:tcBorders>
        <w:shd w:val="clear" w:color="FFFFFF"/>
      </w:tcPr>
    </w:tblStylePr>
    <w:tblStylePr w:type="lastCol">
      <w:rPr>
        <w:i/>
        <w:color w:val="9C3A37" w:themeColor="accent2" w:themeTint="97" w:themeShade="95"/>
        <w:sz w:val="22"/>
      </w:rPr>
      <w:tblPr/>
      <w:tcPr>
        <w:tcBorders>
          <w:left w:val="single" w:color="000000" w:themeColor="accent2" w:sz="4" w:space="0"/>
          <w:top w:val="none" w:color="000000" w:sz="4" w:space="0"/>
          <w:right w:val="none" w:color="000000" w:sz="4" w:space="0"/>
          <w:bottom w:val="none" w:color="000000" w:sz="4" w:space="0"/>
        </w:tcBorders>
        <w:shd w:color="FFFFFF"/>
      </w:tcPr>
    </w:tblStylePr>
    <w:tblStylePr w:type="lastRow">
      <w:rPr>
        <w:i/>
        <w:color w:val="9C3A37" w:themeColor="accent2" w:themeTint="97" w:themeShade="95"/>
        <w:sz w:val="22"/>
      </w:rPr>
      <w:tblPr/>
      <w:tcPr>
        <w:tcBorders>
          <w:left w:val="none" w:color="000000" w:sz="4" w:space="0"/>
          <w:top w:val="single" w:color="000000" w:themeColor="accent2" w:sz="4" w:space="0"/>
          <w:right w:val="none" w:color="000000" w:sz="4" w:space="0"/>
          <w:bottom w:val="none" w:color="000000" w:sz="4" w:space="0"/>
        </w:tcBorders>
        <w:shd w:val="clear" w:color="FFFFFF"/>
      </w:tcPr>
    </w:tblStylePr>
    <w:tblStylePr w:type="wholeTable">
      <w:rPr>
        <w:color w:val="9C3A37" w:themeColor="accent2" w:themeTint="97" w:themeShade="95"/>
        <w:sz w:val="22"/>
      </w:rPr>
      <w:tblPr/>
    </w:tblStylePr>
  </w:style>
  <w:style w:type="table" w:styleId="921">
    <w:name w:val="List Table 7 Colorful - Accent 3"/>
    <w:uiPriority w:val="99"/>
    <w:pPr>
      <w:spacing w:after="0" w:line="240" w:lineRule="auto"/>
    </w:pPr>
    <w:tblPr>
      <w:tblStyleRowBandSize w:val="1"/>
      <w:tblStyleColBandSize w:val="1"/>
      <w:tblBorders>
        <w:right w:val="single" w:color="000000" w:themeColor="accent3" w:themeTint="98" w:sz="4" w:space="0"/>
      </w:tblBorders>
    </w:tblPr>
    <w:tblStylePr w:type="band1Horz">
      <w:rPr>
        <w:color w:val="7C983F" w:themeColor="accent3" w:themeTint="98" w:themeShade="95"/>
        <w:sz w:val="22"/>
      </w:rPr>
      <w:tblPr/>
      <w:tcPr>
        <w:shd w:val="clear" w:color="FFFFFF"/>
      </w:tcPr>
    </w:tblStylePr>
    <w:tblStylePr w:type="band1Vert">
      <w:tblPr/>
      <w:tcPr>
        <w:shd w:val="clear" w:color="FFFFFF"/>
      </w:tcPr>
    </w:tblStylePr>
    <w:tblStylePr w:type="band2Horz">
      <w:rPr>
        <w:color w:val="7C983F" w:themeColor="accent3" w:themeTint="98" w:themeShade="95"/>
        <w:sz w:val="22"/>
      </w:rPr>
      <w:tblPr/>
    </w:tblStylePr>
    <w:tblStylePr w:type="firstCol">
      <w:pPr>
        <w:jc w:val="right"/>
      </w:pPr>
      <w:rPr>
        <w:i/>
        <w:color w:val="7C983F" w:themeColor="accent3" w:themeTint="98" w:themeShade="95"/>
        <w:sz w:val="22"/>
      </w:rPr>
      <w:tblPr/>
      <w:tcPr>
        <w:tcBorders>
          <w:left w:val="none" w:color="000000" w:sz="4" w:space="0"/>
          <w:top w:val="none" w:color="000000" w:sz="4" w:space="0"/>
          <w:right w:val="single" w:color="000000" w:themeColor="accent3" w:sz="4" w:space="0"/>
          <w:bottom w:val="none" w:color="000000" w:sz="4" w:space="0"/>
        </w:tcBorders>
        <w:shd w:color="FFFFFF"/>
      </w:tcPr>
    </w:tblStylePr>
    <w:tblStylePr w:type="firstRow">
      <w:rPr>
        <w:i/>
        <w:color w:val="7C983F" w:themeColor="accent3" w:themeTint="98" w:themeShade="95"/>
        <w:sz w:val="22"/>
      </w:rPr>
      <w:tblPr/>
      <w:tcPr>
        <w:tcBorders>
          <w:left w:val="none" w:color="000000" w:sz="4" w:space="0"/>
          <w:top w:val="none" w:color="000000" w:sz="4" w:space="0"/>
          <w:right w:val="none" w:color="000000" w:sz="4" w:space="0"/>
          <w:bottom w:val="single" w:color="000000" w:themeColor="accent3" w:sz="4" w:space="0"/>
        </w:tcBorders>
        <w:shd w:val="clear" w:color="FFFFFF"/>
      </w:tcPr>
    </w:tblStylePr>
    <w:tblStylePr w:type="lastCol">
      <w:rPr>
        <w:i/>
        <w:color w:val="7C983F" w:themeColor="accent3" w:themeTint="98" w:themeShade="95"/>
        <w:sz w:val="22"/>
      </w:rPr>
      <w:tblPr/>
      <w:tcPr>
        <w:tcBorders>
          <w:left w:val="single" w:color="000000" w:themeColor="accent3" w:sz="4" w:space="0"/>
          <w:top w:val="none" w:color="000000" w:sz="4" w:space="0"/>
          <w:right w:val="none" w:color="000000" w:sz="4" w:space="0"/>
          <w:bottom w:val="none" w:color="000000" w:sz="4" w:space="0"/>
        </w:tcBorders>
        <w:shd w:color="FFFFFF"/>
      </w:tcPr>
    </w:tblStylePr>
    <w:tblStylePr w:type="lastRow">
      <w:rPr>
        <w:i/>
        <w:color w:val="7C983F" w:themeColor="accent3" w:themeTint="98" w:themeShade="95"/>
        <w:sz w:val="22"/>
      </w:rPr>
      <w:tblPr/>
      <w:tcPr>
        <w:tcBorders>
          <w:left w:val="none" w:color="000000" w:sz="4" w:space="0"/>
          <w:top w:val="single" w:color="000000" w:themeColor="accent3" w:sz="4" w:space="0"/>
          <w:right w:val="none" w:color="000000" w:sz="4" w:space="0"/>
          <w:bottom w:val="none" w:color="000000" w:sz="4" w:space="0"/>
        </w:tcBorders>
        <w:shd w:val="clear" w:color="FFFFFF"/>
      </w:tcPr>
    </w:tblStylePr>
    <w:tblStylePr w:type="wholeTable">
      <w:rPr>
        <w:color w:val="7C983F" w:themeColor="accent3" w:themeTint="98" w:themeShade="95"/>
        <w:sz w:val="22"/>
      </w:rPr>
      <w:tblPr/>
    </w:tblStylePr>
  </w:style>
  <w:style w:type="table" w:styleId="922">
    <w:name w:val="List Table 7 Colorful - Accent 4"/>
    <w:uiPriority w:val="99"/>
    <w:pPr>
      <w:spacing w:after="0" w:line="240" w:lineRule="auto"/>
    </w:pPr>
    <w:tblPr>
      <w:tblStyleRowBandSize w:val="1"/>
      <w:tblStyleColBandSize w:val="1"/>
      <w:tblBorders>
        <w:right w:val="single" w:color="000000" w:themeColor="accent4" w:themeTint="9a" w:sz="4" w:space="0"/>
      </w:tblBorders>
    </w:tblPr>
    <w:tblStylePr w:type="band1Horz">
      <w:rPr>
        <w:color w:val="664F82" w:themeColor="accent4" w:themeTint="9a" w:themeShade="95"/>
        <w:sz w:val="22"/>
      </w:rPr>
      <w:tblPr/>
      <w:tcPr>
        <w:shd w:val="clear" w:color="FFFFFF"/>
      </w:tcPr>
    </w:tblStylePr>
    <w:tblStylePr w:type="band1Vert">
      <w:tblPr/>
      <w:tcPr>
        <w:shd w:val="clear" w:color="FFFFFF"/>
      </w:tcPr>
    </w:tblStylePr>
    <w:tblStylePr w:type="band2Horz">
      <w:rPr>
        <w:color w:val="664F82" w:themeColor="accent4" w:themeTint="9a" w:themeShade="95"/>
        <w:sz w:val="22"/>
      </w:rPr>
      <w:tblPr/>
    </w:tblStylePr>
    <w:tblStylePr w:type="firstCol">
      <w:pPr>
        <w:jc w:val="right"/>
      </w:pPr>
      <w:rPr>
        <w:i/>
        <w:color w:val="664F82" w:themeColor="accent4" w:themeTint="9a" w:themeShade="95"/>
        <w:sz w:val="22"/>
      </w:rPr>
      <w:tblPr/>
      <w:tcPr>
        <w:tcBorders>
          <w:left w:val="none" w:color="000000" w:sz="4" w:space="0"/>
          <w:top w:val="none" w:color="000000" w:sz="4" w:space="0"/>
          <w:right w:val="single" w:color="000000" w:themeColor="accent4" w:sz="4" w:space="0"/>
          <w:bottom w:val="none" w:color="000000" w:sz="4" w:space="0"/>
        </w:tcBorders>
        <w:shd w:color="FFFFFF"/>
      </w:tcPr>
    </w:tblStylePr>
    <w:tblStylePr w:type="firstRow">
      <w:rPr>
        <w:i/>
        <w:color w:val="664F82" w:themeColor="accent4" w:themeTint="9a" w:themeShade="95"/>
        <w:sz w:val="22"/>
      </w:rPr>
      <w:tblPr/>
      <w:tcPr>
        <w:tcBorders>
          <w:left w:val="none" w:color="000000" w:sz="4" w:space="0"/>
          <w:top w:val="none" w:color="000000" w:sz="4" w:space="0"/>
          <w:right w:val="none" w:color="000000" w:sz="4" w:space="0"/>
          <w:bottom w:val="single" w:color="000000" w:themeColor="accent4" w:sz="4" w:space="0"/>
        </w:tcBorders>
        <w:shd w:val="clear" w:color="FFFFFF"/>
      </w:tcPr>
    </w:tblStylePr>
    <w:tblStylePr w:type="lastCol">
      <w:rPr>
        <w:i/>
        <w:color w:val="664F82" w:themeColor="accent4" w:themeTint="9a" w:themeShade="95"/>
        <w:sz w:val="22"/>
      </w:rPr>
      <w:tblPr/>
      <w:tcPr>
        <w:tcBorders>
          <w:left w:val="single" w:color="000000" w:themeColor="accent4" w:sz="4" w:space="0"/>
          <w:top w:val="none" w:color="000000" w:sz="4" w:space="0"/>
          <w:right w:val="none" w:color="000000" w:sz="4" w:space="0"/>
          <w:bottom w:val="none" w:color="000000" w:sz="4" w:space="0"/>
        </w:tcBorders>
        <w:shd w:color="FFFFFF"/>
      </w:tcPr>
    </w:tblStylePr>
    <w:tblStylePr w:type="lastRow">
      <w:rPr>
        <w:i/>
        <w:color w:val="664F82" w:themeColor="accent4" w:themeTint="9a" w:themeShade="95"/>
        <w:sz w:val="22"/>
      </w:rPr>
      <w:tblPr/>
      <w:tcPr>
        <w:tcBorders>
          <w:left w:val="none" w:color="000000" w:sz="4" w:space="0"/>
          <w:top w:val="single" w:color="000000" w:themeColor="accent4" w:sz="4" w:space="0"/>
          <w:right w:val="none" w:color="000000" w:sz="4" w:space="0"/>
          <w:bottom w:val="none" w:color="000000" w:sz="4" w:space="0"/>
        </w:tcBorders>
        <w:shd w:val="clear" w:color="FFFFFF"/>
      </w:tcPr>
    </w:tblStylePr>
    <w:tblStylePr w:type="wholeTable">
      <w:rPr>
        <w:color w:val="664F82" w:themeColor="accent4" w:themeTint="9a" w:themeShade="95"/>
        <w:sz w:val="22"/>
      </w:rPr>
      <w:tblPr/>
    </w:tblStylePr>
  </w:style>
  <w:style w:type="table" w:styleId="923">
    <w:name w:val="List Table 7 Colorful - Accent 5"/>
    <w:uiPriority w:val="99"/>
    <w:pPr>
      <w:spacing w:after="0" w:line="240" w:lineRule="auto"/>
    </w:pPr>
    <w:tblPr>
      <w:tblStyleRowBandSize w:val="1"/>
      <w:tblStyleColBandSize w:val="1"/>
      <w:tblBorders>
        <w:right w:val="single" w:color="000000" w:themeColor="accent5" w:themeTint="9a" w:sz="4" w:space="0"/>
      </w:tblBorders>
    </w:tblPr>
    <w:tblStylePr w:type="band1Horz">
      <w:rPr>
        <w:color w:val="338AA0" w:themeColor="accent5" w:themeTint="9a" w:themeShade="95"/>
        <w:sz w:val="22"/>
      </w:rPr>
      <w:tblPr/>
      <w:tcPr>
        <w:shd w:val="clear" w:color="FFFFFF"/>
      </w:tcPr>
    </w:tblStylePr>
    <w:tblStylePr w:type="band1Vert">
      <w:tblPr/>
      <w:tcPr>
        <w:shd w:val="clear" w:color="FFFFFF"/>
      </w:tcPr>
    </w:tblStylePr>
    <w:tblStylePr w:type="band2Horz">
      <w:rPr>
        <w:color w:val="338AA0" w:themeColor="accent5" w:themeTint="9a" w:themeShade="95"/>
        <w:sz w:val="22"/>
      </w:rPr>
      <w:tblPr/>
    </w:tblStylePr>
    <w:tblStylePr w:type="firstCol">
      <w:pPr>
        <w:jc w:val="right"/>
      </w:pPr>
      <w:rPr>
        <w:i/>
        <w:color w:val="338AA0" w:themeColor="accent5" w:themeTint="9a" w:themeShade="95"/>
        <w:sz w:val="22"/>
      </w:rPr>
      <w:tblPr/>
      <w:tcPr>
        <w:tcBorders>
          <w:left w:val="none" w:color="000000" w:sz="4" w:space="0"/>
          <w:top w:val="none" w:color="000000" w:sz="4" w:space="0"/>
          <w:right w:val="single" w:color="000000" w:themeColor="accent5" w:sz="4" w:space="0"/>
          <w:bottom w:val="none" w:color="000000" w:sz="4" w:space="0"/>
        </w:tcBorders>
        <w:shd w:color="FFFFFF"/>
      </w:tcPr>
    </w:tblStylePr>
    <w:tblStylePr w:type="firstRow">
      <w:rPr>
        <w:i/>
        <w:color w:val="338AA0" w:themeColor="accent5" w:themeTint="9a" w:themeShade="95"/>
        <w:sz w:val="22"/>
      </w:rPr>
      <w:tblPr/>
      <w:tcPr>
        <w:tcBorders>
          <w:left w:val="none" w:color="000000" w:sz="4" w:space="0"/>
          <w:top w:val="none" w:color="000000" w:sz="4" w:space="0"/>
          <w:right w:val="none" w:color="000000" w:sz="4" w:space="0"/>
          <w:bottom w:val="single" w:color="000000" w:themeColor="accent5" w:sz="4" w:space="0"/>
        </w:tcBorders>
        <w:shd w:val="clear" w:color="FFFFFF"/>
      </w:tcPr>
    </w:tblStylePr>
    <w:tblStylePr w:type="lastCol">
      <w:rPr>
        <w:i/>
        <w:color w:val="338AA0" w:themeColor="accent5" w:themeTint="9a" w:themeShade="95"/>
        <w:sz w:val="22"/>
      </w:rPr>
      <w:tblPr/>
      <w:tcPr>
        <w:tcBorders>
          <w:left w:val="single" w:color="000000" w:themeColor="accent5" w:sz="4" w:space="0"/>
          <w:top w:val="none" w:color="000000" w:sz="4" w:space="0"/>
          <w:right w:val="none" w:color="000000" w:sz="4" w:space="0"/>
          <w:bottom w:val="none" w:color="000000" w:sz="4" w:space="0"/>
        </w:tcBorders>
        <w:shd w:color="FFFFFF"/>
      </w:tcPr>
    </w:tblStylePr>
    <w:tblStylePr w:type="lastRow">
      <w:rPr>
        <w:i/>
        <w:color w:val="338AA0" w:themeColor="accent5" w:themeTint="9a" w:themeShade="95"/>
        <w:sz w:val="22"/>
      </w:rPr>
      <w:tblPr/>
      <w:tcPr>
        <w:tcBorders>
          <w:left w:val="none" w:color="000000" w:sz="4" w:space="0"/>
          <w:top w:val="single" w:color="000000" w:themeColor="accent5" w:sz="4" w:space="0"/>
          <w:right w:val="none" w:color="000000" w:sz="4" w:space="0"/>
          <w:bottom w:val="none" w:color="000000" w:sz="4" w:space="0"/>
        </w:tcBorders>
        <w:shd w:val="clear" w:color="FFFFFF"/>
      </w:tcPr>
    </w:tblStylePr>
    <w:tblStylePr w:type="wholeTable">
      <w:rPr>
        <w:color w:val="338AA0" w:themeColor="accent5" w:themeTint="9a" w:themeShade="95"/>
        <w:sz w:val="22"/>
      </w:rPr>
      <w:tblPr/>
    </w:tblStylePr>
  </w:style>
  <w:style w:type="table" w:styleId="924">
    <w:name w:val="List Table 7 Colorful - Accent 6"/>
    <w:uiPriority w:val="99"/>
    <w:pPr>
      <w:spacing w:after="0" w:line="240" w:lineRule="auto"/>
    </w:pPr>
    <w:tblPr>
      <w:tblStyleRowBandSize w:val="1"/>
      <w:tblStyleColBandSize w:val="1"/>
      <w:tblBorders>
        <w:right w:val="single" w:color="000000" w:themeColor="accent6" w:themeTint="98" w:sz="4" w:space="0"/>
      </w:tblBorders>
    </w:tblPr>
    <w:tblStylePr w:type="band1Horz">
      <w:rPr>
        <w:color w:val="D9680C" w:themeColor="accent6" w:themeTint="98" w:themeShade="95"/>
        <w:sz w:val="22"/>
      </w:rPr>
      <w:tblPr/>
      <w:tcPr>
        <w:shd w:val="clear" w:color="FFFFFF"/>
      </w:tcPr>
    </w:tblStylePr>
    <w:tblStylePr w:type="band1Vert">
      <w:tblPr/>
      <w:tcPr>
        <w:shd w:val="clear" w:color="FFFFFF"/>
      </w:tcPr>
    </w:tblStylePr>
    <w:tblStylePr w:type="band2Horz">
      <w:rPr>
        <w:color w:val="D9680C" w:themeColor="accent6" w:themeTint="98" w:themeShade="95"/>
        <w:sz w:val="22"/>
      </w:rPr>
      <w:tblPr/>
    </w:tblStylePr>
    <w:tblStylePr w:type="firstCol">
      <w:pPr>
        <w:jc w:val="right"/>
      </w:pPr>
      <w:rPr>
        <w:i/>
        <w:color w:val="D9680C" w:themeColor="accent6" w:themeTint="98" w:themeShade="95"/>
        <w:sz w:val="22"/>
      </w:rPr>
      <w:tblPr/>
      <w:tcPr>
        <w:tcBorders>
          <w:left w:val="none" w:color="000000" w:sz="4" w:space="0"/>
          <w:top w:val="none" w:color="000000" w:sz="4" w:space="0"/>
          <w:right w:val="single" w:color="000000" w:themeColor="accent6" w:sz="4" w:space="0"/>
          <w:bottom w:val="none" w:color="000000" w:sz="4" w:space="0"/>
        </w:tcBorders>
        <w:shd w:color="FFFFFF"/>
      </w:tcPr>
    </w:tblStylePr>
    <w:tblStylePr w:type="firstRow">
      <w:rPr>
        <w:i/>
        <w:color w:val="D9680C" w:themeColor="accent6" w:themeTint="98" w:themeShade="95"/>
        <w:sz w:val="22"/>
      </w:rPr>
      <w:tblPr/>
      <w:tcPr>
        <w:tcBorders>
          <w:left w:val="none" w:color="000000" w:sz="4" w:space="0"/>
          <w:top w:val="none" w:color="000000" w:sz="4" w:space="0"/>
          <w:right w:val="none" w:color="000000" w:sz="4" w:space="0"/>
          <w:bottom w:val="single" w:color="000000" w:themeColor="accent6" w:sz="4" w:space="0"/>
        </w:tcBorders>
        <w:shd w:val="clear" w:color="FFFFFF"/>
      </w:tcPr>
    </w:tblStylePr>
    <w:tblStylePr w:type="lastCol">
      <w:rPr>
        <w:i/>
        <w:color w:val="D9680C" w:themeColor="accent6" w:themeTint="98" w:themeShade="95"/>
        <w:sz w:val="22"/>
      </w:rPr>
      <w:tblPr/>
      <w:tcPr>
        <w:tcBorders>
          <w:left w:val="single" w:color="000000" w:themeColor="accent6" w:sz="4" w:space="0"/>
          <w:top w:val="none" w:color="000000" w:sz="4" w:space="0"/>
          <w:right w:val="none" w:color="000000" w:sz="4" w:space="0"/>
          <w:bottom w:val="none" w:color="000000" w:sz="4" w:space="0"/>
        </w:tcBorders>
        <w:shd w:color="FFFFFF"/>
      </w:tcPr>
    </w:tblStylePr>
    <w:tblStylePr w:type="lastRow">
      <w:rPr>
        <w:i/>
        <w:color w:val="D9680C" w:themeColor="accent6" w:themeTint="98" w:themeShade="95"/>
        <w:sz w:val="22"/>
      </w:rPr>
      <w:tblPr/>
      <w:tcPr>
        <w:tcBorders>
          <w:left w:val="none" w:color="000000" w:sz="4" w:space="0"/>
          <w:top w:val="single" w:color="000000" w:themeColor="accent6" w:sz="4" w:space="0"/>
          <w:right w:val="none" w:color="000000" w:sz="4" w:space="0"/>
          <w:bottom w:val="none" w:color="000000" w:sz="4" w:space="0"/>
        </w:tcBorders>
        <w:shd w:val="clear" w:color="FFFFFF"/>
      </w:tcPr>
    </w:tblStylePr>
    <w:tblStylePr w:type="wholeTable">
      <w:rPr>
        <w:color w:val="D9680C" w:themeColor="accent6" w:themeTint="98" w:themeShade="95"/>
        <w:sz w:val="22"/>
      </w:rPr>
      <w:tblPr/>
    </w:tblStylePr>
  </w:style>
  <w:style w:type="table" w:styleId="925">
    <w:name w:val="Lined - Accent"/>
    <w:uiPriority w:val="99"/>
    <w:pPr>
      <w:spacing w:after="0" w:line="240" w:lineRule="auto"/>
    </w:pPr>
    <w:rPr>
      <w:color w:val="404040"/>
    </w:rPr>
    <w:tblPr>
      <w:tblStyleRowBandSize w:val="1"/>
      <w:tblStyleColBandSize w:val="1"/>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cPr>
    </w:tblStylePr>
    <w:tblStylePr w:type="band2Vert">
      <w:rPr>
        <w:color w:val="404040"/>
        <w:sz w:val="22"/>
      </w:rPr>
      <w:tblPr/>
      <w:tcPr>
        <w:shd w:val="clear" w:color="FFFFFF"/>
      </w:tcPr>
    </w:tblStylePr>
    <w:tblStylePr w:type="firstCol">
      <w:rPr>
        <w:color w:val="F2F2F2"/>
        <w:sz w:val="22"/>
      </w:rPr>
      <w:tblPr/>
      <w:tcPr>
        <w:shd w:val="clear" w:color="FFFFFF"/>
      </w:tcPr>
    </w:tblStylePr>
    <w:tblStylePr w:type="firstRow">
      <w:rPr>
        <w:color w:val="F2F2F2"/>
        <w:sz w:val="22"/>
      </w:rPr>
      <w:tblPr/>
      <w:tcPr>
        <w:shd w:val="clear" w:color="FFFFFF"/>
      </w:tcPr>
    </w:tblStylePr>
    <w:tblStylePr w:type="lastCol">
      <w:rPr>
        <w:color w:val="F2F2F2"/>
        <w:sz w:val="22"/>
      </w:rPr>
      <w:tblPr/>
      <w:tcPr>
        <w:shd w:val="clear" w:color="FFFFFF"/>
      </w:tcPr>
    </w:tblStylePr>
    <w:tblStylePr w:type="lastRow">
      <w:rPr>
        <w:color w:val="F2F2F2"/>
        <w:sz w:val="22"/>
      </w:rPr>
      <w:tblPr/>
      <w:tcPr>
        <w:shd w:val="clear" w:color="FFFFFF"/>
      </w:tcPr>
    </w:tblStylePr>
  </w:style>
  <w:style w:type="table" w:styleId="926">
    <w:name w:val="Lined - Accent 1"/>
    <w:uiPriority w:val="99"/>
    <w:pPr>
      <w:spacing w:after="0" w:line="240" w:lineRule="auto"/>
    </w:pPr>
    <w:rPr>
      <w:color w:val="404040"/>
    </w:rPr>
    <w:tblPr>
      <w:tblStyleRowBandSize w:val="1"/>
      <w:tblStyleColBandSize w:val="1"/>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cPr>
    </w:tblStylePr>
    <w:tblStylePr w:type="band2Vert">
      <w:rPr>
        <w:color w:val="404040"/>
        <w:sz w:val="22"/>
      </w:rPr>
      <w:tblPr/>
      <w:tcPr>
        <w:shd w:val="clear" w:color="FFFFFF"/>
      </w:tcPr>
    </w:tblStylePr>
    <w:tblStylePr w:type="firstCol">
      <w:rPr>
        <w:color w:val="F2F2F2"/>
        <w:sz w:val="22"/>
      </w:rPr>
      <w:tblPr/>
      <w:tcPr>
        <w:shd w:val="clear" w:color="FFFFFF"/>
      </w:tcPr>
    </w:tblStylePr>
    <w:tblStylePr w:type="firstRow">
      <w:rPr>
        <w:color w:val="F2F2F2"/>
        <w:sz w:val="22"/>
      </w:rPr>
      <w:tblPr/>
      <w:tcPr>
        <w:shd w:val="clear" w:color="FFFFFF"/>
      </w:tcPr>
    </w:tblStylePr>
    <w:tblStylePr w:type="lastCol">
      <w:rPr>
        <w:color w:val="F2F2F2"/>
        <w:sz w:val="22"/>
      </w:rPr>
      <w:tblPr/>
      <w:tcPr>
        <w:shd w:val="clear" w:color="FFFFFF"/>
      </w:tcPr>
    </w:tblStylePr>
    <w:tblStylePr w:type="lastRow">
      <w:rPr>
        <w:color w:val="F2F2F2"/>
        <w:sz w:val="22"/>
      </w:rPr>
      <w:tblPr/>
      <w:tcPr>
        <w:shd w:val="clear" w:color="FFFFFF"/>
      </w:tcPr>
    </w:tblStylePr>
  </w:style>
  <w:style w:type="table" w:styleId="927">
    <w:name w:val="Lined - Accent 2"/>
    <w:uiPriority w:val="99"/>
    <w:pPr>
      <w:spacing w:after="0" w:line="240" w:lineRule="auto"/>
    </w:pPr>
    <w:rPr>
      <w:color w:val="404040"/>
    </w:rPr>
    <w:tblPr>
      <w:tblStyleRowBandSize w:val="1"/>
      <w:tblStyleColBandSize w:val="1"/>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cPr>
    </w:tblStylePr>
    <w:tblStylePr w:type="band2Vert">
      <w:rPr>
        <w:color w:val="404040"/>
        <w:sz w:val="22"/>
      </w:rPr>
      <w:tblPr/>
      <w:tcPr>
        <w:shd w:val="clear" w:color="FFFFFF"/>
      </w:tcPr>
    </w:tblStylePr>
    <w:tblStylePr w:type="firstCol">
      <w:rPr>
        <w:color w:val="F2F2F2"/>
        <w:sz w:val="22"/>
      </w:rPr>
      <w:tblPr/>
      <w:tcPr>
        <w:shd w:val="clear" w:color="FFFFFF"/>
      </w:tcPr>
    </w:tblStylePr>
    <w:tblStylePr w:type="firstRow">
      <w:rPr>
        <w:color w:val="F2F2F2"/>
        <w:sz w:val="22"/>
      </w:rPr>
      <w:tblPr/>
      <w:tcPr>
        <w:shd w:val="clear" w:color="FFFFFF"/>
      </w:tcPr>
    </w:tblStylePr>
    <w:tblStylePr w:type="lastCol">
      <w:rPr>
        <w:color w:val="F2F2F2"/>
        <w:sz w:val="22"/>
      </w:rPr>
      <w:tblPr/>
      <w:tcPr>
        <w:shd w:val="clear" w:color="FFFFFF"/>
      </w:tcPr>
    </w:tblStylePr>
    <w:tblStylePr w:type="lastRow">
      <w:rPr>
        <w:color w:val="F2F2F2"/>
        <w:sz w:val="22"/>
      </w:rPr>
      <w:tblPr/>
      <w:tcPr>
        <w:shd w:val="clear" w:color="FFFFFF"/>
      </w:tcPr>
    </w:tblStylePr>
  </w:style>
  <w:style w:type="table" w:styleId="928">
    <w:name w:val="Lined - Accent 3"/>
    <w:uiPriority w:val="99"/>
    <w:pPr>
      <w:spacing w:after="0" w:line="240" w:lineRule="auto"/>
    </w:pPr>
    <w:rPr>
      <w:color w:val="404040"/>
    </w:rPr>
    <w:tblPr>
      <w:tblStyleRowBandSize w:val="1"/>
      <w:tblStyleColBandSize w:val="1"/>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cPr>
    </w:tblStylePr>
    <w:tblStylePr w:type="band2Vert">
      <w:rPr>
        <w:color w:val="404040"/>
        <w:sz w:val="22"/>
      </w:rPr>
      <w:tblPr/>
      <w:tcPr>
        <w:shd w:val="clear" w:color="FFFFFF"/>
      </w:tcPr>
    </w:tblStylePr>
    <w:tblStylePr w:type="firstCol">
      <w:rPr>
        <w:color w:val="F2F2F2"/>
        <w:sz w:val="22"/>
      </w:rPr>
      <w:tblPr/>
      <w:tcPr>
        <w:shd w:val="clear" w:color="FFFFFF"/>
      </w:tcPr>
    </w:tblStylePr>
    <w:tblStylePr w:type="firstRow">
      <w:rPr>
        <w:color w:val="F2F2F2"/>
        <w:sz w:val="22"/>
      </w:rPr>
      <w:tblPr/>
      <w:tcPr>
        <w:shd w:val="clear" w:color="FFFFFF"/>
      </w:tcPr>
    </w:tblStylePr>
    <w:tblStylePr w:type="lastCol">
      <w:rPr>
        <w:color w:val="F2F2F2"/>
        <w:sz w:val="22"/>
      </w:rPr>
      <w:tblPr/>
      <w:tcPr>
        <w:shd w:val="clear" w:color="FFFFFF"/>
      </w:tcPr>
    </w:tblStylePr>
    <w:tblStylePr w:type="lastRow">
      <w:rPr>
        <w:color w:val="F2F2F2"/>
        <w:sz w:val="22"/>
      </w:rPr>
      <w:tblPr/>
      <w:tcPr>
        <w:shd w:val="clear" w:color="FFFFFF"/>
      </w:tcPr>
    </w:tblStylePr>
  </w:style>
  <w:style w:type="table" w:styleId="929">
    <w:name w:val="Lined - Accent 4"/>
    <w:uiPriority w:val="99"/>
    <w:pPr>
      <w:spacing w:after="0" w:line="240" w:lineRule="auto"/>
    </w:pPr>
    <w:rPr>
      <w:color w:val="404040"/>
    </w:rPr>
    <w:tblPr>
      <w:tblStyleRowBandSize w:val="1"/>
      <w:tblStyleColBandSize w:val="1"/>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cPr>
    </w:tblStylePr>
    <w:tblStylePr w:type="band2Vert">
      <w:rPr>
        <w:color w:val="404040"/>
        <w:sz w:val="22"/>
      </w:rPr>
      <w:tblPr/>
      <w:tcPr>
        <w:shd w:val="clear" w:color="FFFFFF"/>
      </w:tcPr>
    </w:tblStylePr>
    <w:tblStylePr w:type="firstCol">
      <w:rPr>
        <w:color w:val="F2F2F2"/>
        <w:sz w:val="22"/>
      </w:rPr>
      <w:tblPr/>
      <w:tcPr>
        <w:shd w:val="clear" w:color="FFFFFF"/>
      </w:tcPr>
    </w:tblStylePr>
    <w:tblStylePr w:type="firstRow">
      <w:rPr>
        <w:color w:val="F2F2F2"/>
        <w:sz w:val="22"/>
      </w:rPr>
      <w:tblPr/>
      <w:tcPr>
        <w:shd w:val="clear" w:color="FFFFFF"/>
      </w:tcPr>
    </w:tblStylePr>
    <w:tblStylePr w:type="lastCol">
      <w:rPr>
        <w:color w:val="F2F2F2"/>
        <w:sz w:val="22"/>
      </w:rPr>
      <w:tblPr/>
      <w:tcPr>
        <w:shd w:val="clear" w:color="FFFFFF"/>
      </w:tcPr>
    </w:tblStylePr>
    <w:tblStylePr w:type="lastRow">
      <w:rPr>
        <w:color w:val="F2F2F2"/>
        <w:sz w:val="22"/>
      </w:rPr>
      <w:tblPr/>
      <w:tcPr>
        <w:shd w:val="clear" w:color="FFFFFF"/>
      </w:tcPr>
    </w:tblStylePr>
  </w:style>
  <w:style w:type="table" w:styleId="930">
    <w:name w:val="Lined - Accent 5"/>
    <w:uiPriority w:val="99"/>
    <w:pPr>
      <w:spacing w:after="0" w:line="240" w:lineRule="auto"/>
    </w:pPr>
    <w:rPr>
      <w:color w:val="404040"/>
    </w:rPr>
    <w:tblPr>
      <w:tblStyleRowBandSize w:val="1"/>
      <w:tblStyleColBandSize w:val="1"/>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cPr>
    </w:tblStylePr>
    <w:tblStylePr w:type="band2Vert">
      <w:rPr>
        <w:color w:val="404040"/>
        <w:sz w:val="22"/>
      </w:rPr>
      <w:tblPr/>
      <w:tcPr>
        <w:shd w:val="clear" w:color="FFFFFF"/>
      </w:tcPr>
    </w:tblStylePr>
    <w:tblStylePr w:type="firstCol">
      <w:rPr>
        <w:color w:val="F2F2F2"/>
        <w:sz w:val="22"/>
      </w:rPr>
      <w:tblPr/>
      <w:tcPr>
        <w:shd w:val="clear" w:color="FFFFFF"/>
      </w:tcPr>
    </w:tblStylePr>
    <w:tblStylePr w:type="firstRow">
      <w:rPr>
        <w:color w:val="F2F2F2"/>
        <w:sz w:val="22"/>
      </w:rPr>
      <w:tblPr/>
      <w:tcPr>
        <w:shd w:val="clear" w:color="FFFFFF"/>
      </w:tcPr>
    </w:tblStylePr>
    <w:tblStylePr w:type="lastCol">
      <w:rPr>
        <w:color w:val="F2F2F2"/>
        <w:sz w:val="22"/>
      </w:rPr>
      <w:tblPr/>
      <w:tcPr>
        <w:shd w:val="clear" w:color="FFFFFF"/>
      </w:tcPr>
    </w:tblStylePr>
    <w:tblStylePr w:type="lastRow">
      <w:rPr>
        <w:color w:val="F2F2F2"/>
        <w:sz w:val="22"/>
      </w:rPr>
      <w:tblPr/>
      <w:tcPr>
        <w:shd w:val="clear" w:color="FFFFFF"/>
      </w:tcPr>
    </w:tblStylePr>
  </w:style>
  <w:style w:type="table" w:styleId="931">
    <w:name w:val="Lined - Accent 6"/>
    <w:uiPriority w:val="99"/>
    <w:pPr>
      <w:spacing w:after="0" w:line="240" w:lineRule="auto"/>
    </w:pPr>
    <w:rPr>
      <w:color w:val="404040"/>
    </w:rPr>
    <w:tblPr>
      <w:tblStyleRowBandSize w:val="1"/>
      <w:tblStyleColBandSize w:val="1"/>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cPr>
    </w:tblStylePr>
    <w:tblStylePr w:type="band2Vert">
      <w:rPr>
        <w:color w:val="404040"/>
        <w:sz w:val="22"/>
      </w:rPr>
      <w:tblPr/>
      <w:tcPr>
        <w:shd w:val="clear" w:color="FFFFFF"/>
      </w:tcPr>
    </w:tblStylePr>
    <w:tblStylePr w:type="firstCol">
      <w:rPr>
        <w:color w:val="F2F2F2"/>
        <w:sz w:val="22"/>
      </w:rPr>
      <w:tblPr/>
      <w:tcPr>
        <w:shd w:val="clear" w:color="FFFFFF"/>
      </w:tcPr>
    </w:tblStylePr>
    <w:tblStylePr w:type="firstRow">
      <w:rPr>
        <w:color w:val="F2F2F2"/>
        <w:sz w:val="22"/>
      </w:rPr>
      <w:tblPr/>
      <w:tcPr>
        <w:shd w:val="clear" w:color="FFFFFF"/>
      </w:tcPr>
    </w:tblStylePr>
    <w:tblStylePr w:type="lastCol">
      <w:rPr>
        <w:color w:val="F2F2F2"/>
        <w:sz w:val="22"/>
      </w:rPr>
      <w:tblPr/>
      <w:tcPr>
        <w:shd w:val="clear" w:color="FFFFFF"/>
      </w:tcPr>
    </w:tblStylePr>
    <w:tblStylePr w:type="lastRow">
      <w:rPr>
        <w:color w:val="F2F2F2"/>
        <w:sz w:val="22"/>
      </w:rPr>
      <w:tblPr/>
      <w:tcPr>
        <w:shd w:val="clear" w:color="FFFFFF"/>
      </w:tcPr>
    </w:tblStylePr>
  </w:style>
  <w:style w:type="table" w:styleId="932">
    <w:name w:val="Bordered &amp; Lined - Accent"/>
    <w:uiPriority w:val="99"/>
    <w:pPr>
      <w:spacing w:after="0" w:line="240" w:lineRule="auto"/>
    </w:pPr>
    <w:rPr>
      <w:color w:val="404040"/>
    </w:rPr>
    <w:tblPr>
      <w:tblStyleRowBandSize w:val="1"/>
      <w:tblStyleColBandSize w:val="1"/>
      <w:tblBorders>
        <w:left w:val="single" w:color="000000" w:themeColor="text1" w:themeTint="a6" w:sz="4" w:space="0"/>
        <w:top w:val="single" w:color="000000" w:themeColor="text1" w:themeTint="a6" w:sz="4" w:space="0"/>
        <w:right w:val="single" w:color="000000" w:themeColor="text1" w:themeTint="a6" w:sz="4" w:space="0"/>
        <w:bottom w:val="single" w:color="000000" w:themeColor="text1" w:themeTint="a6" w:sz="4" w:space="0"/>
        <w:insideV w:val="single" w:color="000000" w:themeColor="text1" w:themeTint="a6" w:sz="4" w:space="0"/>
        <w:insideH w:val="single" w:color="000000" w:themeColor="text1" w:themeTint="a6"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cPr>
    </w:tblStylePr>
    <w:tblStylePr w:type="band2Vert">
      <w:rPr>
        <w:color w:val="404040"/>
        <w:sz w:val="22"/>
      </w:rPr>
      <w:tblPr/>
      <w:tcPr>
        <w:shd w:val="clear" w:color="FFFFFF"/>
      </w:tcPr>
    </w:tblStylePr>
    <w:tblStylePr w:type="firstCol">
      <w:rPr>
        <w:color w:val="F2F2F2"/>
        <w:sz w:val="22"/>
      </w:rPr>
      <w:tblPr/>
      <w:tcPr>
        <w:shd w:val="clear" w:color="FFFFFF"/>
      </w:tcPr>
    </w:tblStylePr>
    <w:tblStylePr w:type="firstRow">
      <w:rPr>
        <w:color w:val="F2F2F2"/>
        <w:sz w:val="22"/>
      </w:rPr>
      <w:tblPr/>
      <w:tcPr>
        <w:shd w:val="clear" w:color="FFFFFF"/>
      </w:tcPr>
    </w:tblStylePr>
    <w:tblStylePr w:type="lastCol">
      <w:rPr>
        <w:color w:val="F2F2F2"/>
        <w:sz w:val="22"/>
      </w:rPr>
      <w:tblPr/>
      <w:tcPr>
        <w:shd w:val="clear" w:color="FFFFFF"/>
      </w:tcPr>
    </w:tblStylePr>
    <w:tblStylePr w:type="lastRow">
      <w:rPr>
        <w:color w:val="F2F2F2"/>
        <w:sz w:val="22"/>
      </w:rPr>
      <w:tblPr/>
      <w:tcPr>
        <w:shd w:val="clear" w:color="FFFFFF"/>
      </w:tcPr>
    </w:tblStylePr>
  </w:style>
  <w:style w:type="table" w:styleId="933">
    <w:name w:val="Bordered &amp; Lined - Accent 1"/>
    <w:uiPriority w:val="99"/>
    <w:pPr>
      <w:spacing w:after="0" w:line="240" w:lineRule="auto"/>
    </w:pPr>
    <w:rPr>
      <w:color w:val="404040"/>
    </w:rPr>
    <w:tblPr>
      <w:tblStyleRowBandSize w:val="1"/>
      <w:tblStyleColBandSize w:val="1"/>
      <w:tblBorders>
        <w:left w:val="single" w:color="000000" w:themeColor="accent1" w:sz="4" w:space="0"/>
        <w:top w:val="single" w:color="000000" w:themeColor="accent1" w:sz="4" w:space="0"/>
        <w:right w:val="single" w:color="000000" w:themeColor="accent1" w:sz="4" w:space="0"/>
        <w:bottom w:val="single" w:color="000000" w:themeColor="accent1" w:sz="4" w:space="0"/>
        <w:insideV w:val="single" w:color="000000" w:themeColor="accent1" w:sz="4" w:space="0"/>
        <w:insideH w:val="single" w:color="000000" w:themeColor="accent1"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cPr>
    </w:tblStylePr>
    <w:tblStylePr w:type="band2Vert">
      <w:rPr>
        <w:color w:val="404040"/>
        <w:sz w:val="22"/>
      </w:rPr>
      <w:tblPr/>
      <w:tcPr>
        <w:shd w:val="clear" w:color="FFFFFF"/>
      </w:tcPr>
    </w:tblStylePr>
    <w:tblStylePr w:type="firstCol">
      <w:rPr>
        <w:color w:val="F2F2F2"/>
        <w:sz w:val="22"/>
      </w:rPr>
      <w:tblPr/>
      <w:tcPr>
        <w:shd w:val="clear" w:color="FFFFFF"/>
      </w:tcPr>
    </w:tblStylePr>
    <w:tblStylePr w:type="firstRow">
      <w:rPr>
        <w:color w:val="F2F2F2"/>
        <w:sz w:val="22"/>
      </w:rPr>
      <w:tblPr/>
      <w:tcPr>
        <w:shd w:val="clear" w:color="FFFFFF"/>
      </w:tcPr>
    </w:tblStylePr>
    <w:tblStylePr w:type="lastCol">
      <w:rPr>
        <w:color w:val="F2F2F2"/>
        <w:sz w:val="22"/>
      </w:rPr>
      <w:tblPr/>
      <w:tcPr>
        <w:shd w:val="clear" w:color="FFFFFF"/>
      </w:tcPr>
    </w:tblStylePr>
    <w:tblStylePr w:type="lastRow">
      <w:rPr>
        <w:color w:val="F2F2F2"/>
        <w:sz w:val="22"/>
      </w:rPr>
      <w:tblPr/>
      <w:tcPr>
        <w:shd w:val="clear" w:color="FFFFFF"/>
      </w:tcPr>
    </w:tblStylePr>
  </w:style>
  <w:style w:type="table" w:styleId="934">
    <w:name w:val="Bordered &amp; Lined - Accent 2"/>
    <w:uiPriority w:val="99"/>
    <w:pPr>
      <w:spacing w:after="0" w:line="240" w:lineRule="auto"/>
    </w:pPr>
    <w:rPr>
      <w:color w:val="404040"/>
    </w:rPr>
    <w:tblPr>
      <w:tblStyleRowBandSize w:val="1"/>
      <w:tblStyleColBandSize w:val="1"/>
      <w:tblBorders>
        <w:left w:val="single" w:color="000000" w:themeColor="accent2" w:sz="4" w:space="0"/>
        <w:top w:val="single" w:color="000000" w:themeColor="accent2" w:sz="4" w:space="0"/>
        <w:right w:val="single" w:color="000000" w:themeColor="accent2" w:sz="4" w:space="0"/>
        <w:bottom w:val="single" w:color="000000" w:themeColor="accent2" w:sz="4" w:space="0"/>
        <w:insideV w:val="single" w:color="000000" w:themeColor="accent2" w:sz="4" w:space="0"/>
        <w:insideH w:val="single" w:color="000000" w:themeColor="accent2"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cPr>
    </w:tblStylePr>
    <w:tblStylePr w:type="band2Vert">
      <w:rPr>
        <w:color w:val="404040"/>
        <w:sz w:val="22"/>
      </w:rPr>
      <w:tblPr/>
      <w:tcPr>
        <w:shd w:val="clear" w:color="FFFFFF"/>
      </w:tcPr>
    </w:tblStylePr>
    <w:tblStylePr w:type="firstCol">
      <w:rPr>
        <w:color w:val="F2F2F2"/>
        <w:sz w:val="22"/>
      </w:rPr>
      <w:tblPr/>
      <w:tcPr>
        <w:shd w:val="clear" w:color="FFFFFF"/>
      </w:tcPr>
    </w:tblStylePr>
    <w:tblStylePr w:type="firstRow">
      <w:rPr>
        <w:color w:val="F2F2F2"/>
        <w:sz w:val="22"/>
      </w:rPr>
      <w:tblPr/>
      <w:tcPr>
        <w:shd w:val="clear" w:color="FFFFFF"/>
      </w:tcPr>
    </w:tblStylePr>
    <w:tblStylePr w:type="lastCol">
      <w:rPr>
        <w:color w:val="F2F2F2"/>
        <w:sz w:val="22"/>
      </w:rPr>
      <w:tblPr/>
      <w:tcPr>
        <w:shd w:val="clear" w:color="FFFFFF"/>
      </w:tcPr>
    </w:tblStylePr>
    <w:tblStylePr w:type="lastRow">
      <w:rPr>
        <w:color w:val="F2F2F2"/>
        <w:sz w:val="22"/>
      </w:rPr>
      <w:tblPr/>
      <w:tcPr>
        <w:shd w:val="clear" w:color="FFFFFF"/>
      </w:tcPr>
    </w:tblStylePr>
  </w:style>
  <w:style w:type="table" w:styleId="935">
    <w:name w:val="Bordered &amp; Lined - Accent 3"/>
    <w:uiPriority w:val="99"/>
    <w:pPr>
      <w:spacing w:after="0" w:line="240" w:lineRule="auto"/>
    </w:pPr>
    <w:rPr>
      <w:color w:val="404040"/>
    </w:rPr>
    <w:tblPr>
      <w:tblStyleRowBandSize w:val="1"/>
      <w:tblStyleColBandSize w:val="1"/>
      <w:tblBorders>
        <w:left w:val="single" w:color="000000" w:themeColor="accent3" w:sz="4" w:space="0"/>
        <w:top w:val="single" w:color="000000" w:themeColor="accent3" w:sz="4" w:space="0"/>
        <w:right w:val="single" w:color="000000" w:themeColor="accent3" w:sz="4" w:space="0"/>
        <w:bottom w:val="single" w:color="000000" w:themeColor="accent3" w:sz="4" w:space="0"/>
        <w:insideV w:val="single" w:color="000000" w:themeColor="accent3" w:sz="4" w:space="0"/>
        <w:insideH w:val="single" w:color="000000" w:themeColor="accent3"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cPr>
    </w:tblStylePr>
    <w:tblStylePr w:type="band2Vert">
      <w:rPr>
        <w:color w:val="404040"/>
        <w:sz w:val="22"/>
      </w:rPr>
      <w:tblPr/>
      <w:tcPr>
        <w:shd w:val="clear" w:color="FFFFFF"/>
      </w:tcPr>
    </w:tblStylePr>
    <w:tblStylePr w:type="firstCol">
      <w:rPr>
        <w:color w:val="F2F2F2"/>
        <w:sz w:val="22"/>
      </w:rPr>
      <w:tblPr/>
      <w:tcPr>
        <w:shd w:val="clear" w:color="FFFFFF"/>
      </w:tcPr>
    </w:tblStylePr>
    <w:tblStylePr w:type="firstRow">
      <w:rPr>
        <w:color w:val="F2F2F2"/>
        <w:sz w:val="22"/>
      </w:rPr>
      <w:tblPr/>
      <w:tcPr>
        <w:shd w:val="clear" w:color="FFFFFF"/>
      </w:tcPr>
    </w:tblStylePr>
    <w:tblStylePr w:type="lastCol">
      <w:rPr>
        <w:color w:val="F2F2F2"/>
        <w:sz w:val="22"/>
      </w:rPr>
      <w:tblPr/>
      <w:tcPr>
        <w:shd w:val="clear" w:color="FFFFFF"/>
      </w:tcPr>
    </w:tblStylePr>
    <w:tblStylePr w:type="lastRow">
      <w:rPr>
        <w:color w:val="F2F2F2"/>
        <w:sz w:val="22"/>
      </w:rPr>
      <w:tblPr/>
      <w:tcPr>
        <w:shd w:val="clear" w:color="FFFFFF"/>
      </w:tcPr>
    </w:tblStylePr>
  </w:style>
  <w:style w:type="table" w:styleId="936">
    <w:name w:val="Bordered &amp; Lined - Accent 4"/>
    <w:uiPriority w:val="99"/>
    <w:pPr>
      <w:spacing w:after="0" w:line="240" w:lineRule="auto"/>
    </w:pPr>
    <w:rPr>
      <w:color w:val="404040"/>
    </w:rPr>
    <w:tblPr>
      <w:tblStyleRowBandSize w:val="1"/>
      <w:tblStyleColBandSize w:val="1"/>
      <w:tblBorders>
        <w:left w:val="single" w:color="000000" w:themeColor="accent4" w:sz="4" w:space="0"/>
        <w:top w:val="single" w:color="000000" w:themeColor="accent4" w:sz="4" w:space="0"/>
        <w:right w:val="single" w:color="000000" w:themeColor="accent4" w:sz="4" w:space="0"/>
        <w:bottom w:val="single" w:color="000000" w:themeColor="accent4" w:sz="4" w:space="0"/>
        <w:insideV w:val="single" w:color="000000" w:themeColor="accent4" w:sz="4" w:space="0"/>
        <w:insideH w:val="single" w:color="000000" w:themeColor="accent4"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cPr>
    </w:tblStylePr>
    <w:tblStylePr w:type="band2Vert">
      <w:rPr>
        <w:color w:val="404040"/>
        <w:sz w:val="22"/>
      </w:rPr>
      <w:tblPr/>
      <w:tcPr>
        <w:shd w:val="clear" w:color="FFFFFF"/>
      </w:tcPr>
    </w:tblStylePr>
    <w:tblStylePr w:type="firstCol">
      <w:rPr>
        <w:color w:val="F2F2F2"/>
        <w:sz w:val="22"/>
      </w:rPr>
      <w:tblPr/>
      <w:tcPr>
        <w:shd w:val="clear" w:color="FFFFFF"/>
      </w:tcPr>
    </w:tblStylePr>
    <w:tblStylePr w:type="firstRow">
      <w:rPr>
        <w:color w:val="F2F2F2"/>
        <w:sz w:val="22"/>
      </w:rPr>
      <w:tblPr/>
      <w:tcPr>
        <w:shd w:val="clear" w:color="FFFFFF"/>
      </w:tcPr>
    </w:tblStylePr>
    <w:tblStylePr w:type="lastCol">
      <w:rPr>
        <w:color w:val="F2F2F2"/>
        <w:sz w:val="22"/>
      </w:rPr>
      <w:tblPr/>
      <w:tcPr>
        <w:shd w:val="clear" w:color="FFFFFF"/>
      </w:tcPr>
    </w:tblStylePr>
    <w:tblStylePr w:type="lastRow">
      <w:rPr>
        <w:color w:val="F2F2F2"/>
        <w:sz w:val="22"/>
      </w:rPr>
      <w:tblPr/>
      <w:tcPr>
        <w:shd w:val="clear" w:color="FFFFFF"/>
      </w:tcPr>
    </w:tblStylePr>
  </w:style>
  <w:style w:type="table" w:styleId="937">
    <w:name w:val="Bordered &amp; Lined - Accent 5"/>
    <w:uiPriority w:val="99"/>
    <w:pPr>
      <w:spacing w:after="0" w:line="240" w:lineRule="auto"/>
    </w:pPr>
    <w:rPr>
      <w:color w:val="404040"/>
    </w:rPr>
    <w:tblPr>
      <w:tblStyleRowBandSize w:val="1"/>
      <w:tblStyleColBandSize w:val="1"/>
      <w:tblBorders>
        <w:left w:val="single" w:color="000000" w:themeColor="accent5" w:sz="4" w:space="0"/>
        <w:top w:val="single" w:color="000000" w:themeColor="accent5" w:sz="4" w:space="0"/>
        <w:right w:val="single" w:color="000000" w:themeColor="accent5" w:sz="4" w:space="0"/>
        <w:bottom w:val="single" w:color="000000" w:themeColor="accent5" w:sz="4" w:space="0"/>
        <w:insideV w:val="single" w:color="000000" w:themeColor="accent5" w:sz="4" w:space="0"/>
        <w:insideH w:val="single" w:color="000000" w:themeColor="accent5"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cPr>
    </w:tblStylePr>
    <w:tblStylePr w:type="band2Vert">
      <w:rPr>
        <w:color w:val="404040"/>
        <w:sz w:val="22"/>
      </w:rPr>
      <w:tblPr/>
      <w:tcPr>
        <w:shd w:val="clear" w:color="FFFFFF"/>
      </w:tcPr>
    </w:tblStylePr>
    <w:tblStylePr w:type="firstCol">
      <w:rPr>
        <w:color w:val="F2F2F2"/>
        <w:sz w:val="22"/>
      </w:rPr>
      <w:tblPr/>
      <w:tcPr>
        <w:shd w:val="clear" w:color="FFFFFF"/>
      </w:tcPr>
    </w:tblStylePr>
    <w:tblStylePr w:type="firstRow">
      <w:rPr>
        <w:color w:val="F2F2F2"/>
        <w:sz w:val="22"/>
      </w:rPr>
      <w:tblPr/>
      <w:tcPr>
        <w:shd w:val="clear" w:color="FFFFFF"/>
      </w:tcPr>
    </w:tblStylePr>
    <w:tblStylePr w:type="lastCol">
      <w:rPr>
        <w:color w:val="F2F2F2"/>
        <w:sz w:val="22"/>
      </w:rPr>
      <w:tblPr/>
      <w:tcPr>
        <w:shd w:val="clear" w:color="FFFFFF"/>
      </w:tcPr>
    </w:tblStylePr>
    <w:tblStylePr w:type="lastRow">
      <w:rPr>
        <w:color w:val="F2F2F2"/>
        <w:sz w:val="22"/>
      </w:rPr>
      <w:tblPr/>
      <w:tcPr>
        <w:shd w:val="clear" w:color="FFFFFF"/>
      </w:tcPr>
    </w:tblStylePr>
  </w:style>
  <w:style w:type="table" w:styleId="938">
    <w:name w:val="Bordered &amp; Lined - Accent 6"/>
    <w:uiPriority w:val="99"/>
    <w:pPr>
      <w:spacing w:after="0" w:line="240" w:lineRule="auto"/>
    </w:pPr>
    <w:rPr>
      <w:color w:val="404040"/>
    </w:rPr>
    <w:tblPr>
      <w:tblStyleRowBandSize w:val="1"/>
      <w:tblStyleColBandSize w:val="1"/>
      <w:tblBorders>
        <w:left w:val="single" w:color="000000" w:themeColor="accent6" w:sz="4" w:space="0"/>
        <w:top w:val="single" w:color="000000" w:themeColor="accent6" w:sz="4" w:space="0"/>
        <w:right w:val="single" w:color="000000" w:themeColor="accent6" w:sz="4" w:space="0"/>
        <w:bottom w:val="single" w:color="000000" w:themeColor="accent6" w:sz="4" w:space="0"/>
        <w:insideV w:val="single" w:color="000000" w:themeColor="accent6" w:sz="4" w:space="0"/>
        <w:insideH w:val="single" w:color="000000" w:themeColor="accent6"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cPr>
    </w:tblStylePr>
    <w:tblStylePr w:type="band2Vert">
      <w:rPr>
        <w:color w:val="404040"/>
        <w:sz w:val="22"/>
      </w:rPr>
      <w:tblPr/>
      <w:tcPr>
        <w:shd w:val="clear" w:color="FFFFFF"/>
      </w:tcPr>
    </w:tblStylePr>
    <w:tblStylePr w:type="firstCol">
      <w:rPr>
        <w:color w:val="F2F2F2"/>
        <w:sz w:val="22"/>
      </w:rPr>
      <w:tblPr/>
      <w:tcPr>
        <w:shd w:val="clear" w:color="FFFFFF"/>
      </w:tcPr>
    </w:tblStylePr>
    <w:tblStylePr w:type="firstRow">
      <w:rPr>
        <w:color w:val="F2F2F2"/>
        <w:sz w:val="22"/>
      </w:rPr>
      <w:tblPr/>
      <w:tcPr>
        <w:shd w:val="clear" w:color="FFFFFF"/>
      </w:tcPr>
    </w:tblStylePr>
    <w:tblStylePr w:type="lastCol">
      <w:rPr>
        <w:color w:val="F2F2F2"/>
        <w:sz w:val="22"/>
      </w:rPr>
      <w:tblPr/>
      <w:tcPr>
        <w:shd w:val="clear" w:color="FFFFFF"/>
      </w:tcPr>
    </w:tblStylePr>
    <w:tblStylePr w:type="lastRow">
      <w:rPr>
        <w:color w:val="F2F2F2"/>
        <w:sz w:val="22"/>
      </w:rPr>
      <w:tblPr/>
      <w:tcPr>
        <w:shd w:val="clear" w:color="FFFFFF"/>
      </w:tcPr>
    </w:tblStylePr>
  </w:style>
  <w:style w:type="table" w:styleId="939">
    <w:name w:val="Bordered"/>
    <w:uiPriority w:val="99"/>
    <w:pPr>
      <w:spacing w:after="0" w:line="240" w:lineRule="auto"/>
    </w:pPr>
    <w:tblPr>
      <w:tblStyleRowBandSize w:val="1"/>
      <w:tblStyleColBandSize w:val="1"/>
      <w:tblBorders>
        <w:left w:val="single" w:color="000000" w:themeColor="text1" w:themeTint="26" w:sz="4" w:space="0"/>
        <w:top w:val="single" w:color="000000" w:themeColor="text1" w:themeTint="26" w:sz="4" w:space="0"/>
        <w:right w:val="single" w:color="000000" w:themeColor="text1" w:themeTint="26" w:sz="4" w:space="0"/>
        <w:bottom w:val="single" w:color="000000" w:themeColor="text1" w:themeTint="26" w:sz="4" w:space="0"/>
        <w:insideV w:val="single" w:color="000000" w:themeColor="text1" w:themeTint="26" w:sz="4" w:space="0"/>
        <w:insideH w:val="single" w:color="000000" w:themeColor="text1" w:themeTint="26" w:sz="4" w:space="0"/>
      </w:tblBorders>
    </w:tblPr>
    <w:tblStylePr w:type="band1Horz">
      <w:rPr>
        <w:color w:val="404040"/>
        <w:sz w:val="22"/>
      </w:rPr>
      <w:tblPr/>
      <w:tcPr>
        <w:tcBorders>
          <w:left w:val="single" w:color="000000" w:themeColor="text1" w:sz="4" w:space="0"/>
          <w:top w:val="single" w:color="000000" w:themeColor="text1" w:sz="4" w:space="0"/>
          <w:right w:val="single" w:color="000000" w:themeColor="text1" w:sz="4" w:space="0"/>
          <w:bottom w:val="single" w:color="000000" w:themeColor="text1" w:sz="4" w:space="0"/>
        </w:tcBorders>
      </w:tcPr>
    </w:tblStylePr>
    <w:tblStylePr w:type="firstCol">
      <w:rPr>
        <w:color w:val="404040"/>
        <w:sz w:val="22"/>
      </w:rPr>
      <w:tblPr/>
    </w:tblStylePr>
    <w:tblStylePr w:type="firstRow">
      <w:rPr>
        <w:color w:val="404040"/>
        <w:sz w:val="22"/>
      </w:rPr>
      <w:tblPr/>
      <w:tcPr>
        <w:tcBorders>
          <w:bottom w:val="single" w:color="000000" w:themeColor="text1" w:sz="12" w:space="0"/>
        </w:tcBorders>
      </w:tcPr>
    </w:tblStylePr>
    <w:tblStylePr w:type="lastCol">
      <w:rPr>
        <w:color w:val="404040"/>
        <w:sz w:val="22"/>
      </w:rPr>
      <w:tblPr/>
      <w:tcPr>
        <w:tcBorders>
          <w:left w:val="single" w:color="000000" w:themeColor="text1" w:sz="12" w:space="0"/>
        </w:tcBorders>
      </w:tcPr>
    </w:tblStylePr>
    <w:tblStylePr w:type="lastRow">
      <w:rPr>
        <w:color w:val="404040"/>
        <w:sz w:val="22"/>
      </w:rPr>
      <w:tblPr/>
      <w:tcPr>
        <w:tcBorders>
          <w:top w:val="single" w:color="000000" w:themeColor="text1" w:sz="12" w:space="0"/>
        </w:tcBorders>
      </w:tcPr>
    </w:tblStylePr>
  </w:style>
  <w:style w:type="table" w:styleId="940">
    <w:name w:val="Bordered - Accent 1"/>
    <w:uiPriority w:val="99"/>
    <w:pPr>
      <w:spacing w:after="0" w:line="240" w:lineRule="auto"/>
    </w:pPr>
    <w:tblPr>
      <w:tblStyleRowBandSize w:val="1"/>
      <w:tblStyleColBandSize w:val="1"/>
      <w:tblBorders>
        <w:left w:val="single" w:color="000000" w:themeColor="accent1" w:themeTint="67" w:sz="4" w:space="0"/>
        <w:top w:val="single" w:color="000000" w:themeColor="accent1" w:themeTint="67" w:sz="4" w:space="0"/>
        <w:right w:val="single" w:color="000000" w:themeColor="accent1" w:themeTint="67" w:sz="4" w:space="0"/>
        <w:bottom w:val="single" w:color="000000" w:themeColor="accent1" w:themeTint="67" w:sz="4" w:space="0"/>
        <w:insideV w:val="single" w:color="000000" w:themeColor="accent1" w:themeTint="67" w:sz="4" w:space="0"/>
        <w:insideH w:val="single" w:color="000000" w:themeColor="accent1" w:themeTint="67" w:sz="4" w:space="0"/>
      </w:tblBorders>
    </w:tblPr>
    <w:tblStylePr w:type="band1Horz">
      <w:rPr>
        <w:color w:val="404040"/>
        <w:sz w:val="22"/>
      </w:rPr>
      <w:tblPr/>
      <w:tcPr>
        <w:tcBorders>
          <w:left w:val="single" w:color="000000" w:themeColor="accent1" w:sz="4" w:space="0"/>
          <w:top w:val="single" w:color="000000" w:themeColor="accent1" w:sz="4" w:space="0"/>
          <w:right w:val="single" w:color="000000" w:themeColor="accent1" w:sz="4" w:space="0"/>
          <w:bottom w:val="single" w:color="000000" w:themeColor="accent1" w:sz="4" w:space="0"/>
        </w:tcBorders>
      </w:tcPr>
    </w:tblStylePr>
    <w:tblStylePr w:type="firstCol">
      <w:rPr>
        <w:color w:val="404040"/>
        <w:sz w:val="22"/>
      </w:rPr>
      <w:tblPr/>
    </w:tblStylePr>
    <w:tblStylePr w:type="firstRow">
      <w:rPr>
        <w:color w:val="404040"/>
        <w:sz w:val="22"/>
      </w:rPr>
      <w:tblPr/>
      <w:tcPr>
        <w:tcBorders>
          <w:bottom w:val="single" w:color="000000" w:themeColor="accent1" w:sz="12" w:space="0"/>
        </w:tcBorders>
      </w:tcPr>
    </w:tblStylePr>
    <w:tblStylePr w:type="lastCol">
      <w:rPr>
        <w:color w:val="404040"/>
        <w:sz w:val="22"/>
      </w:rPr>
      <w:tblPr/>
      <w:tcPr>
        <w:tcBorders>
          <w:left w:val="single" w:color="000000" w:themeColor="accent1" w:sz="12" w:space="0"/>
        </w:tcBorders>
      </w:tcPr>
    </w:tblStylePr>
    <w:tblStylePr w:type="lastRow">
      <w:rPr>
        <w:color w:val="404040"/>
        <w:sz w:val="22"/>
      </w:rPr>
      <w:tblPr/>
      <w:tcPr>
        <w:tcBorders>
          <w:top w:val="single" w:color="000000" w:themeColor="accent1" w:sz="12" w:space="0"/>
        </w:tcBorders>
      </w:tcPr>
    </w:tblStylePr>
  </w:style>
  <w:style w:type="table" w:styleId="941">
    <w:name w:val="Bordered - Accent 2"/>
    <w:uiPriority w:val="99"/>
    <w:pPr>
      <w:spacing w:after="0" w:line="240" w:lineRule="auto"/>
    </w:pPr>
    <w:tblPr>
      <w:tblStyleRowBandSize w:val="1"/>
      <w:tblStyleColBandSize w:val="1"/>
      <w:tblBorders>
        <w:left w:val="single" w:color="000000" w:themeColor="accent2" w:themeTint="67" w:sz="4" w:space="0"/>
        <w:top w:val="single" w:color="000000" w:themeColor="accent2" w:themeTint="67" w:sz="4" w:space="0"/>
        <w:right w:val="single" w:color="000000" w:themeColor="accent2" w:themeTint="67" w:sz="4" w:space="0"/>
        <w:bottom w:val="single" w:color="000000" w:themeColor="accent2" w:themeTint="67" w:sz="4" w:space="0"/>
        <w:insideV w:val="single" w:color="000000" w:themeColor="accent2" w:themeTint="67" w:sz="4" w:space="0"/>
        <w:insideH w:val="single" w:color="000000" w:themeColor="accent2" w:themeTint="67" w:sz="4" w:space="0"/>
      </w:tblBorders>
    </w:tblPr>
    <w:tblStylePr w:type="band1Horz">
      <w:rPr>
        <w:color w:val="404040"/>
        <w:sz w:val="22"/>
      </w:rPr>
      <w:tblPr/>
      <w:tcPr>
        <w:tcBorders>
          <w:left w:val="single" w:color="000000" w:themeColor="accent2" w:sz="4" w:space="0"/>
          <w:top w:val="single" w:color="000000" w:themeColor="accent2" w:sz="4" w:space="0"/>
          <w:right w:val="single" w:color="000000" w:themeColor="accent2" w:sz="4" w:space="0"/>
          <w:bottom w:val="single" w:color="000000" w:themeColor="accent2" w:sz="4" w:space="0"/>
        </w:tcBorders>
      </w:tcPr>
    </w:tblStylePr>
    <w:tblStylePr w:type="firstCol">
      <w:rPr>
        <w:color w:val="404040"/>
        <w:sz w:val="22"/>
      </w:rPr>
      <w:tblPr/>
    </w:tblStylePr>
    <w:tblStylePr w:type="firstRow">
      <w:rPr>
        <w:color w:val="404040"/>
        <w:sz w:val="22"/>
      </w:rPr>
      <w:tblPr/>
      <w:tcPr>
        <w:tcBorders>
          <w:bottom w:val="single" w:color="000000" w:themeColor="accent2" w:sz="12" w:space="0"/>
        </w:tcBorders>
      </w:tcPr>
    </w:tblStylePr>
    <w:tblStylePr w:type="lastCol">
      <w:rPr>
        <w:color w:val="404040"/>
        <w:sz w:val="22"/>
      </w:rPr>
      <w:tblPr/>
      <w:tcPr>
        <w:tcBorders>
          <w:left w:val="single" w:color="000000" w:themeColor="accent2" w:sz="12" w:space="0"/>
        </w:tcBorders>
      </w:tcPr>
    </w:tblStylePr>
    <w:tblStylePr w:type="lastRow">
      <w:rPr>
        <w:color w:val="404040"/>
        <w:sz w:val="22"/>
      </w:rPr>
      <w:tblPr/>
      <w:tcPr>
        <w:tcBorders>
          <w:top w:val="single" w:color="000000" w:themeColor="accent2" w:sz="12" w:space="0"/>
        </w:tcBorders>
      </w:tcPr>
    </w:tblStylePr>
  </w:style>
  <w:style w:type="table" w:styleId="942">
    <w:name w:val="Bordered - Accent 3"/>
    <w:uiPriority w:val="99"/>
    <w:pPr>
      <w:spacing w:after="0" w:line="240" w:lineRule="auto"/>
    </w:pPr>
    <w:tblPr>
      <w:tblStyleRowBandSize w:val="1"/>
      <w:tblStyleColBandSize w:val="1"/>
      <w:tblBorders>
        <w:left w:val="single" w:color="000000" w:themeColor="accent3" w:themeTint="67" w:sz="4" w:space="0"/>
        <w:top w:val="single" w:color="000000" w:themeColor="accent3" w:themeTint="67" w:sz="4" w:space="0"/>
        <w:right w:val="single" w:color="000000" w:themeColor="accent3" w:themeTint="67" w:sz="4" w:space="0"/>
        <w:bottom w:val="single" w:color="000000" w:themeColor="accent3" w:themeTint="67" w:sz="4" w:space="0"/>
        <w:insideV w:val="single" w:color="000000" w:themeColor="accent3" w:themeTint="67" w:sz="4" w:space="0"/>
        <w:insideH w:val="single" w:color="000000" w:themeColor="accent3" w:themeTint="67" w:sz="4" w:space="0"/>
      </w:tblBorders>
    </w:tblPr>
    <w:tblStylePr w:type="band1Horz">
      <w:rPr>
        <w:color w:val="404040"/>
        <w:sz w:val="22"/>
      </w:rPr>
      <w:tblPr/>
      <w:tcPr>
        <w:tcBorders>
          <w:left w:val="single" w:color="000000" w:themeColor="accent3" w:sz="4" w:space="0"/>
          <w:top w:val="single" w:color="000000" w:themeColor="accent3" w:sz="4" w:space="0"/>
          <w:right w:val="single" w:color="000000" w:themeColor="accent3" w:sz="4" w:space="0"/>
          <w:bottom w:val="single" w:color="000000" w:themeColor="accent3" w:sz="4" w:space="0"/>
        </w:tcBorders>
      </w:tcPr>
    </w:tblStylePr>
    <w:tblStylePr w:type="firstCol">
      <w:rPr>
        <w:color w:val="404040"/>
        <w:sz w:val="22"/>
      </w:rPr>
      <w:tblPr/>
    </w:tblStylePr>
    <w:tblStylePr w:type="firstRow">
      <w:rPr>
        <w:color w:val="404040"/>
        <w:sz w:val="22"/>
      </w:rPr>
      <w:tblPr/>
      <w:tcPr>
        <w:tcBorders>
          <w:bottom w:val="single" w:color="000000" w:themeColor="accent3" w:sz="12" w:space="0"/>
        </w:tcBorders>
      </w:tcPr>
    </w:tblStylePr>
    <w:tblStylePr w:type="lastCol">
      <w:rPr>
        <w:color w:val="404040"/>
        <w:sz w:val="22"/>
      </w:rPr>
      <w:tblPr/>
      <w:tcPr>
        <w:tcBorders>
          <w:left w:val="single" w:color="000000" w:themeColor="accent3" w:sz="12" w:space="0"/>
        </w:tcBorders>
      </w:tcPr>
    </w:tblStylePr>
    <w:tblStylePr w:type="lastRow">
      <w:rPr>
        <w:color w:val="404040"/>
        <w:sz w:val="22"/>
      </w:rPr>
      <w:tblPr/>
      <w:tcPr>
        <w:tcBorders>
          <w:top w:val="single" w:color="000000" w:themeColor="accent3" w:sz="12" w:space="0"/>
        </w:tcBorders>
      </w:tcPr>
    </w:tblStylePr>
  </w:style>
  <w:style w:type="table" w:styleId="943">
    <w:name w:val="Bordered - Accent 4"/>
    <w:uiPriority w:val="99"/>
    <w:pPr>
      <w:spacing w:after="0" w:line="240" w:lineRule="auto"/>
    </w:pPr>
    <w:tblPr>
      <w:tblStyleRowBandSize w:val="1"/>
      <w:tblStyleColBandSize w:val="1"/>
      <w:tblBorders>
        <w:left w:val="single" w:color="000000" w:themeColor="accent4" w:themeTint="67" w:sz="4" w:space="0"/>
        <w:top w:val="single" w:color="000000" w:themeColor="accent4" w:themeTint="67" w:sz="4" w:space="0"/>
        <w:right w:val="single" w:color="000000" w:themeColor="accent4" w:themeTint="67" w:sz="4" w:space="0"/>
        <w:bottom w:val="single" w:color="000000" w:themeColor="accent4" w:themeTint="67" w:sz="4" w:space="0"/>
        <w:insideV w:val="single" w:color="000000" w:themeColor="accent4" w:themeTint="67" w:sz="4" w:space="0"/>
        <w:insideH w:val="single" w:color="000000" w:themeColor="accent4" w:themeTint="67" w:sz="4" w:space="0"/>
      </w:tblBorders>
    </w:tblPr>
    <w:tblStylePr w:type="band1Horz">
      <w:rPr>
        <w:color w:val="404040"/>
        <w:sz w:val="22"/>
      </w:rPr>
      <w:tblPr/>
      <w:tcPr>
        <w:tcBorders>
          <w:left w:val="single" w:color="000000" w:themeColor="accent4" w:sz="4" w:space="0"/>
          <w:top w:val="single" w:color="000000" w:themeColor="accent4" w:sz="4" w:space="0"/>
          <w:right w:val="single" w:color="000000" w:themeColor="accent4" w:sz="4" w:space="0"/>
          <w:bottom w:val="single" w:color="000000" w:themeColor="accent4" w:sz="4" w:space="0"/>
        </w:tcBorders>
      </w:tcPr>
    </w:tblStylePr>
    <w:tblStylePr w:type="firstCol">
      <w:rPr>
        <w:color w:val="404040"/>
        <w:sz w:val="22"/>
      </w:rPr>
      <w:tblPr/>
    </w:tblStylePr>
    <w:tblStylePr w:type="firstRow">
      <w:rPr>
        <w:color w:val="404040"/>
        <w:sz w:val="22"/>
      </w:rPr>
      <w:tblPr/>
      <w:tcPr>
        <w:tcBorders>
          <w:bottom w:val="single" w:color="000000" w:themeColor="accent4" w:sz="12" w:space="0"/>
        </w:tcBorders>
      </w:tcPr>
    </w:tblStylePr>
    <w:tblStylePr w:type="lastCol">
      <w:rPr>
        <w:color w:val="404040"/>
        <w:sz w:val="22"/>
      </w:rPr>
      <w:tblPr/>
      <w:tcPr>
        <w:tcBorders>
          <w:left w:val="single" w:color="000000" w:themeColor="accent4" w:sz="12" w:space="0"/>
        </w:tcBorders>
      </w:tcPr>
    </w:tblStylePr>
    <w:tblStylePr w:type="lastRow">
      <w:rPr>
        <w:color w:val="404040"/>
        <w:sz w:val="22"/>
      </w:rPr>
      <w:tblPr/>
      <w:tcPr>
        <w:tcBorders>
          <w:top w:val="single" w:color="000000" w:themeColor="accent4" w:sz="12" w:space="0"/>
        </w:tcBorders>
      </w:tcPr>
    </w:tblStylePr>
  </w:style>
  <w:style w:type="table" w:styleId="944">
    <w:name w:val="Bordered - Accent 5"/>
    <w:uiPriority w:val="99"/>
    <w:pPr>
      <w:spacing w:after="0" w:line="240" w:lineRule="auto"/>
    </w:pPr>
    <w:tblPr>
      <w:tblStyleRowBandSize w:val="1"/>
      <w:tblStyleColBandSize w:val="1"/>
      <w:tblBorders>
        <w:left w:val="single" w:color="000000" w:themeColor="accent5" w:themeTint="67" w:sz="4" w:space="0"/>
        <w:top w:val="single" w:color="000000" w:themeColor="accent5" w:themeTint="67" w:sz="4" w:space="0"/>
        <w:right w:val="single" w:color="000000" w:themeColor="accent5" w:themeTint="67" w:sz="4" w:space="0"/>
        <w:bottom w:val="single" w:color="000000" w:themeColor="accent5" w:themeTint="67" w:sz="4" w:space="0"/>
        <w:insideV w:val="single" w:color="000000" w:themeColor="accent5" w:themeTint="67" w:sz="4" w:space="0"/>
        <w:insideH w:val="single" w:color="000000" w:themeColor="accent5" w:themeTint="67" w:sz="4" w:space="0"/>
      </w:tblBorders>
    </w:tblPr>
    <w:tblStylePr w:type="band1Horz">
      <w:rPr>
        <w:color w:val="404040"/>
        <w:sz w:val="22"/>
      </w:rPr>
      <w:tblPr/>
      <w:tcPr>
        <w:tcBorders>
          <w:left w:val="single" w:color="000000" w:themeColor="accent5" w:sz="4" w:space="0"/>
          <w:top w:val="single" w:color="000000" w:themeColor="accent5" w:sz="4" w:space="0"/>
          <w:right w:val="single" w:color="000000" w:themeColor="accent5" w:sz="4" w:space="0"/>
          <w:bottom w:val="single" w:color="000000" w:themeColor="accent5" w:sz="4" w:space="0"/>
        </w:tcBorders>
      </w:tcPr>
    </w:tblStylePr>
    <w:tblStylePr w:type="firstCol">
      <w:rPr>
        <w:color w:val="404040"/>
        <w:sz w:val="22"/>
      </w:rPr>
      <w:tblPr/>
    </w:tblStylePr>
    <w:tblStylePr w:type="firstRow">
      <w:rPr>
        <w:color w:val="404040"/>
        <w:sz w:val="22"/>
      </w:rPr>
      <w:tblPr/>
      <w:tcPr>
        <w:tcBorders>
          <w:bottom w:val="single" w:color="000000" w:themeColor="accent5" w:sz="12" w:space="0"/>
        </w:tcBorders>
      </w:tcPr>
    </w:tblStylePr>
    <w:tblStylePr w:type="lastCol">
      <w:rPr>
        <w:color w:val="404040"/>
        <w:sz w:val="22"/>
      </w:rPr>
      <w:tblPr/>
      <w:tcPr>
        <w:tcBorders>
          <w:left w:val="single" w:color="000000" w:themeColor="accent5" w:sz="12" w:space="0"/>
        </w:tcBorders>
      </w:tcPr>
    </w:tblStylePr>
    <w:tblStylePr w:type="lastRow">
      <w:rPr>
        <w:color w:val="404040"/>
        <w:sz w:val="22"/>
      </w:rPr>
      <w:tblPr/>
      <w:tcPr>
        <w:tcBorders>
          <w:top w:val="single" w:color="000000" w:themeColor="accent5" w:sz="12" w:space="0"/>
        </w:tcBorders>
      </w:tcPr>
    </w:tblStylePr>
  </w:style>
  <w:style w:type="table" w:styleId="945">
    <w:name w:val="Bordered - Accent 6"/>
    <w:uiPriority w:val="99"/>
    <w:pPr>
      <w:spacing w:after="0" w:line="240" w:lineRule="auto"/>
    </w:pPr>
    <w:tblPr>
      <w:tblStyleRowBandSize w:val="1"/>
      <w:tblStyleColBandSize w:val="1"/>
      <w:tblBorders>
        <w:left w:val="single" w:color="000000" w:themeColor="accent6" w:themeTint="67" w:sz="4" w:space="0"/>
        <w:top w:val="single" w:color="000000" w:themeColor="accent6" w:themeTint="67" w:sz="4" w:space="0"/>
        <w:right w:val="single" w:color="000000" w:themeColor="accent6" w:themeTint="67" w:sz="4" w:space="0"/>
        <w:bottom w:val="single" w:color="000000" w:themeColor="accent6" w:themeTint="67" w:sz="4" w:space="0"/>
        <w:insideV w:val="single" w:color="000000" w:themeColor="accent6" w:themeTint="67" w:sz="4" w:space="0"/>
        <w:insideH w:val="single" w:color="000000" w:themeColor="accent6" w:themeTint="67" w:sz="4" w:space="0"/>
      </w:tblBorders>
    </w:tblPr>
    <w:tblStylePr w:type="band1Horz">
      <w:rPr>
        <w:color w:val="404040"/>
        <w:sz w:val="22"/>
      </w:rPr>
      <w:tblPr/>
      <w:tcPr>
        <w:tcBorders>
          <w:left w:val="single" w:color="000000" w:themeColor="accent6" w:sz="4" w:space="0"/>
          <w:top w:val="single" w:color="000000" w:themeColor="accent6" w:sz="4" w:space="0"/>
          <w:right w:val="single" w:color="000000" w:themeColor="accent6" w:sz="4" w:space="0"/>
          <w:bottom w:val="single" w:color="000000" w:themeColor="accent6" w:sz="4" w:space="0"/>
        </w:tcBorders>
      </w:tcPr>
    </w:tblStylePr>
    <w:tblStylePr w:type="firstCol">
      <w:rPr>
        <w:color w:val="404040"/>
        <w:sz w:val="22"/>
      </w:rPr>
      <w:tblPr/>
    </w:tblStylePr>
    <w:tblStylePr w:type="firstRow">
      <w:rPr>
        <w:color w:val="404040"/>
        <w:sz w:val="22"/>
      </w:rPr>
      <w:tblPr/>
      <w:tcPr>
        <w:tcBorders>
          <w:bottom w:val="single" w:color="000000" w:themeColor="accent6" w:sz="12" w:space="0"/>
        </w:tcBorders>
      </w:tcPr>
    </w:tblStylePr>
    <w:tblStylePr w:type="lastCol">
      <w:rPr>
        <w:color w:val="404040"/>
        <w:sz w:val="22"/>
      </w:rPr>
      <w:tblPr/>
      <w:tcPr>
        <w:tcBorders>
          <w:left w:val="single" w:color="000000" w:themeColor="accent6" w:sz="12" w:space="0"/>
        </w:tcBorders>
      </w:tcPr>
    </w:tblStylePr>
    <w:tblStylePr w:type="lastRow">
      <w:rPr>
        <w:color w:val="404040"/>
        <w:sz w:val="22"/>
      </w:rPr>
      <w:tblPr/>
      <w:tcPr>
        <w:tcBorders>
          <w:top w:val="single" w:color="000000" w:themeColor="accent6" w:sz="12" w:space="0"/>
        </w:tcBorders>
      </w:tcPr>
    </w:tblStylePr>
  </w:style>
  <w:style w:type="table" w:default="1" w:styleId="946">
    <w:name w:val="Normal Table"/>
    <w:uiPriority w:val="99"/>
    <w:semiHidden/>
    <w:unhideWhenUsed/>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2.10" TargetMode="External"/><Relationship Id="rId4" Type="http://schemas.openxmlformats.org/officeDocument/2006/relationships/hyperlink" Target="http://docs.cntd.ru/document/901934853" TargetMode="Externa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Template/>
  <TotalTime>5</TotalTime>
  <Application>LibreOffice/7.2.0.4$Windows_X86_64 LibreOffice_project/9a9c6381e3f7a62afc1329bd359cc48accb6435b</Application>
  <AppVersion>15.0000</AppVersion>
  <DocSecurity>0</DocSecurity>
  <Pages>28</Pages>
  <Words>5960</Words>
  <Characters>44566</Characters>
  <CharactersWithSpaces>51535</CharactersWithSpaces>
  <Paragraphs>423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2022-01-18T09:58:42Z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